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0E" w:rsidRPr="00E2200E" w:rsidRDefault="00E2200E" w:rsidP="00712FF9">
      <w:pPr>
        <w:keepNext/>
        <w:spacing w:line="240" w:lineRule="atLeast"/>
        <w:jc w:val="center"/>
        <w:outlineLvl w:val="0"/>
        <w:rPr>
          <w:sz w:val="28"/>
          <w:lang w:eastAsia="x-none"/>
        </w:rPr>
      </w:pPr>
      <w:r w:rsidRPr="00E2200E">
        <w:rPr>
          <w:b/>
          <w:noProof/>
          <w:sz w:val="32"/>
        </w:rPr>
        <w:drawing>
          <wp:inline distT="0" distB="0" distL="0" distR="0" wp14:anchorId="3F360D28" wp14:editId="17A3999D">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E2200E" w:rsidRPr="00E2200E" w:rsidRDefault="00E2200E" w:rsidP="00712FF9">
      <w:pPr>
        <w:keepNext/>
        <w:spacing w:line="240" w:lineRule="atLeast"/>
        <w:jc w:val="center"/>
        <w:outlineLvl w:val="0"/>
        <w:rPr>
          <w:sz w:val="28"/>
          <w:szCs w:val="28"/>
          <w:lang w:val="x-none" w:eastAsia="x-none"/>
        </w:rPr>
      </w:pPr>
      <w:r w:rsidRPr="00E2200E">
        <w:rPr>
          <w:sz w:val="28"/>
          <w:szCs w:val="28"/>
          <w:lang w:val="x-none" w:eastAsia="x-none"/>
        </w:rPr>
        <w:t>ДУМА АЛЕКСАНДРОВСКОГО РАЙОНА</w:t>
      </w:r>
    </w:p>
    <w:p w:rsidR="00E2200E" w:rsidRPr="00E2200E" w:rsidRDefault="00E2200E" w:rsidP="00712FF9">
      <w:pPr>
        <w:keepNext/>
        <w:spacing w:line="240" w:lineRule="atLeast"/>
        <w:jc w:val="center"/>
        <w:outlineLvl w:val="2"/>
        <w:rPr>
          <w:sz w:val="28"/>
          <w:szCs w:val="28"/>
          <w:lang w:eastAsia="x-none"/>
        </w:rPr>
      </w:pPr>
      <w:r w:rsidRPr="00E2200E">
        <w:rPr>
          <w:sz w:val="28"/>
          <w:szCs w:val="28"/>
          <w:lang w:val="x-none" w:eastAsia="x-none"/>
        </w:rPr>
        <w:t>ТОМСКОЙ ОБЛАСТИ</w:t>
      </w:r>
    </w:p>
    <w:p w:rsidR="00E2200E" w:rsidRPr="00E2200E" w:rsidRDefault="00E2200E" w:rsidP="00712FF9">
      <w:pPr>
        <w:tabs>
          <w:tab w:val="left" w:pos="0"/>
          <w:tab w:val="left" w:pos="355"/>
          <w:tab w:val="left" w:pos="1418"/>
        </w:tabs>
        <w:spacing w:line="240" w:lineRule="atLeast"/>
        <w:ind w:left="355" w:hanging="71"/>
        <w:jc w:val="center"/>
        <w:rPr>
          <w:b/>
          <w:sz w:val="32"/>
          <w:szCs w:val="32"/>
        </w:rPr>
      </w:pPr>
      <w:r w:rsidRPr="00E2200E">
        <w:rPr>
          <w:b/>
          <w:sz w:val="32"/>
          <w:szCs w:val="32"/>
        </w:rPr>
        <w:t>РЕШЕНИЕ</w:t>
      </w:r>
    </w:p>
    <w:p w:rsidR="00E2200E" w:rsidRPr="00B60AE7" w:rsidRDefault="00E2200E" w:rsidP="00712FF9">
      <w:pPr>
        <w:tabs>
          <w:tab w:val="left" w:pos="0"/>
          <w:tab w:val="left" w:pos="355"/>
          <w:tab w:val="left" w:pos="1418"/>
        </w:tabs>
        <w:spacing w:line="240" w:lineRule="atLeast"/>
        <w:ind w:left="355" w:hanging="71"/>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E2200E" w:rsidRPr="00E2200E" w:rsidTr="00E2200E">
        <w:tc>
          <w:tcPr>
            <w:tcW w:w="4685" w:type="dxa"/>
            <w:tcBorders>
              <w:top w:val="nil"/>
              <w:left w:val="nil"/>
              <w:bottom w:val="nil"/>
              <w:right w:val="nil"/>
            </w:tcBorders>
            <w:hideMark/>
          </w:tcPr>
          <w:p w:rsidR="00E2200E" w:rsidRPr="00E2200E" w:rsidRDefault="00441CF8" w:rsidP="00712FF9">
            <w:pPr>
              <w:tabs>
                <w:tab w:val="left" w:pos="0"/>
                <w:tab w:val="left" w:pos="355"/>
                <w:tab w:val="left" w:pos="1418"/>
              </w:tabs>
              <w:spacing w:line="240" w:lineRule="atLeast"/>
              <w:jc w:val="both"/>
              <w:rPr>
                <w:sz w:val="24"/>
                <w:szCs w:val="24"/>
              </w:rPr>
            </w:pPr>
            <w:r>
              <w:rPr>
                <w:sz w:val="24"/>
                <w:szCs w:val="24"/>
              </w:rPr>
              <w:t>23</w:t>
            </w:r>
            <w:r w:rsidR="00F02CE9">
              <w:rPr>
                <w:sz w:val="24"/>
                <w:szCs w:val="24"/>
              </w:rPr>
              <w:t>.0</w:t>
            </w:r>
            <w:r w:rsidR="006670AB">
              <w:rPr>
                <w:sz w:val="24"/>
                <w:szCs w:val="24"/>
              </w:rPr>
              <w:t>8</w:t>
            </w:r>
            <w:r w:rsidR="00EA7963">
              <w:rPr>
                <w:sz w:val="24"/>
                <w:szCs w:val="24"/>
              </w:rPr>
              <w:t>.2017</w:t>
            </w:r>
          </w:p>
        </w:tc>
        <w:tc>
          <w:tcPr>
            <w:tcW w:w="4602" w:type="dxa"/>
            <w:tcBorders>
              <w:top w:val="nil"/>
              <w:left w:val="nil"/>
              <w:bottom w:val="nil"/>
              <w:right w:val="nil"/>
            </w:tcBorders>
            <w:hideMark/>
          </w:tcPr>
          <w:p w:rsidR="00E2200E" w:rsidRPr="00E2200E" w:rsidRDefault="00B319AC" w:rsidP="00B319AC">
            <w:pPr>
              <w:tabs>
                <w:tab w:val="left" w:pos="0"/>
                <w:tab w:val="left" w:pos="355"/>
                <w:tab w:val="left" w:pos="1418"/>
              </w:tabs>
              <w:spacing w:line="240" w:lineRule="atLeast"/>
              <w:ind w:firstLine="496"/>
              <w:jc w:val="center"/>
              <w:rPr>
                <w:sz w:val="24"/>
                <w:szCs w:val="24"/>
              </w:rPr>
            </w:pPr>
            <w:r>
              <w:rPr>
                <w:sz w:val="24"/>
                <w:szCs w:val="24"/>
              </w:rPr>
              <w:t xml:space="preserve">                                             </w:t>
            </w:r>
            <w:r w:rsidR="00EA7963">
              <w:rPr>
                <w:sz w:val="24"/>
                <w:szCs w:val="24"/>
              </w:rPr>
              <w:t xml:space="preserve">        </w:t>
            </w:r>
            <w:r w:rsidR="00E2200E" w:rsidRPr="00E2200E">
              <w:rPr>
                <w:sz w:val="24"/>
                <w:szCs w:val="24"/>
              </w:rPr>
              <w:t xml:space="preserve">№ </w:t>
            </w:r>
            <w:r w:rsidR="00EA7963">
              <w:rPr>
                <w:sz w:val="24"/>
                <w:szCs w:val="24"/>
              </w:rPr>
              <w:t>134</w:t>
            </w:r>
            <w:r w:rsidR="00E2200E" w:rsidRPr="00E2200E">
              <w:rPr>
                <w:sz w:val="24"/>
                <w:szCs w:val="24"/>
              </w:rPr>
              <w:t xml:space="preserve">  </w:t>
            </w:r>
          </w:p>
        </w:tc>
      </w:tr>
      <w:tr w:rsidR="00E2200E" w:rsidRPr="00E2200E" w:rsidTr="00E2200E">
        <w:tc>
          <w:tcPr>
            <w:tcW w:w="9287" w:type="dxa"/>
            <w:gridSpan w:val="2"/>
            <w:tcBorders>
              <w:top w:val="nil"/>
              <w:left w:val="nil"/>
              <w:bottom w:val="nil"/>
              <w:right w:val="nil"/>
            </w:tcBorders>
            <w:hideMark/>
          </w:tcPr>
          <w:p w:rsidR="00E2200E" w:rsidRPr="00E2200E" w:rsidRDefault="00E2200E" w:rsidP="00712FF9">
            <w:pPr>
              <w:tabs>
                <w:tab w:val="left" w:pos="0"/>
                <w:tab w:val="left" w:pos="355"/>
                <w:tab w:val="left" w:pos="1418"/>
              </w:tabs>
              <w:spacing w:line="240" w:lineRule="atLeast"/>
              <w:jc w:val="center"/>
              <w:rPr>
                <w:sz w:val="24"/>
                <w:szCs w:val="24"/>
              </w:rPr>
            </w:pPr>
            <w:r w:rsidRPr="00E2200E">
              <w:rPr>
                <w:sz w:val="24"/>
                <w:szCs w:val="24"/>
              </w:rPr>
              <w:t>с. Александровское</w:t>
            </w:r>
          </w:p>
        </w:tc>
      </w:tr>
    </w:tbl>
    <w:p w:rsidR="00EA7963" w:rsidRDefault="00EA7963" w:rsidP="00712FF9">
      <w:pPr>
        <w:tabs>
          <w:tab w:val="left" w:pos="1418"/>
        </w:tabs>
        <w:spacing w:line="0" w:lineRule="atLeast"/>
        <w:rPr>
          <w:sz w:val="24"/>
          <w:szCs w:val="24"/>
        </w:rPr>
      </w:pPr>
    </w:p>
    <w:p w:rsidR="00E2200E" w:rsidRPr="00E2200E" w:rsidRDefault="00E2200E" w:rsidP="00B60AE7">
      <w:pPr>
        <w:tabs>
          <w:tab w:val="left" w:pos="1418"/>
        </w:tabs>
        <w:spacing w:line="0" w:lineRule="atLeast"/>
        <w:ind w:right="3968"/>
        <w:jc w:val="both"/>
        <w:rPr>
          <w:sz w:val="24"/>
          <w:szCs w:val="24"/>
        </w:rPr>
      </w:pPr>
      <w:r w:rsidRPr="00E2200E">
        <w:rPr>
          <w:sz w:val="24"/>
          <w:szCs w:val="24"/>
        </w:rPr>
        <w:t>О внесении изменений в решение Думы</w:t>
      </w:r>
      <w:r w:rsidR="00EA7963">
        <w:rPr>
          <w:sz w:val="24"/>
          <w:szCs w:val="24"/>
        </w:rPr>
        <w:t xml:space="preserve"> </w:t>
      </w:r>
      <w:r w:rsidRPr="00E2200E">
        <w:rPr>
          <w:sz w:val="24"/>
          <w:szCs w:val="24"/>
        </w:rPr>
        <w:t>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r w:rsidR="00EA7963">
        <w:rPr>
          <w:sz w:val="24"/>
          <w:szCs w:val="24"/>
        </w:rPr>
        <w:t xml:space="preserve"> </w:t>
      </w:r>
      <w:r w:rsidRPr="00E2200E">
        <w:rPr>
          <w:sz w:val="24"/>
          <w:szCs w:val="24"/>
        </w:rPr>
        <w:t>«О бюджете муниципального образования</w:t>
      </w:r>
      <w:r w:rsidR="00EA7963">
        <w:rPr>
          <w:sz w:val="24"/>
          <w:szCs w:val="24"/>
        </w:rPr>
        <w:t xml:space="preserve"> </w:t>
      </w:r>
      <w:r w:rsidRPr="00E2200E">
        <w:rPr>
          <w:sz w:val="24"/>
          <w:szCs w:val="24"/>
        </w:rPr>
        <w:t>«Александровский район» на 201</w:t>
      </w:r>
      <w:r w:rsidR="00C40707">
        <w:rPr>
          <w:sz w:val="24"/>
          <w:szCs w:val="24"/>
        </w:rPr>
        <w:t>7</w:t>
      </w:r>
      <w:r w:rsidRPr="00E2200E">
        <w:rPr>
          <w:sz w:val="24"/>
          <w:szCs w:val="24"/>
        </w:rPr>
        <w:t xml:space="preserve"> год</w:t>
      </w:r>
      <w:r w:rsidR="00C40707">
        <w:rPr>
          <w:sz w:val="24"/>
          <w:szCs w:val="24"/>
        </w:rPr>
        <w:t xml:space="preserve"> и</w:t>
      </w:r>
      <w:r w:rsidR="00EA7963">
        <w:rPr>
          <w:sz w:val="24"/>
          <w:szCs w:val="24"/>
        </w:rPr>
        <w:t xml:space="preserve"> </w:t>
      </w:r>
      <w:r w:rsidR="00C40707">
        <w:rPr>
          <w:sz w:val="24"/>
          <w:szCs w:val="24"/>
        </w:rPr>
        <w:t>на плановый период 2018 и 2019 годов</w:t>
      </w:r>
      <w:r w:rsidRPr="00E2200E">
        <w:rPr>
          <w:sz w:val="24"/>
          <w:szCs w:val="24"/>
        </w:rPr>
        <w:t>»</w:t>
      </w:r>
    </w:p>
    <w:p w:rsidR="00E2200E" w:rsidRPr="00E2200E" w:rsidRDefault="00E2200E" w:rsidP="00712FF9">
      <w:pPr>
        <w:tabs>
          <w:tab w:val="left" w:pos="1418"/>
        </w:tabs>
        <w:spacing w:line="0" w:lineRule="atLeast"/>
        <w:ind w:firstLine="567"/>
        <w:jc w:val="both"/>
        <w:rPr>
          <w:sz w:val="24"/>
          <w:szCs w:val="24"/>
        </w:rPr>
      </w:pPr>
    </w:p>
    <w:p w:rsidR="00E2200E" w:rsidRPr="00E2200E" w:rsidRDefault="00E2200E" w:rsidP="00712FF9">
      <w:pPr>
        <w:tabs>
          <w:tab w:val="left" w:pos="1418"/>
        </w:tabs>
        <w:spacing w:line="0" w:lineRule="atLeast"/>
        <w:ind w:firstLine="567"/>
        <w:jc w:val="both"/>
        <w:rPr>
          <w:sz w:val="24"/>
          <w:szCs w:val="24"/>
        </w:rPr>
      </w:pPr>
      <w:r w:rsidRPr="00E2200E">
        <w:rPr>
          <w:sz w:val="24"/>
          <w:szCs w:val="24"/>
        </w:rP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r w:rsidRPr="00E2200E">
        <w:rPr>
          <w:sz w:val="24"/>
          <w:szCs w:val="24"/>
        </w:rPr>
        <w:t xml:space="preserve"> «О бюджете муниципального образования «Александровский район» </w:t>
      </w:r>
      <w:r w:rsidR="00C40707" w:rsidRPr="00C40707">
        <w:rPr>
          <w:sz w:val="24"/>
          <w:szCs w:val="24"/>
        </w:rPr>
        <w:t>на 2017 год и</w:t>
      </w:r>
      <w:r w:rsidR="00C40707">
        <w:rPr>
          <w:sz w:val="24"/>
          <w:szCs w:val="24"/>
        </w:rPr>
        <w:t xml:space="preserve"> </w:t>
      </w:r>
      <w:r w:rsidR="00C40707" w:rsidRPr="00C40707">
        <w:rPr>
          <w:sz w:val="24"/>
          <w:szCs w:val="24"/>
        </w:rPr>
        <w:t>на плановый период 2018 и 2019 годов»</w:t>
      </w:r>
      <w:r w:rsidR="00C40707">
        <w:rPr>
          <w:sz w:val="24"/>
          <w:szCs w:val="24"/>
        </w:rPr>
        <w:t>,</w:t>
      </w:r>
    </w:p>
    <w:p w:rsidR="00E2200E" w:rsidRPr="00E2200E" w:rsidRDefault="00E2200E" w:rsidP="00712FF9">
      <w:pPr>
        <w:tabs>
          <w:tab w:val="left" w:pos="1418"/>
        </w:tabs>
        <w:spacing w:line="0" w:lineRule="atLeast"/>
        <w:ind w:firstLine="567"/>
        <w:jc w:val="both"/>
        <w:rPr>
          <w:sz w:val="24"/>
          <w:szCs w:val="24"/>
        </w:rPr>
      </w:pPr>
    </w:p>
    <w:p w:rsidR="00E2200E" w:rsidRPr="00E2200E" w:rsidRDefault="00E2200E" w:rsidP="00712FF9">
      <w:pPr>
        <w:tabs>
          <w:tab w:val="left" w:pos="1418"/>
        </w:tabs>
        <w:spacing w:line="0" w:lineRule="atLeast"/>
        <w:ind w:firstLine="567"/>
        <w:jc w:val="both"/>
        <w:rPr>
          <w:sz w:val="24"/>
          <w:szCs w:val="24"/>
        </w:rPr>
      </w:pPr>
      <w:r w:rsidRPr="00E2200E">
        <w:rPr>
          <w:sz w:val="24"/>
          <w:szCs w:val="24"/>
        </w:rPr>
        <w:t>Дума Александровского района РЕШИЛА:</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1.</w:t>
      </w:r>
      <w:r w:rsidRPr="00E2200E">
        <w:rPr>
          <w:sz w:val="24"/>
          <w:szCs w:val="24"/>
        </w:rPr>
        <w:tab/>
        <w:t>Согласиться с предложениями Главы Александровского района о внесении изменений в бюджет района на 201</w:t>
      </w:r>
      <w:r w:rsidR="00C40707">
        <w:rPr>
          <w:sz w:val="24"/>
          <w:szCs w:val="24"/>
        </w:rPr>
        <w:t>7</w:t>
      </w:r>
      <w:r w:rsidRPr="00E2200E">
        <w:rPr>
          <w:sz w:val="24"/>
          <w:szCs w:val="24"/>
        </w:rPr>
        <w:t xml:space="preserve"> год.</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2.</w:t>
      </w:r>
      <w:r w:rsidRPr="00E2200E">
        <w:rPr>
          <w:sz w:val="24"/>
          <w:szCs w:val="24"/>
        </w:rPr>
        <w:tab/>
        <w:t xml:space="preserve">Внести в решение Думы Александровского района </w:t>
      </w:r>
      <w:r w:rsidR="00C40707" w:rsidRPr="00C40707">
        <w:rPr>
          <w:sz w:val="24"/>
          <w:szCs w:val="24"/>
        </w:rPr>
        <w:t>от 26.12.2016 № 89</w:t>
      </w:r>
      <w:r w:rsidR="00C40707">
        <w:rPr>
          <w:sz w:val="24"/>
          <w:szCs w:val="24"/>
        </w:rPr>
        <w:t xml:space="preserve"> </w:t>
      </w:r>
      <w:r w:rsidR="00C40707" w:rsidRPr="00C40707">
        <w:rPr>
          <w:sz w:val="24"/>
          <w:szCs w:val="24"/>
        </w:rPr>
        <w:t>«О бюджете муниципального образования</w:t>
      </w:r>
      <w:r w:rsidR="00C40707">
        <w:rPr>
          <w:sz w:val="24"/>
          <w:szCs w:val="24"/>
        </w:rPr>
        <w:t xml:space="preserve"> </w:t>
      </w:r>
      <w:r w:rsidR="00C40707" w:rsidRPr="00C40707">
        <w:rPr>
          <w:sz w:val="24"/>
          <w:szCs w:val="24"/>
        </w:rPr>
        <w:t>«Александровский район» на 2017 год и</w:t>
      </w:r>
      <w:r w:rsidR="00C40707">
        <w:rPr>
          <w:sz w:val="24"/>
          <w:szCs w:val="24"/>
        </w:rPr>
        <w:t xml:space="preserve"> </w:t>
      </w:r>
      <w:r w:rsidR="00C40707" w:rsidRPr="00C40707">
        <w:rPr>
          <w:sz w:val="24"/>
          <w:szCs w:val="24"/>
        </w:rPr>
        <w:t xml:space="preserve">на плановый период 2018 и 2019 годов» </w:t>
      </w:r>
      <w:r w:rsidRPr="00E2200E">
        <w:rPr>
          <w:sz w:val="24"/>
          <w:szCs w:val="24"/>
        </w:rPr>
        <w:t>следующие изменения:</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1)подпункты 1, 2, </w:t>
      </w:r>
      <w:r w:rsidR="00C40707">
        <w:rPr>
          <w:sz w:val="24"/>
          <w:szCs w:val="24"/>
        </w:rPr>
        <w:t xml:space="preserve">3 </w:t>
      </w:r>
      <w:r w:rsidRPr="00E2200E">
        <w:rPr>
          <w:sz w:val="24"/>
          <w:szCs w:val="24"/>
        </w:rPr>
        <w:t>пункта 1 решения изложить в следующей редакции:</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«1) прогнозируемый общий объем доходов бюджета района в сумме </w:t>
      </w:r>
      <w:r w:rsidR="00DA3BFF">
        <w:rPr>
          <w:sz w:val="24"/>
          <w:szCs w:val="24"/>
        </w:rPr>
        <w:t>603 946,483</w:t>
      </w:r>
      <w:r w:rsidRPr="00E2200E">
        <w:rPr>
          <w:sz w:val="24"/>
          <w:szCs w:val="24"/>
        </w:rPr>
        <w:t xml:space="preserve"> тыс. рублей, в том числе налоговые и неналоговые доходы в сумме </w:t>
      </w:r>
      <w:r w:rsidR="00C40707">
        <w:rPr>
          <w:sz w:val="24"/>
          <w:szCs w:val="24"/>
        </w:rPr>
        <w:t>163 087,340</w:t>
      </w:r>
      <w:r w:rsidRPr="00E2200E">
        <w:rPr>
          <w:sz w:val="24"/>
          <w:szCs w:val="24"/>
        </w:rPr>
        <w:t xml:space="preserve"> тыс. рублей, безвозмездные поступления </w:t>
      </w:r>
      <w:r w:rsidR="00A23F4B">
        <w:rPr>
          <w:sz w:val="24"/>
          <w:szCs w:val="24"/>
        </w:rPr>
        <w:t xml:space="preserve">428 988,554 </w:t>
      </w:r>
      <w:r w:rsidRPr="00E2200E">
        <w:rPr>
          <w:sz w:val="24"/>
          <w:szCs w:val="24"/>
        </w:rPr>
        <w:t>тыс. рублей;</w:t>
      </w:r>
    </w:p>
    <w:p w:rsid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2) общий объем расходов бюджета района в сумме </w:t>
      </w:r>
      <w:r w:rsidR="00A23F4B">
        <w:rPr>
          <w:sz w:val="24"/>
          <w:szCs w:val="24"/>
        </w:rPr>
        <w:t xml:space="preserve">614 301,543 </w:t>
      </w:r>
      <w:r w:rsidRPr="00E2200E">
        <w:rPr>
          <w:sz w:val="24"/>
          <w:szCs w:val="24"/>
        </w:rPr>
        <w:t>тыс. рублей;</w:t>
      </w:r>
    </w:p>
    <w:p w:rsidR="00C40707" w:rsidRPr="00E2200E" w:rsidRDefault="00C40707" w:rsidP="00712FF9">
      <w:pPr>
        <w:tabs>
          <w:tab w:val="left" w:pos="851"/>
          <w:tab w:val="left" w:pos="1418"/>
        </w:tabs>
        <w:spacing w:line="0" w:lineRule="atLeast"/>
        <w:ind w:firstLine="567"/>
        <w:jc w:val="both"/>
        <w:rPr>
          <w:sz w:val="24"/>
          <w:szCs w:val="24"/>
        </w:rPr>
      </w:pPr>
      <w:r>
        <w:rPr>
          <w:sz w:val="24"/>
          <w:szCs w:val="24"/>
        </w:rPr>
        <w:t xml:space="preserve">3) прогнозируемый дефицит бюджета в сумме </w:t>
      </w:r>
      <w:r w:rsidR="00DA3BFF">
        <w:rPr>
          <w:sz w:val="24"/>
          <w:szCs w:val="24"/>
        </w:rPr>
        <w:t>10 355,060</w:t>
      </w:r>
      <w:r>
        <w:rPr>
          <w:sz w:val="24"/>
          <w:szCs w:val="24"/>
        </w:rPr>
        <w:t xml:space="preserve"> тыс. рублей»;</w:t>
      </w:r>
    </w:p>
    <w:p w:rsidR="00A13439" w:rsidRDefault="00C40707" w:rsidP="00DA3BFF">
      <w:pPr>
        <w:tabs>
          <w:tab w:val="left" w:pos="851"/>
          <w:tab w:val="left" w:pos="1418"/>
        </w:tabs>
        <w:spacing w:line="0" w:lineRule="atLeast"/>
        <w:ind w:firstLine="567"/>
        <w:jc w:val="both"/>
        <w:rPr>
          <w:sz w:val="24"/>
          <w:szCs w:val="24"/>
        </w:rPr>
      </w:pPr>
      <w:r>
        <w:rPr>
          <w:sz w:val="24"/>
          <w:szCs w:val="24"/>
        </w:rPr>
        <w:t>2</w:t>
      </w:r>
      <w:r w:rsidR="00E2200E" w:rsidRPr="00E2200E">
        <w:rPr>
          <w:sz w:val="24"/>
          <w:szCs w:val="24"/>
        </w:rPr>
        <w:t>)</w:t>
      </w:r>
      <w:r w:rsidR="00932009" w:rsidRPr="00932009">
        <w:rPr>
          <w:sz w:val="24"/>
          <w:szCs w:val="24"/>
        </w:rPr>
        <w:t xml:space="preserve"> </w:t>
      </w:r>
      <w:r w:rsidR="00932009">
        <w:rPr>
          <w:sz w:val="24"/>
          <w:szCs w:val="24"/>
        </w:rPr>
        <w:t>пункт 14 решения изложить в следующей редакции:</w:t>
      </w:r>
    </w:p>
    <w:p w:rsidR="00932009" w:rsidRDefault="00932009" w:rsidP="00DA3BFF">
      <w:pPr>
        <w:tabs>
          <w:tab w:val="left" w:pos="851"/>
          <w:tab w:val="left" w:pos="1418"/>
        </w:tabs>
        <w:spacing w:line="0" w:lineRule="atLeast"/>
        <w:ind w:firstLine="567"/>
        <w:jc w:val="both"/>
      </w:pPr>
      <w:r>
        <w:rPr>
          <w:sz w:val="24"/>
          <w:szCs w:val="24"/>
        </w:rPr>
        <w:t>«14. Утвердить объем расходов на обслуживание муниципального долга муниципального образования Александровский район в 2017 году в размере 500,0 тыс. рублей и на плановый период на 2018 год в размере 850,0 тыс. рублей, на 2019 год в размере 850,0 тыс. рублей».</w:t>
      </w:r>
    </w:p>
    <w:p w:rsidR="00E2200E" w:rsidRDefault="00E2200E" w:rsidP="00712FF9">
      <w:pPr>
        <w:tabs>
          <w:tab w:val="left" w:pos="851"/>
          <w:tab w:val="left" w:pos="1418"/>
        </w:tabs>
        <w:spacing w:line="0" w:lineRule="atLeast"/>
        <w:ind w:firstLine="567"/>
        <w:jc w:val="both"/>
        <w:rPr>
          <w:sz w:val="24"/>
          <w:szCs w:val="24"/>
        </w:rPr>
      </w:pPr>
      <w:r w:rsidRPr="00E2200E">
        <w:rPr>
          <w:sz w:val="24"/>
          <w:szCs w:val="24"/>
        </w:rPr>
        <w:t>3.</w:t>
      </w:r>
      <w:r w:rsidRPr="00E2200E">
        <w:rPr>
          <w:sz w:val="24"/>
          <w:szCs w:val="24"/>
        </w:rPr>
        <w:tab/>
        <w:t xml:space="preserve">Приложения </w:t>
      </w:r>
      <w:r w:rsidR="00932009">
        <w:rPr>
          <w:sz w:val="24"/>
          <w:szCs w:val="24"/>
        </w:rPr>
        <w:t xml:space="preserve">2, </w:t>
      </w:r>
      <w:r w:rsidRPr="00E2200E">
        <w:rPr>
          <w:sz w:val="24"/>
          <w:szCs w:val="24"/>
        </w:rPr>
        <w:t xml:space="preserve">6, 7, 9, 10, </w:t>
      </w:r>
      <w:r w:rsidR="0050576F">
        <w:rPr>
          <w:sz w:val="24"/>
          <w:szCs w:val="24"/>
        </w:rPr>
        <w:t xml:space="preserve">12, </w:t>
      </w:r>
      <w:r w:rsidRPr="00E2200E">
        <w:rPr>
          <w:sz w:val="24"/>
          <w:szCs w:val="24"/>
        </w:rPr>
        <w:t>12</w:t>
      </w:r>
      <w:r w:rsidR="00E63D3A">
        <w:rPr>
          <w:sz w:val="24"/>
          <w:szCs w:val="24"/>
        </w:rPr>
        <w:t>.1</w:t>
      </w:r>
      <w:r w:rsidRPr="00E2200E">
        <w:rPr>
          <w:sz w:val="24"/>
          <w:szCs w:val="24"/>
        </w:rPr>
        <w:t>,</w:t>
      </w:r>
      <w:r w:rsidR="00E63D3A">
        <w:rPr>
          <w:sz w:val="24"/>
          <w:szCs w:val="24"/>
        </w:rPr>
        <w:t xml:space="preserve"> 13,</w:t>
      </w:r>
      <w:r w:rsidR="00C824A8">
        <w:rPr>
          <w:sz w:val="24"/>
          <w:szCs w:val="24"/>
        </w:rPr>
        <w:t xml:space="preserve"> 15, 16, </w:t>
      </w:r>
      <w:r w:rsidRPr="00E2200E">
        <w:rPr>
          <w:sz w:val="24"/>
          <w:szCs w:val="24"/>
        </w:rPr>
        <w:t>2</w:t>
      </w:r>
      <w:r w:rsidR="00E63D3A">
        <w:rPr>
          <w:sz w:val="24"/>
          <w:szCs w:val="24"/>
        </w:rPr>
        <w:t>0</w:t>
      </w:r>
      <w:r w:rsidRPr="00E2200E">
        <w:rPr>
          <w:sz w:val="24"/>
          <w:szCs w:val="24"/>
        </w:rPr>
        <w:t xml:space="preserve">, </w:t>
      </w:r>
      <w:r w:rsidR="00792D53">
        <w:rPr>
          <w:sz w:val="24"/>
          <w:szCs w:val="24"/>
        </w:rPr>
        <w:t xml:space="preserve">22 </w:t>
      </w:r>
      <w:r w:rsidRPr="00E2200E">
        <w:rPr>
          <w:sz w:val="24"/>
          <w:szCs w:val="24"/>
        </w:rPr>
        <w:t>к решению Думы Александровского района от 2</w:t>
      </w:r>
      <w:r w:rsidR="00E63D3A">
        <w:rPr>
          <w:sz w:val="24"/>
          <w:szCs w:val="24"/>
        </w:rPr>
        <w:t>6</w:t>
      </w:r>
      <w:r w:rsidRPr="00E2200E">
        <w:rPr>
          <w:sz w:val="24"/>
          <w:szCs w:val="24"/>
        </w:rPr>
        <w:t xml:space="preserve"> декабря 201</w:t>
      </w:r>
      <w:r w:rsidR="00E63D3A">
        <w:rPr>
          <w:sz w:val="24"/>
          <w:szCs w:val="24"/>
        </w:rPr>
        <w:t>6</w:t>
      </w:r>
      <w:r w:rsidRPr="00E2200E">
        <w:rPr>
          <w:sz w:val="24"/>
          <w:szCs w:val="24"/>
        </w:rPr>
        <w:t xml:space="preserve"> </w:t>
      </w:r>
      <w:r w:rsidR="00B60AE7">
        <w:rPr>
          <w:sz w:val="24"/>
          <w:szCs w:val="24"/>
        </w:rPr>
        <w:t xml:space="preserve">года </w:t>
      </w:r>
      <w:r w:rsidR="00E63D3A" w:rsidRPr="00E63D3A">
        <w:rPr>
          <w:sz w:val="24"/>
          <w:szCs w:val="24"/>
        </w:rPr>
        <w:t>№ 89 «О бюджете муниципального образования «Александровский район» на 2017 год и на плановый период 2018 и 2019 годов»</w:t>
      </w:r>
      <w:r w:rsidRPr="00E2200E">
        <w:rPr>
          <w:sz w:val="24"/>
          <w:szCs w:val="24"/>
        </w:rPr>
        <w:t xml:space="preserve"> изложить в новой редакции согласно приложению.</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4.</w:t>
      </w:r>
      <w:r w:rsidRPr="00E2200E">
        <w:rPr>
          <w:sz w:val="24"/>
          <w:szCs w:val="24"/>
        </w:rPr>
        <w:tab/>
        <w:t>Настоящее решение вступает в силу со дня его официального опубликования.</w:t>
      </w:r>
    </w:p>
    <w:p w:rsidR="00E2200E" w:rsidRPr="00E2200E" w:rsidRDefault="00E2200E" w:rsidP="00712FF9">
      <w:pPr>
        <w:tabs>
          <w:tab w:val="left" w:pos="851"/>
          <w:tab w:val="left" w:pos="1418"/>
        </w:tabs>
        <w:spacing w:line="0" w:lineRule="atLeast"/>
        <w:ind w:firstLine="567"/>
        <w:jc w:val="both"/>
        <w:rPr>
          <w:sz w:val="24"/>
          <w:szCs w:val="24"/>
        </w:rPr>
      </w:pPr>
    </w:p>
    <w:tbl>
      <w:tblPr>
        <w:tblW w:w="9498" w:type="dxa"/>
        <w:tblInd w:w="108" w:type="dxa"/>
        <w:tblLook w:val="04A0" w:firstRow="1" w:lastRow="0" w:firstColumn="1" w:lastColumn="0" w:noHBand="0" w:noVBand="1"/>
      </w:tblPr>
      <w:tblGrid>
        <w:gridCol w:w="4536"/>
        <w:gridCol w:w="4962"/>
      </w:tblGrid>
      <w:tr w:rsidR="00E2200E" w:rsidRPr="00E2200E" w:rsidTr="00E2200E">
        <w:tc>
          <w:tcPr>
            <w:tcW w:w="4536" w:type="dxa"/>
            <w:hideMark/>
          </w:tcPr>
          <w:p w:rsidR="00E2200E" w:rsidRPr="00E2200E" w:rsidRDefault="00E2200E" w:rsidP="00712FF9">
            <w:pPr>
              <w:tabs>
                <w:tab w:val="left" w:pos="176"/>
              </w:tabs>
              <w:spacing w:line="0" w:lineRule="atLeast"/>
              <w:rPr>
                <w:sz w:val="24"/>
                <w:szCs w:val="24"/>
              </w:rPr>
            </w:pPr>
            <w:r w:rsidRPr="00E2200E">
              <w:rPr>
                <w:sz w:val="24"/>
                <w:szCs w:val="24"/>
              </w:rPr>
              <w:t>Председатель Думы Александровского района</w:t>
            </w:r>
          </w:p>
        </w:tc>
        <w:tc>
          <w:tcPr>
            <w:tcW w:w="4962" w:type="dxa"/>
            <w:hideMark/>
          </w:tcPr>
          <w:p w:rsidR="00E2200E" w:rsidRPr="00E2200E" w:rsidRDefault="00E2200E" w:rsidP="00712FF9">
            <w:pPr>
              <w:tabs>
                <w:tab w:val="left" w:pos="1418"/>
              </w:tabs>
              <w:spacing w:line="0" w:lineRule="atLeast"/>
              <w:rPr>
                <w:sz w:val="24"/>
                <w:szCs w:val="24"/>
              </w:rPr>
            </w:pPr>
            <w:r w:rsidRPr="00E2200E">
              <w:rPr>
                <w:sz w:val="24"/>
                <w:szCs w:val="24"/>
              </w:rPr>
              <w:t>Глава Александровского района</w:t>
            </w:r>
          </w:p>
        </w:tc>
      </w:tr>
      <w:tr w:rsidR="00E2200E" w:rsidRPr="00E2200E" w:rsidTr="00E2200E">
        <w:tc>
          <w:tcPr>
            <w:tcW w:w="4536" w:type="dxa"/>
            <w:hideMark/>
          </w:tcPr>
          <w:p w:rsidR="00E2200E" w:rsidRPr="00E2200E" w:rsidRDefault="00E2200E" w:rsidP="00712FF9">
            <w:pPr>
              <w:tabs>
                <w:tab w:val="left" w:pos="1418"/>
              </w:tabs>
              <w:spacing w:line="0" w:lineRule="atLeast"/>
              <w:rPr>
                <w:sz w:val="24"/>
                <w:szCs w:val="24"/>
              </w:rPr>
            </w:pPr>
            <w:r w:rsidRPr="00E2200E">
              <w:rPr>
                <w:sz w:val="24"/>
                <w:szCs w:val="24"/>
              </w:rPr>
              <w:t>_______________________С.Ф. Панов</w:t>
            </w:r>
          </w:p>
        </w:tc>
        <w:tc>
          <w:tcPr>
            <w:tcW w:w="4962" w:type="dxa"/>
            <w:hideMark/>
          </w:tcPr>
          <w:p w:rsidR="00E2200E" w:rsidRPr="00E2200E" w:rsidRDefault="00E2200E" w:rsidP="00712FF9">
            <w:pPr>
              <w:tabs>
                <w:tab w:val="left" w:pos="1418"/>
              </w:tabs>
              <w:spacing w:line="0" w:lineRule="atLeast"/>
              <w:ind w:firstLine="567"/>
              <w:rPr>
                <w:sz w:val="24"/>
                <w:szCs w:val="24"/>
              </w:rPr>
            </w:pPr>
            <w:r w:rsidRPr="00E2200E">
              <w:rPr>
                <w:sz w:val="24"/>
                <w:szCs w:val="24"/>
              </w:rPr>
              <w:t>____________________ И.С. Крылов</w:t>
            </w:r>
          </w:p>
        </w:tc>
      </w:tr>
    </w:tbl>
    <w:p w:rsidR="00E2200E" w:rsidRPr="00E2200E" w:rsidRDefault="00E2200E" w:rsidP="00712FF9">
      <w:pPr>
        <w:rPr>
          <w:sz w:val="24"/>
          <w:szCs w:val="24"/>
        </w:rPr>
        <w:sectPr w:rsidR="00E2200E" w:rsidRPr="00E2200E" w:rsidSect="00712FF9">
          <w:footerReference w:type="default" r:id="rId10"/>
          <w:footerReference w:type="first" r:id="rId11"/>
          <w:pgSz w:w="11906" w:h="16838"/>
          <w:pgMar w:top="1134" w:right="1134" w:bottom="1134" w:left="1701" w:header="709" w:footer="709" w:gutter="0"/>
          <w:cols w:space="720"/>
        </w:sectPr>
      </w:pPr>
    </w:p>
    <w:p w:rsidR="00D10E6F" w:rsidRPr="00D10E6F" w:rsidRDefault="00D10E6F" w:rsidP="00712FF9">
      <w:pPr>
        <w:spacing w:line="240" w:lineRule="atLeast"/>
        <w:jc w:val="right"/>
        <w:rPr>
          <w:bCs/>
          <w:sz w:val="24"/>
          <w:szCs w:val="24"/>
        </w:rPr>
      </w:pPr>
      <w:r w:rsidRPr="00D10E6F">
        <w:rPr>
          <w:bCs/>
          <w:sz w:val="24"/>
          <w:szCs w:val="24"/>
        </w:rPr>
        <w:lastRenderedPageBreak/>
        <w:t xml:space="preserve">Приложение </w:t>
      </w:r>
    </w:p>
    <w:p w:rsidR="00D10E6F" w:rsidRPr="00D10E6F" w:rsidRDefault="00D10E6F" w:rsidP="00712FF9">
      <w:pPr>
        <w:spacing w:line="240" w:lineRule="atLeast"/>
        <w:jc w:val="right"/>
        <w:rPr>
          <w:bCs/>
          <w:sz w:val="24"/>
          <w:szCs w:val="24"/>
        </w:rPr>
      </w:pPr>
      <w:r w:rsidRPr="00D10E6F">
        <w:rPr>
          <w:bCs/>
          <w:sz w:val="24"/>
          <w:szCs w:val="24"/>
        </w:rPr>
        <w:t>к решению Думы</w:t>
      </w:r>
    </w:p>
    <w:p w:rsidR="00D10E6F" w:rsidRPr="00D10E6F" w:rsidRDefault="00D10E6F" w:rsidP="00712FF9">
      <w:pPr>
        <w:spacing w:line="240" w:lineRule="atLeast"/>
        <w:jc w:val="right"/>
        <w:rPr>
          <w:bCs/>
          <w:sz w:val="24"/>
          <w:szCs w:val="24"/>
        </w:rPr>
      </w:pPr>
      <w:r w:rsidRPr="00D10E6F">
        <w:rPr>
          <w:bCs/>
          <w:sz w:val="24"/>
          <w:szCs w:val="24"/>
        </w:rPr>
        <w:t>Александровского района</w:t>
      </w:r>
    </w:p>
    <w:p w:rsidR="00E82CF3" w:rsidRDefault="00441CF8" w:rsidP="00712FF9">
      <w:pPr>
        <w:jc w:val="right"/>
        <w:rPr>
          <w:bCs/>
          <w:sz w:val="24"/>
          <w:szCs w:val="24"/>
        </w:rPr>
      </w:pPr>
      <w:r>
        <w:rPr>
          <w:bCs/>
          <w:sz w:val="24"/>
          <w:szCs w:val="24"/>
        </w:rPr>
        <w:t>от 23</w:t>
      </w:r>
      <w:r w:rsidR="00D10E6F" w:rsidRPr="00D10E6F">
        <w:rPr>
          <w:bCs/>
          <w:sz w:val="24"/>
          <w:szCs w:val="24"/>
        </w:rPr>
        <w:t>.0</w:t>
      </w:r>
      <w:r w:rsidR="00E82CF3">
        <w:rPr>
          <w:bCs/>
          <w:sz w:val="24"/>
          <w:szCs w:val="24"/>
        </w:rPr>
        <w:t>8</w:t>
      </w:r>
      <w:r w:rsidR="00D10E6F" w:rsidRPr="00D10E6F">
        <w:rPr>
          <w:bCs/>
          <w:sz w:val="24"/>
          <w:szCs w:val="24"/>
        </w:rPr>
        <w:t>. 2017 №</w:t>
      </w:r>
      <w:r w:rsidR="00B60AE7">
        <w:rPr>
          <w:bCs/>
          <w:sz w:val="24"/>
          <w:szCs w:val="24"/>
        </w:rPr>
        <w:t xml:space="preserve"> 134</w:t>
      </w:r>
      <w:r w:rsidR="00D10E6F" w:rsidRPr="00D10E6F">
        <w:rPr>
          <w:bCs/>
          <w:sz w:val="24"/>
          <w:szCs w:val="24"/>
        </w:rPr>
        <w:t xml:space="preserve"> </w:t>
      </w:r>
    </w:p>
    <w:p w:rsidR="006A0159" w:rsidRPr="006A0159" w:rsidRDefault="006A0159" w:rsidP="00712FF9">
      <w:pPr>
        <w:jc w:val="right"/>
        <w:rPr>
          <w:bCs/>
          <w:sz w:val="24"/>
          <w:szCs w:val="24"/>
        </w:rPr>
      </w:pPr>
      <w:r w:rsidRPr="006A0159">
        <w:rPr>
          <w:bCs/>
          <w:sz w:val="24"/>
          <w:szCs w:val="24"/>
        </w:rPr>
        <w:t>Приложение 2</w:t>
      </w:r>
    </w:p>
    <w:p w:rsidR="006A0159" w:rsidRPr="006A0159" w:rsidRDefault="006A0159" w:rsidP="00712FF9">
      <w:pPr>
        <w:spacing w:line="240" w:lineRule="atLeast"/>
        <w:jc w:val="right"/>
        <w:rPr>
          <w:bCs/>
          <w:sz w:val="24"/>
          <w:szCs w:val="24"/>
        </w:rPr>
      </w:pPr>
      <w:r w:rsidRPr="006A0159">
        <w:rPr>
          <w:bCs/>
          <w:sz w:val="24"/>
          <w:szCs w:val="24"/>
        </w:rPr>
        <w:t>к решению Думы</w:t>
      </w:r>
    </w:p>
    <w:p w:rsidR="006A0159" w:rsidRPr="006A0159" w:rsidRDefault="006A0159" w:rsidP="00712FF9">
      <w:pPr>
        <w:spacing w:line="240" w:lineRule="atLeast"/>
        <w:jc w:val="right"/>
        <w:rPr>
          <w:bCs/>
          <w:sz w:val="24"/>
          <w:szCs w:val="24"/>
        </w:rPr>
      </w:pPr>
      <w:r w:rsidRPr="006A0159">
        <w:rPr>
          <w:bCs/>
          <w:sz w:val="24"/>
          <w:szCs w:val="24"/>
        </w:rPr>
        <w:t>Александровского района</w:t>
      </w:r>
    </w:p>
    <w:p w:rsidR="006A0159" w:rsidRPr="006A0159" w:rsidRDefault="006A0159" w:rsidP="00712FF9">
      <w:pPr>
        <w:spacing w:line="240" w:lineRule="atLeast"/>
        <w:ind w:left="426" w:hanging="1"/>
        <w:jc w:val="right"/>
        <w:rPr>
          <w:b/>
          <w:sz w:val="24"/>
          <w:szCs w:val="24"/>
        </w:rPr>
      </w:pPr>
      <w:r w:rsidRPr="006A0159">
        <w:rPr>
          <w:sz w:val="24"/>
          <w:szCs w:val="24"/>
        </w:rPr>
        <w:t>«О бюджете муниципального образования</w:t>
      </w:r>
    </w:p>
    <w:p w:rsidR="006A0159" w:rsidRPr="006A0159" w:rsidRDefault="006A0159" w:rsidP="00712FF9">
      <w:pPr>
        <w:tabs>
          <w:tab w:val="left" w:pos="1418"/>
        </w:tabs>
        <w:spacing w:line="240" w:lineRule="atLeast"/>
        <w:ind w:left="426" w:firstLine="567"/>
        <w:jc w:val="right"/>
        <w:rPr>
          <w:sz w:val="24"/>
          <w:szCs w:val="24"/>
        </w:rPr>
      </w:pPr>
      <w:r w:rsidRPr="006A0159">
        <w:rPr>
          <w:sz w:val="24"/>
          <w:szCs w:val="24"/>
        </w:rPr>
        <w:t>«Александровский район» на 2017 год</w:t>
      </w:r>
    </w:p>
    <w:p w:rsidR="006A0159" w:rsidRPr="006A0159" w:rsidRDefault="006A0159" w:rsidP="00712FF9">
      <w:pPr>
        <w:tabs>
          <w:tab w:val="left" w:pos="1418"/>
        </w:tabs>
        <w:spacing w:line="240" w:lineRule="atLeast"/>
        <w:ind w:left="426" w:firstLine="567"/>
        <w:jc w:val="right"/>
        <w:rPr>
          <w:sz w:val="24"/>
          <w:szCs w:val="24"/>
        </w:rPr>
      </w:pPr>
      <w:r w:rsidRPr="006A0159">
        <w:rPr>
          <w:sz w:val="24"/>
          <w:szCs w:val="24"/>
        </w:rPr>
        <w:t>и на плановый период 2018 и 2019 годов»</w:t>
      </w:r>
    </w:p>
    <w:p w:rsidR="006A0159" w:rsidRPr="006A0159" w:rsidRDefault="006A0159" w:rsidP="00712FF9">
      <w:pPr>
        <w:spacing w:line="240" w:lineRule="atLeast"/>
        <w:jc w:val="right"/>
        <w:rPr>
          <w:bCs/>
          <w:sz w:val="24"/>
          <w:szCs w:val="24"/>
        </w:rPr>
      </w:pPr>
      <w:r w:rsidRPr="006A0159">
        <w:rPr>
          <w:bCs/>
          <w:sz w:val="24"/>
          <w:szCs w:val="24"/>
        </w:rPr>
        <w:t>от 26.12.2016 №</w:t>
      </w:r>
      <w:r w:rsidR="00A646EE">
        <w:rPr>
          <w:bCs/>
          <w:sz w:val="24"/>
          <w:szCs w:val="24"/>
        </w:rPr>
        <w:t xml:space="preserve"> 89</w:t>
      </w:r>
    </w:p>
    <w:p w:rsidR="006A0159" w:rsidRPr="006A0159" w:rsidRDefault="006A0159" w:rsidP="00712FF9">
      <w:pPr>
        <w:spacing w:line="240" w:lineRule="atLeast"/>
        <w:jc w:val="right"/>
        <w:rPr>
          <w:sz w:val="24"/>
          <w:szCs w:val="24"/>
        </w:rPr>
      </w:pPr>
    </w:p>
    <w:p w:rsidR="006A0159" w:rsidRPr="006A0159" w:rsidRDefault="006A0159" w:rsidP="00441CF8">
      <w:pPr>
        <w:spacing w:line="240" w:lineRule="atLeast"/>
        <w:jc w:val="center"/>
        <w:rPr>
          <w:sz w:val="24"/>
          <w:szCs w:val="24"/>
        </w:rPr>
      </w:pPr>
      <w:r w:rsidRPr="006A0159">
        <w:rPr>
          <w:sz w:val="24"/>
          <w:szCs w:val="24"/>
        </w:rPr>
        <w:t>Перечень главных администраторов доходов бюджета – органов  местного самоуправления Александровского района, иных организаций и закрепляемые за ними виды доходов</w:t>
      </w:r>
      <w:r w:rsidR="00441CF8">
        <w:rPr>
          <w:sz w:val="24"/>
          <w:szCs w:val="24"/>
        </w:rPr>
        <w:t xml:space="preserve"> </w:t>
      </w:r>
      <w:r w:rsidRPr="006A0159">
        <w:rPr>
          <w:sz w:val="24"/>
          <w:szCs w:val="24"/>
        </w:rPr>
        <w:t>на 2017 год</w:t>
      </w:r>
      <w:r w:rsidR="00441CF8">
        <w:rPr>
          <w:sz w:val="24"/>
          <w:szCs w:val="24"/>
        </w:rPr>
        <w:t xml:space="preserve"> </w:t>
      </w:r>
      <w:r w:rsidRPr="006A0159">
        <w:rPr>
          <w:sz w:val="24"/>
          <w:szCs w:val="24"/>
        </w:rPr>
        <w:t>и на пл</w:t>
      </w:r>
      <w:r w:rsidR="00441CF8">
        <w:rPr>
          <w:sz w:val="24"/>
          <w:szCs w:val="24"/>
        </w:rPr>
        <w:t>ановый период 2018 и 2019 годов</w:t>
      </w:r>
    </w:p>
    <w:p w:rsidR="006A0159" w:rsidRPr="006A0159" w:rsidRDefault="006A0159" w:rsidP="00712FF9">
      <w:pPr>
        <w:spacing w:line="240" w:lineRule="atLeast"/>
        <w:jc w:val="center"/>
        <w:rPr>
          <w:sz w:val="26"/>
          <w:szCs w:val="26"/>
        </w:rPr>
      </w:pP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4"/>
      </w:tblGrid>
      <w:tr w:rsidR="006A0159" w:rsidRPr="006A0159" w:rsidTr="0075476C">
        <w:trPr>
          <w:trHeight w:val="20"/>
          <w:tblHeader/>
        </w:trPr>
        <w:tc>
          <w:tcPr>
            <w:tcW w:w="2835" w:type="dxa"/>
            <w:vAlign w:val="center"/>
          </w:tcPr>
          <w:p w:rsidR="006A0159" w:rsidRPr="006A0159" w:rsidRDefault="006A0159" w:rsidP="00712FF9">
            <w:pPr>
              <w:spacing w:line="240" w:lineRule="atLeast"/>
              <w:jc w:val="center"/>
              <w:rPr>
                <w:sz w:val="24"/>
                <w:szCs w:val="24"/>
              </w:rPr>
            </w:pPr>
            <w:r w:rsidRPr="006A0159">
              <w:rPr>
                <w:sz w:val="24"/>
                <w:szCs w:val="24"/>
              </w:rPr>
              <w:t>Код бюджетной классификации Российской Федерации</w:t>
            </w:r>
          </w:p>
        </w:tc>
        <w:tc>
          <w:tcPr>
            <w:tcW w:w="7054" w:type="dxa"/>
            <w:vAlign w:val="center"/>
          </w:tcPr>
          <w:p w:rsidR="006A0159" w:rsidRPr="006A0159" w:rsidRDefault="006A0159" w:rsidP="00712FF9">
            <w:pPr>
              <w:spacing w:line="0" w:lineRule="atLeast"/>
              <w:ind w:left="-57"/>
              <w:jc w:val="center"/>
              <w:rPr>
                <w:sz w:val="24"/>
                <w:szCs w:val="24"/>
              </w:rPr>
            </w:pPr>
            <w:r w:rsidRPr="006A0159">
              <w:rPr>
                <w:sz w:val="24"/>
                <w:szCs w:val="24"/>
              </w:rPr>
              <w:t>Наименование главных администраторов доходов бюджета района и закрепляемых за ними видов доходов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vAlign w:val="center"/>
          </w:tcPr>
          <w:p w:rsidR="006A0159" w:rsidRPr="006A0159" w:rsidRDefault="006A0159" w:rsidP="00712FF9">
            <w:pPr>
              <w:spacing w:line="0" w:lineRule="atLeast"/>
              <w:ind w:left="-57"/>
              <w:jc w:val="center"/>
              <w:rPr>
                <w:b/>
                <w:sz w:val="24"/>
                <w:szCs w:val="24"/>
              </w:rPr>
            </w:pPr>
            <w:r w:rsidRPr="006A0159">
              <w:rPr>
                <w:b/>
                <w:sz w:val="24"/>
                <w:szCs w:val="24"/>
              </w:rPr>
              <w:t>Администрация Александровского района Томской области</w:t>
            </w:r>
          </w:p>
        </w:tc>
      </w:tr>
      <w:tr w:rsidR="003F213B" w:rsidRPr="006A0159" w:rsidTr="0075476C">
        <w:trPr>
          <w:trHeight w:val="20"/>
        </w:trPr>
        <w:tc>
          <w:tcPr>
            <w:tcW w:w="2835" w:type="dxa"/>
            <w:vAlign w:val="center"/>
          </w:tcPr>
          <w:p w:rsidR="003F213B" w:rsidRPr="00E82CF3" w:rsidRDefault="003F213B" w:rsidP="00712FF9">
            <w:pPr>
              <w:spacing w:line="240" w:lineRule="atLeast"/>
              <w:ind w:left="-57"/>
              <w:jc w:val="center"/>
              <w:rPr>
                <w:color w:val="FF0000"/>
                <w:sz w:val="24"/>
                <w:szCs w:val="24"/>
              </w:rPr>
            </w:pPr>
            <w:r w:rsidRPr="00E82CF3">
              <w:rPr>
                <w:color w:val="000000" w:themeColor="text1"/>
                <w:sz w:val="24"/>
                <w:szCs w:val="24"/>
              </w:rPr>
              <w:t xml:space="preserve">901 111 05013 05 0000 120  </w:t>
            </w:r>
          </w:p>
        </w:tc>
        <w:tc>
          <w:tcPr>
            <w:tcW w:w="7054" w:type="dxa"/>
          </w:tcPr>
          <w:p w:rsidR="003F213B" w:rsidRPr="00E82CF3" w:rsidRDefault="003F213B" w:rsidP="00712FF9">
            <w:pPr>
              <w:spacing w:line="0" w:lineRule="atLeast"/>
              <w:ind w:left="-57"/>
              <w:rPr>
                <w:color w:val="000000" w:themeColor="text1"/>
                <w:sz w:val="24"/>
                <w:szCs w:val="24"/>
              </w:rPr>
            </w:pPr>
            <w:r w:rsidRPr="00E82CF3">
              <w:rPr>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901 111 05025 05 0000 120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901 111 05035 05 0000 120</w:t>
            </w:r>
          </w:p>
        </w:tc>
        <w:tc>
          <w:tcPr>
            <w:tcW w:w="7054" w:type="dxa"/>
          </w:tcPr>
          <w:p w:rsidR="006A0159" w:rsidRPr="006A0159" w:rsidRDefault="006A0159" w:rsidP="00712FF9">
            <w:pPr>
              <w:spacing w:line="0" w:lineRule="atLeast"/>
              <w:ind w:left="-57"/>
              <w:rPr>
                <w:sz w:val="24"/>
                <w:szCs w:val="24"/>
              </w:rPr>
            </w:pPr>
            <w:r w:rsidRPr="006A0159">
              <w:rPr>
                <w:sz w:val="24"/>
                <w:szCs w:val="2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901 011 07015 05 0000 120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901 111 09035 05 0000 120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от эксплуатации и использования имущества,  автомобильных дорог, находящихся в собственности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lang w:val="en-US"/>
              </w:rPr>
            </w:pPr>
            <w:r w:rsidRPr="006A0159">
              <w:rPr>
                <w:sz w:val="24"/>
                <w:szCs w:val="24"/>
              </w:rPr>
              <w:t>90</w:t>
            </w:r>
            <w:r w:rsidRPr="006A0159">
              <w:rPr>
                <w:sz w:val="24"/>
                <w:szCs w:val="24"/>
                <w:lang w:val="en-US"/>
              </w:rPr>
              <w:t xml:space="preserve">1 </w:t>
            </w:r>
            <w:r w:rsidRPr="006A0159">
              <w:rPr>
                <w:sz w:val="24"/>
                <w:szCs w:val="24"/>
              </w:rPr>
              <w:t>1</w:t>
            </w:r>
            <w:r w:rsidRPr="006A0159">
              <w:rPr>
                <w:sz w:val="24"/>
                <w:szCs w:val="24"/>
                <w:lang w:val="en-US"/>
              </w:rPr>
              <w:t>11 09045 05 0000 120</w:t>
            </w:r>
          </w:p>
        </w:tc>
        <w:tc>
          <w:tcPr>
            <w:tcW w:w="7054" w:type="dxa"/>
          </w:tcPr>
          <w:p w:rsidR="006A0159" w:rsidRPr="006A0159" w:rsidRDefault="006A0159" w:rsidP="00712FF9">
            <w:pPr>
              <w:spacing w:line="0" w:lineRule="atLeast"/>
              <w:ind w:left="-57"/>
              <w:rPr>
                <w:sz w:val="24"/>
                <w:szCs w:val="24"/>
              </w:rPr>
            </w:pPr>
            <w:r w:rsidRPr="006A0159">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901 113 02065 05 0000 130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поступающие в порядке возмещения расходов, понесенных в связи с эксплуатацией имущества муниципальных районов</w:t>
            </w:r>
          </w:p>
        </w:tc>
      </w:tr>
      <w:tr w:rsidR="006A0159" w:rsidRPr="006A0159" w:rsidTr="0075476C">
        <w:trPr>
          <w:trHeight w:val="20"/>
        </w:trPr>
        <w:tc>
          <w:tcPr>
            <w:tcW w:w="2835" w:type="dxa"/>
            <w:vAlign w:val="center"/>
          </w:tcPr>
          <w:p w:rsidR="00BF48D8" w:rsidRDefault="006A0159" w:rsidP="00712FF9">
            <w:pPr>
              <w:spacing w:line="240" w:lineRule="atLeast"/>
              <w:ind w:left="-57"/>
              <w:jc w:val="center"/>
              <w:rPr>
                <w:sz w:val="24"/>
                <w:szCs w:val="24"/>
              </w:rPr>
            </w:pPr>
            <w:r w:rsidRPr="006A0159">
              <w:rPr>
                <w:sz w:val="24"/>
                <w:szCs w:val="24"/>
              </w:rPr>
              <w:t>901 114 02053 05 0000</w:t>
            </w:r>
          </w:p>
          <w:p w:rsidR="00BF48D8" w:rsidRDefault="006A0159" w:rsidP="00712FF9">
            <w:pPr>
              <w:spacing w:line="240" w:lineRule="atLeast"/>
              <w:ind w:left="-57"/>
              <w:jc w:val="center"/>
              <w:rPr>
                <w:sz w:val="24"/>
                <w:szCs w:val="24"/>
              </w:rPr>
            </w:pPr>
            <w:bookmarkStart w:id="0" w:name="_GoBack"/>
            <w:bookmarkEnd w:id="0"/>
            <w:r w:rsidRPr="006A0159">
              <w:rPr>
                <w:sz w:val="24"/>
                <w:szCs w:val="24"/>
              </w:rPr>
              <w:t xml:space="preserve"> </w:t>
            </w:r>
          </w:p>
          <w:p w:rsidR="006A0159" w:rsidRPr="006A0159" w:rsidRDefault="006A0159" w:rsidP="00712FF9">
            <w:pPr>
              <w:spacing w:line="240" w:lineRule="atLeast"/>
              <w:ind w:left="-57"/>
              <w:jc w:val="center"/>
              <w:rPr>
                <w:sz w:val="24"/>
                <w:szCs w:val="24"/>
              </w:rPr>
            </w:pPr>
            <w:r w:rsidRPr="006A0159">
              <w:rPr>
                <w:sz w:val="24"/>
                <w:szCs w:val="24"/>
              </w:rPr>
              <w:lastRenderedPageBreak/>
              <w:t>410</w:t>
            </w:r>
          </w:p>
        </w:tc>
        <w:tc>
          <w:tcPr>
            <w:tcW w:w="7054" w:type="dxa"/>
          </w:tcPr>
          <w:p w:rsidR="00BF48D8" w:rsidRDefault="006A0159" w:rsidP="00712FF9">
            <w:pPr>
              <w:spacing w:line="0" w:lineRule="atLeast"/>
              <w:ind w:left="-57"/>
              <w:rPr>
                <w:sz w:val="24"/>
                <w:szCs w:val="24"/>
              </w:rPr>
            </w:pPr>
            <w:r w:rsidRPr="006A0159">
              <w:rPr>
                <w:sz w:val="24"/>
                <w:szCs w:val="24"/>
              </w:rPr>
              <w:lastRenderedPageBreak/>
              <w:t xml:space="preserve">Доходы от реализации иного имущества, находящегося </w:t>
            </w:r>
            <w:proofErr w:type="gramStart"/>
            <w:r w:rsidRPr="006A0159">
              <w:rPr>
                <w:sz w:val="24"/>
                <w:szCs w:val="24"/>
              </w:rPr>
              <w:t>в</w:t>
            </w:r>
            <w:proofErr w:type="gramEnd"/>
            <w:r w:rsidRPr="006A0159">
              <w:rPr>
                <w:sz w:val="24"/>
                <w:szCs w:val="24"/>
              </w:rPr>
              <w:t xml:space="preserve"> </w:t>
            </w:r>
          </w:p>
          <w:p w:rsidR="00BF48D8" w:rsidRDefault="00BF48D8" w:rsidP="00712FF9">
            <w:pPr>
              <w:spacing w:line="0" w:lineRule="atLeast"/>
              <w:ind w:left="-57"/>
              <w:rPr>
                <w:sz w:val="24"/>
                <w:szCs w:val="24"/>
              </w:rPr>
            </w:pPr>
          </w:p>
          <w:p w:rsidR="006A0159" w:rsidRPr="006A0159" w:rsidRDefault="006A0159" w:rsidP="00712FF9">
            <w:pPr>
              <w:spacing w:line="0" w:lineRule="atLeast"/>
              <w:ind w:left="-57"/>
              <w:rPr>
                <w:sz w:val="24"/>
                <w:szCs w:val="24"/>
              </w:rPr>
            </w:pPr>
            <w:r w:rsidRPr="006A0159">
              <w:rPr>
                <w:sz w:val="24"/>
                <w:szCs w:val="24"/>
              </w:rPr>
              <w:lastRenderedPageBreak/>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lastRenderedPageBreak/>
              <w:t>901 114 02053 05 0000 440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F213B" w:rsidRPr="006A0159" w:rsidTr="0075476C">
        <w:trPr>
          <w:trHeight w:val="20"/>
        </w:trPr>
        <w:tc>
          <w:tcPr>
            <w:tcW w:w="2835" w:type="dxa"/>
            <w:vAlign w:val="center"/>
          </w:tcPr>
          <w:p w:rsidR="003F213B" w:rsidRPr="00E82CF3" w:rsidRDefault="003F213B" w:rsidP="00712FF9">
            <w:pPr>
              <w:spacing w:line="240" w:lineRule="atLeast"/>
              <w:ind w:left="-57"/>
              <w:jc w:val="center"/>
              <w:rPr>
                <w:color w:val="000000" w:themeColor="text1"/>
                <w:sz w:val="24"/>
                <w:szCs w:val="24"/>
              </w:rPr>
            </w:pPr>
            <w:r w:rsidRPr="00E82CF3">
              <w:rPr>
                <w:color w:val="000000" w:themeColor="text1"/>
                <w:sz w:val="24"/>
                <w:szCs w:val="24"/>
              </w:rPr>
              <w:t>901 114 06013 05 0000 430</w:t>
            </w:r>
          </w:p>
        </w:tc>
        <w:tc>
          <w:tcPr>
            <w:tcW w:w="7054" w:type="dxa"/>
          </w:tcPr>
          <w:p w:rsidR="003F213B" w:rsidRPr="00E82CF3" w:rsidRDefault="003F213B" w:rsidP="00712FF9">
            <w:pPr>
              <w:keepNext/>
              <w:spacing w:line="0" w:lineRule="atLeast"/>
              <w:ind w:left="-57"/>
              <w:outlineLvl w:val="0"/>
              <w:rPr>
                <w:color w:val="000000" w:themeColor="text1"/>
                <w:sz w:val="24"/>
                <w:szCs w:val="24"/>
              </w:rPr>
            </w:pPr>
            <w:r w:rsidRPr="00E82CF3">
              <w:rPr>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901 114 06025 05 0000 430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901 116 90050 05 0000 140</w:t>
            </w:r>
          </w:p>
        </w:tc>
        <w:tc>
          <w:tcPr>
            <w:tcW w:w="7054" w:type="dxa"/>
          </w:tcPr>
          <w:p w:rsidR="006A0159" w:rsidRPr="006A0159" w:rsidRDefault="006A0159" w:rsidP="00712FF9">
            <w:pPr>
              <w:spacing w:line="0" w:lineRule="atLeast"/>
              <w:ind w:left="-57"/>
              <w:rPr>
                <w:sz w:val="24"/>
                <w:szCs w:val="24"/>
              </w:rPr>
            </w:pPr>
            <w:r w:rsidRPr="006A0159">
              <w:rPr>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901 207 050</w:t>
            </w:r>
            <w:r w:rsidRPr="006A0159">
              <w:rPr>
                <w:sz w:val="24"/>
                <w:szCs w:val="24"/>
                <w:lang w:val="en-US"/>
              </w:rPr>
              <w:t>30</w:t>
            </w:r>
            <w:r w:rsidRPr="006A0159">
              <w:rPr>
                <w:sz w:val="24"/>
                <w:szCs w:val="24"/>
              </w:rPr>
              <w:t xml:space="preserve"> 05 0000 180</w:t>
            </w:r>
          </w:p>
        </w:tc>
        <w:tc>
          <w:tcPr>
            <w:tcW w:w="7054" w:type="dxa"/>
          </w:tcPr>
          <w:p w:rsidR="006A0159" w:rsidRPr="006A0159" w:rsidRDefault="006A0159" w:rsidP="00712FF9">
            <w:pPr>
              <w:spacing w:line="0" w:lineRule="atLeast"/>
              <w:ind w:left="-57"/>
              <w:rPr>
                <w:sz w:val="24"/>
                <w:szCs w:val="24"/>
              </w:rPr>
            </w:pPr>
            <w:r w:rsidRPr="006A0159">
              <w:rPr>
                <w:sz w:val="24"/>
                <w:szCs w:val="24"/>
              </w:rPr>
              <w:t xml:space="preserve"> Прочие безвозмездные  поступления в бюджеты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vAlign w:val="center"/>
          </w:tcPr>
          <w:p w:rsidR="006A0159" w:rsidRPr="006A0159" w:rsidRDefault="006A0159" w:rsidP="00712FF9">
            <w:pPr>
              <w:spacing w:line="0" w:lineRule="atLeast"/>
              <w:ind w:left="-57"/>
              <w:jc w:val="center"/>
              <w:rPr>
                <w:b/>
                <w:sz w:val="24"/>
                <w:szCs w:val="24"/>
              </w:rPr>
            </w:pPr>
            <w:r w:rsidRPr="006A0159">
              <w:rPr>
                <w:b/>
                <w:sz w:val="24"/>
                <w:szCs w:val="24"/>
              </w:rPr>
              <w:t>Администрация Александровского сельского поселения</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901 111 05013 10 0000 120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901 114 06013 10 0000 430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widowControl w:val="0"/>
              <w:spacing w:line="0" w:lineRule="atLeast"/>
              <w:ind w:left="-57"/>
              <w:jc w:val="center"/>
              <w:rPr>
                <w:b/>
                <w:sz w:val="24"/>
                <w:szCs w:val="24"/>
              </w:rPr>
            </w:pPr>
            <w:r w:rsidRPr="006A0159">
              <w:rPr>
                <w:b/>
                <w:sz w:val="24"/>
                <w:szCs w:val="24"/>
              </w:rPr>
              <w:t>Администрация Лукашкин – Ярского сельского поселения</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901 111 05013 10 0000 120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901 114 06013 10 0000 430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widowControl w:val="0"/>
              <w:spacing w:line="0" w:lineRule="atLeast"/>
              <w:ind w:left="-57"/>
              <w:jc w:val="center"/>
              <w:rPr>
                <w:b/>
                <w:sz w:val="24"/>
                <w:szCs w:val="24"/>
                <w:lang w:val="en-US"/>
              </w:rPr>
            </w:pPr>
            <w:r w:rsidRPr="006A0159">
              <w:rPr>
                <w:b/>
                <w:sz w:val="24"/>
                <w:szCs w:val="24"/>
              </w:rPr>
              <w:t>Администрация Назинского сельского поселения</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901 111 05013 10 0000 120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901 114 06013 10 0000 430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widowControl w:val="0"/>
              <w:spacing w:line="0" w:lineRule="atLeast"/>
              <w:ind w:left="-57"/>
              <w:jc w:val="center"/>
              <w:rPr>
                <w:b/>
                <w:sz w:val="24"/>
                <w:szCs w:val="24"/>
              </w:rPr>
            </w:pPr>
            <w:r w:rsidRPr="006A0159">
              <w:rPr>
                <w:b/>
                <w:sz w:val="24"/>
                <w:szCs w:val="24"/>
              </w:rPr>
              <w:t xml:space="preserve">Муниципальное казённое учреждение «Администрация </w:t>
            </w:r>
            <w:r w:rsidRPr="006A0159">
              <w:rPr>
                <w:b/>
                <w:sz w:val="24"/>
                <w:szCs w:val="24"/>
              </w:rPr>
              <w:lastRenderedPageBreak/>
              <w:t>Новоникольского сельского поселения»</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lastRenderedPageBreak/>
              <w:t>901 111 05013 10 0000 120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901 114 06013 10 0000 430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widowControl w:val="0"/>
              <w:spacing w:line="0" w:lineRule="atLeast"/>
              <w:ind w:left="-57"/>
              <w:jc w:val="center"/>
              <w:rPr>
                <w:b/>
                <w:sz w:val="24"/>
                <w:szCs w:val="24"/>
              </w:rPr>
            </w:pPr>
            <w:r w:rsidRPr="006A0159">
              <w:rPr>
                <w:b/>
                <w:sz w:val="24"/>
                <w:szCs w:val="24"/>
              </w:rPr>
              <w:t>Муниципальное казённое учреждение «Администрация  Октябрьского сельского поселения»</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901 111 05013 10 0000 120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901 114 06013 10 0000 430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widowControl w:val="0"/>
              <w:spacing w:line="0" w:lineRule="atLeast"/>
              <w:ind w:left="-57"/>
              <w:jc w:val="center"/>
              <w:rPr>
                <w:b/>
                <w:sz w:val="24"/>
                <w:szCs w:val="24"/>
              </w:rPr>
            </w:pPr>
            <w:r w:rsidRPr="006A0159">
              <w:rPr>
                <w:b/>
                <w:sz w:val="24"/>
                <w:szCs w:val="24"/>
              </w:rPr>
              <w:t>Администрация Северного сельского поселения</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901 111 05013 10 0000 120</w:t>
            </w:r>
          </w:p>
        </w:tc>
        <w:tc>
          <w:tcPr>
            <w:tcW w:w="7054" w:type="dxa"/>
          </w:tcPr>
          <w:p w:rsidR="006A0159" w:rsidRPr="006A0159" w:rsidRDefault="006A0159" w:rsidP="00712FF9">
            <w:pPr>
              <w:spacing w:line="0" w:lineRule="atLeast"/>
              <w:ind w:left="-57"/>
              <w:rPr>
                <w:sz w:val="24"/>
                <w:szCs w:val="24"/>
              </w:rPr>
            </w:pPr>
            <w:r w:rsidRPr="006A015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901 114 06013 10 0000 430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spacing w:line="0" w:lineRule="atLeast"/>
              <w:ind w:left="-57"/>
              <w:jc w:val="center"/>
              <w:rPr>
                <w:b/>
                <w:sz w:val="24"/>
                <w:szCs w:val="24"/>
              </w:rPr>
            </w:pPr>
            <w:r w:rsidRPr="006A0159">
              <w:rPr>
                <w:b/>
                <w:sz w:val="24"/>
                <w:szCs w:val="24"/>
              </w:rPr>
              <w:t>Муниципальное казённое учреждение Финансовый отдел Администрации Александровского района</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iCs/>
                <w:sz w:val="24"/>
                <w:szCs w:val="24"/>
              </w:rPr>
            </w:pPr>
            <w:r w:rsidRPr="006A0159">
              <w:rPr>
                <w:iCs/>
                <w:sz w:val="24"/>
                <w:szCs w:val="24"/>
              </w:rPr>
              <w:t>902</w:t>
            </w:r>
            <w:r w:rsidRPr="006A0159">
              <w:rPr>
                <w:iCs/>
                <w:sz w:val="24"/>
                <w:szCs w:val="24"/>
                <w:lang w:val="en-US"/>
              </w:rPr>
              <w:t xml:space="preserve"> </w:t>
            </w:r>
            <w:r w:rsidRPr="006A0159">
              <w:rPr>
                <w:iCs/>
                <w:sz w:val="24"/>
                <w:szCs w:val="24"/>
              </w:rPr>
              <w:t>1</w:t>
            </w:r>
            <w:r w:rsidRPr="006A0159">
              <w:rPr>
                <w:iCs/>
                <w:sz w:val="24"/>
                <w:szCs w:val="24"/>
                <w:lang w:val="en-US"/>
              </w:rPr>
              <w:t>13</w:t>
            </w:r>
            <w:r w:rsidRPr="006A0159">
              <w:rPr>
                <w:iCs/>
                <w:sz w:val="24"/>
                <w:szCs w:val="24"/>
              </w:rPr>
              <w:t xml:space="preserve"> 02995 05 0000 130</w:t>
            </w:r>
          </w:p>
        </w:tc>
        <w:tc>
          <w:tcPr>
            <w:tcW w:w="7054" w:type="dxa"/>
          </w:tcPr>
          <w:p w:rsidR="006A0159" w:rsidRPr="006A0159" w:rsidRDefault="006A0159" w:rsidP="00712FF9">
            <w:pPr>
              <w:spacing w:line="0" w:lineRule="atLeast"/>
              <w:ind w:left="-57"/>
              <w:rPr>
                <w:iCs/>
                <w:sz w:val="24"/>
                <w:szCs w:val="24"/>
              </w:rPr>
            </w:pPr>
            <w:r w:rsidRPr="006A0159">
              <w:rPr>
                <w:iCs/>
                <w:sz w:val="24"/>
                <w:szCs w:val="24"/>
              </w:rPr>
              <w:t xml:space="preserve">Прочие доходы от компенсации затрат бюджетов муниципальных районов </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iCs/>
                <w:sz w:val="24"/>
                <w:szCs w:val="24"/>
              </w:rPr>
            </w:pPr>
            <w:r w:rsidRPr="006A0159">
              <w:rPr>
                <w:iCs/>
                <w:sz w:val="24"/>
                <w:szCs w:val="24"/>
              </w:rPr>
              <w:t>902 116 18050 05 0000 140</w:t>
            </w:r>
          </w:p>
        </w:tc>
        <w:tc>
          <w:tcPr>
            <w:tcW w:w="7054" w:type="dxa"/>
          </w:tcPr>
          <w:p w:rsidR="006A0159" w:rsidRPr="006A0159" w:rsidRDefault="006A0159" w:rsidP="00712FF9">
            <w:pPr>
              <w:spacing w:line="0" w:lineRule="atLeast"/>
              <w:ind w:left="-57"/>
              <w:rPr>
                <w:iCs/>
                <w:sz w:val="24"/>
                <w:szCs w:val="24"/>
              </w:rPr>
            </w:pPr>
            <w:r w:rsidRPr="006A0159">
              <w:rPr>
                <w:iCs/>
                <w:sz w:val="24"/>
                <w:szCs w:val="24"/>
              </w:rPr>
              <w:t>Денежные взыскания (штрафы) за нарушение бюджетного законодательства (в части бюджетов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iCs/>
                <w:sz w:val="24"/>
                <w:szCs w:val="24"/>
              </w:rPr>
            </w:pPr>
            <w:r w:rsidRPr="006A0159">
              <w:rPr>
                <w:iCs/>
                <w:sz w:val="24"/>
                <w:szCs w:val="24"/>
              </w:rPr>
              <w:t>902 116 33050 05 0000 140</w:t>
            </w:r>
          </w:p>
        </w:tc>
        <w:tc>
          <w:tcPr>
            <w:tcW w:w="7054" w:type="dxa"/>
          </w:tcPr>
          <w:p w:rsidR="006A0159" w:rsidRPr="006A0159" w:rsidRDefault="006A0159" w:rsidP="00712FF9">
            <w:pPr>
              <w:spacing w:line="0" w:lineRule="atLeast"/>
              <w:ind w:left="-57"/>
              <w:rPr>
                <w:iCs/>
                <w:sz w:val="24"/>
                <w:szCs w:val="24"/>
              </w:rPr>
            </w:pPr>
            <w:r w:rsidRPr="006A0159">
              <w:rPr>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bCs/>
                <w:sz w:val="24"/>
                <w:szCs w:val="24"/>
              </w:rPr>
            </w:pPr>
            <w:r w:rsidRPr="006A0159">
              <w:rPr>
                <w:bCs/>
                <w:sz w:val="24"/>
                <w:szCs w:val="24"/>
              </w:rPr>
              <w:t xml:space="preserve">902 </w:t>
            </w:r>
            <w:r w:rsidRPr="006A0159">
              <w:rPr>
                <w:bCs/>
                <w:sz w:val="24"/>
                <w:szCs w:val="24"/>
                <w:lang w:val="en-US"/>
              </w:rPr>
              <w:t>200 00000 00 0000 000</w:t>
            </w:r>
          </w:p>
        </w:tc>
        <w:tc>
          <w:tcPr>
            <w:tcW w:w="7054" w:type="dxa"/>
          </w:tcPr>
          <w:p w:rsidR="006A0159" w:rsidRPr="006A0159" w:rsidRDefault="006A0159" w:rsidP="00712FF9">
            <w:pPr>
              <w:keepNext/>
              <w:spacing w:line="0" w:lineRule="atLeast"/>
              <w:ind w:left="-57"/>
              <w:outlineLvl w:val="0"/>
              <w:rPr>
                <w:bCs/>
                <w:sz w:val="24"/>
                <w:szCs w:val="24"/>
              </w:rPr>
            </w:pPr>
            <w:r w:rsidRPr="006A0159">
              <w:rPr>
                <w:bCs/>
                <w:sz w:val="24"/>
                <w:szCs w:val="24"/>
              </w:rPr>
              <w:t>Безвозмездные поступления*</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spacing w:line="0" w:lineRule="atLeast"/>
              <w:ind w:left="-57"/>
              <w:rPr>
                <w:b/>
                <w:sz w:val="24"/>
                <w:szCs w:val="24"/>
              </w:rPr>
            </w:pPr>
            <w:r w:rsidRPr="006A0159">
              <w:rPr>
                <w:b/>
                <w:sz w:val="24"/>
                <w:szCs w:val="24"/>
              </w:rPr>
              <w:t>Муниципальное казённое учреждение Отдел образования Администрации Александровского района Томской области</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903 113 0199</w:t>
            </w:r>
            <w:r w:rsidRPr="006A0159">
              <w:rPr>
                <w:sz w:val="24"/>
                <w:szCs w:val="24"/>
                <w:lang w:val="en-US"/>
              </w:rPr>
              <w:t>5</w:t>
            </w:r>
            <w:r w:rsidRPr="006A0159">
              <w:rPr>
                <w:sz w:val="24"/>
                <w:szCs w:val="24"/>
              </w:rPr>
              <w:t xml:space="preserve"> 0</w:t>
            </w:r>
            <w:r w:rsidRPr="006A0159">
              <w:rPr>
                <w:sz w:val="24"/>
                <w:szCs w:val="24"/>
                <w:lang w:val="en-US"/>
              </w:rPr>
              <w:t>5</w:t>
            </w:r>
            <w:r w:rsidRPr="006A0159">
              <w:rPr>
                <w:sz w:val="24"/>
                <w:szCs w:val="24"/>
              </w:rPr>
              <w:t xml:space="preserve"> 0000 130</w:t>
            </w:r>
          </w:p>
        </w:tc>
        <w:tc>
          <w:tcPr>
            <w:tcW w:w="7054" w:type="dxa"/>
          </w:tcPr>
          <w:p w:rsidR="006A0159" w:rsidRPr="006A0159" w:rsidRDefault="006A0159" w:rsidP="00712FF9">
            <w:pPr>
              <w:spacing w:line="0" w:lineRule="atLeast"/>
              <w:ind w:left="-57"/>
              <w:rPr>
                <w:sz w:val="24"/>
                <w:szCs w:val="24"/>
              </w:rPr>
            </w:pPr>
            <w:r w:rsidRPr="006A0159">
              <w:rPr>
                <w:sz w:val="24"/>
                <w:szCs w:val="24"/>
              </w:rPr>
              <w:t xml:space="preserve">Прочие доходы от оказания платных услуг (работ) получателями средств бюджетов муниципальных районов </w:t>
            </w:r>
          </w:p>
        </w:tc>
      </w:tr>
      <w:tr w:rsidR="006A0159" w:rsidRPr="006A0159" w:rsidTr="0075476C">
        <w:trPr>
          <w:trHeight w:val="20"/>
        </w:trPr>
        <w:tc>
          <w:tcPr>
            <w:tcW w:w="2835" w:type="dxa"/>
            <w:vAlign w:val="center"/>
          </w:tcPr>
          <w:p w:rsidR="006A0159" w:rsidRPr="00E82CF3" w:rsidRDefault="006A0159" w:rsidP="00712FF9">
            <w:pPr>
              <w:spacing w:line="240" w:lineRule="atLeast"/>
              <w:ind w:left="-57"/>
              <w:jc w:val="center"/>
              <w:rPr>
                <w:color w:val="000000" w:themeColor="text1"/>
                <w:sz w:val="24"/>
                <w:szCs w:val="24"/>
              </w:rPr>
            </w:pPr>
            <w:r w:rsidRPr="00E82CF3">
              <w:rPr>
                <w:color w:val="000000" w:themeColor="text1"/>
                <w:sz w:val="24"/>
                <w:szCs w:val="24"/>
              </w:rPr>
              <w:t>903 207 050</w:t>
            </w:r>
            <w:r w:rsidRPr="00E82CF3">
              <w:rPr>
                <w:color w:val="000000" w:themeColor="text1"/>
                <w:sz w:val="24"/>
                <w:szCs w:val="24"/>
                <w:lang w:val="en-US"/>
              </w:rPr>
              <w:t>30</w:t>
            </w:r>
            <w:r w:rsidRPr="00E82CF3">
              <w:rPr>
                <w:color w:val="000000" w:themeColor="text1"/>
                <w:sz w:val="24"/>
                <w:szCs w:val="24"/>
              </w:rPr>
              <w:t xml:space="preserve"> 05 0000 180</w:t>
            </w:r>
          </w:p>
        </w:tc>
        <w:tc>
          <w:tcPr>
            <w:tcW w:w="7054" w:type="dxa"/>
          </w:tcPr>
          <w:p w:rsidR="006A0159" w:rsidRPr="00E82CF3" w:rsidRDefault="006A0159" w:rsidP="00712FF9">
            <w:pPr>
              <w:spacing w:line="0" w:lineRule="atLeast"/>
              <w:ind w:left="-57"/>
              <w:rPr>
                <w:color w:val="000000" w:themeColor="text1"/>
                <w:sz w:val="24"/>
                <w:szCs w:val="24"/>
              </w:rPr>
            </w:pPr>
            <w:r w:rsidRPr="00E82CF3">
              <w:rPr>
                <w:color w:val="000000" w:themeColor="text1"/>
                <w:sz w:val="24"/>
                <w:szCs w:val="24"/>
              </w:rPr>
              <w:t xml:space="preserve"> Прочие безвозмездные  поступления в бюджеты муниципальных районов</w:t>
            </w:r>
          </w:p>
        </w:tc>
      </w:tr>
      <w:tr w:rsidR="006A0159" w:rsidRPr="006A0159" w:rsidTr="0075476C">
        <w:trPr>
          <w:trHeight w:val="20"/>
        </w:trPr>
        <w:tc>
          <w:tcPr>
            <w:tcW w:w="2835" w:type="dxa"/>
            <w:vAlign w:val="center"/>
          </w:tcPr>
          <w:p w:rsidR="006A0159" w:rsidRPr="00E82CF3" w:rsidRDefault="006A0159" w:rsidP="00712FF9">
            <w:pPr>
              <w:spacing w:line="240" w:lineRule="atLeast"/>
              <w:ind w:left="-57"/>
              <w:jc w:val="center"/>
              <w:rPr>
                <w:color w:val="000000" w:themeColor="text1"/>
                <w:sz w:val="24"/>
                <w:szCs w:val="24"/>
              </w:rPr>
            </w:pPr>
          </w:p>
        </w:tc>
        <w:tc>
          <w:tcPr>
            <w:tcW w:w="7054" w:type="dxa"/>
          </w:tcPr>
          <w:p w:rsidR="006A0159" w:rsidRPr="00E82CF3" w:rsidRDefault="006A0159" w:rsidP="00712FF9">
            <w:pPr>
              <w:spacing w:line="0" w:lineRule="atLeast"/>
              <w:rPr>
                <w:b/>
                <w:color w:val="000000" w:themeColor="text1"/>
                <w:sz w:val="24"/>
                <w:szCs w:val="24"/>
              </w:rPr>
            </w:pPr>
            <w:r w:rsidRPr="00E82CF3">
              <w:rPr>
                <w:b/>
                <w:color w:val="000000" w:themeColor="text1"/>
                <w:sz w:val="24"/>
                <w:szCs w:val="24"/>
              </w:rPr>
              <w:t>Муниципальное казённое учреждение Отдел культуры, спорта и молодежной политики Администрации Александровского района Томской области</w:t>
            </w:r>
          </w:p>
        </w:tc>
      </w:tr>
      <w:tr w:rsidR="006A0159" w:rsidRPr="006A0159" w:rsidTr="0075476C">
        <w:trPr>
          <w:trHeight w:val="20"/>
        </w:trPr>
        <w:tc>
          <w:tcPr>
            <w:tcW w:w="2835" w:type="dxa"/>
            <w:vAlign w:val="center"/>
          </w:tcPr>
          <w:p w:rsidR="006A0159" w:rsidRPr="00E82CF3" w:rsidRDefault="006A0159" w:rsidP="00712FF9">
            <w:pPr>
              <w:spacing w:line="240" w:lineRule="atLeast"/>
              <w:ind w:left="-57"/>
              <w:jc w:val="center"/>
              <w:rPr>
                <w:color w:val="000000" w:themeColor="text1"/>
                <w:sz w:val="24"/>
                <w:szCs w:val="24"/>
              </w:rPr>
            </w:pPr>
            <w:r w:rsidRPr="00E82CF3">
              <w:rPr>
                <w:color w:val="000000" w:themeColor="text1"/>
                <w:sz w:val="24"/>
                <w:szCs w:val="24"/>
              </w:rPr>
              <w:t>907 207 050</w:t>
            </w:r>
            <w:r w:rsidRPr="00E82CF3">
              <w:rPr>
                <w:color w:val="000000" w:themeColor="text1"/>
                <w:sz w:val="24"/>
                <w:szCs w:val="24"/>
                <w:lang w:val="en-US"/>
              </w:rPr>
              <w:t>30</w:t>
            </w:r>
            <w:r w:rsidRPr="00E82CF3">
              <w:rPr>
                <w:color w:val="000000" w:themeColor="text1"/>
                <w:sz w:val="24"/>
                <w:szCs w:val="24"/>
              </w:rPr>
              <w:t xml:space="preserve"> 05 0000 180</w:t>
            </w:r>
          </w:p>
        </w:tc>
        <w:tc>
          <w:tcPr>
            <w:tcW w:w="7054" w:type="dxa"/>
          </w:tcPr>
          <w:p w:rsidR="006A0159" w:rsidRPr="00E82CF3" w:rsidRDefault="006A0159" w:rsidP="00712FF9">
            <w:pPr>
              <w:spacing w:line="0" w:lineRule="atLeast"/>
              <w:ind w:left="-57"/>
              <w:rPr>
                <w:color w:val="000000" w:themeColor="text1"/>
                <w:sz w:val="24"/>
                <w:szCs w:val="24"/>
              </w:rPr>
            </w:pPr>
            <w:r w:rsidRPr="00E82CF3">
              <w:rPr>
                <w:color w:val="000000" w:themeColor="text1"/>
                <w:sz w:val="24"/>
                <w:szCs w:val="24"/>
              </w:rPr>
              <w:t xml:space="preserve"> Прочие безвозмездные  поступления в бюджеты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p>
        </w:tc>
        <w:tc>
          <w:tcPr>
            <w:tcW w:w="7054" w:type="dxa"/>
          </w:tcPr>
          <w:p w:rsidR="006A0159" w:rsidRPr="006A0159" w:rsidRDefault="006A0159" w:rsidP="00712FF9">
            <w:pPr>
              <w:spacing w:line="0" w:lineRule="atLeast"/>
              <w:ind w:left="-57"/>
              <w:rPr>
                <w:b/>
                <w:sz w:val="24"/>
                <w:szCs w:val="24"/>
              </w:rPr>
            </w:pPr>
            <w:r w:rsidRPr="006A0159">
              <w:rPr>
                <w:b/>
                <w:sz w:val="24"/>
                <w:szCs w:val="24"/>
              </w:rPr>
              <w:t xml:space="preserve">Иные доходы бюджета района, администрирование которых </w:t>
            </w:r>
            <w:r w:rsidRPr="006A0159">
              <w:rPr>
                <w:b/>
                <w:sz w:val="24"/>
                <w:szCs w:val="24"/>
              </w:rPr>
              <w:lastRenderedPageBreak/>
              <w:t>может осуществляться главными администраторами доходов местного бюджета в пределах их компетенции</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lang w:val="en-US"/>
              </w:rPr>
            </w:pPr>
            <w:r w:rsidRPr="006A0159">
              <w:rPr>
                <w:sz w:val="24"/>
                <w:szCs w:val="24"/>
              </w:rPr>
              <w:lastRenderedPageBreak/>
              <w:t>000 1</w:t>
            </w:r>
            <w:r w:rsidRPr="006A0159">
              <w:rPr>
                <w:sz w:val="24"/>
                <w:szCs w:val="24"/>
                <w:lang w:val="en-US"/>
              </w:rPr>
              <w:t>13 02995 05 0000 130</w:t>
            </w:r>
          </w:p>
        </w:tc>
        <w:tc>
          <w:tcPr>
            <w:tcW w:w="7054" w:type="dxa"/>
          </w:tcPr>
          <w:p w:rsidR="006A0159" w:rsidRPr="006A0159" w:rsidRDefault="006A0159" w:rsidP="00712FF9">
            <w:pPr>
              <w:spacing w:line="0" w:lineRule="atLeast"/>
              <w:ind w:left="-57"/>
              <w:rPr>
                <w:sz w:val="24"/>
                <w:szCs w:val="24"/>
              </w:rPr>
            </w:pPr>
            <w:r w:rsidRPr="006A0159">
              <w:rPr>
                <w:sz w:val="24"/>
                <w:szCs w:val="24"/>
              </w:rPr>
              <w:t>Прочие доходы от компенсации затрат бюджетов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000 116 21050 05 0000 140</w:t>
            </w:r>
          </w:p>
        </w:tc>
        <w:tc>
          <w:tcPr>
            <w:tcW w:w="7054" w:type="dxa"/>
          </w:tcPr>
          <w:p w:rsidR="006A0159" w:rsidRPr="006A0159" w:rsidRDefault="006A0159" w:rsidP="00712FF9">
            <w:pPr>
              <w:keepNext/>
              <w:spacing w:line="0" w:lineRule="atLeast"/>
              <w:ind w:left="-57"/>
              <w:outlineLvl w:val="2"/>
              <w:rPr>
                <w:sz w:val="24"/>
                <w:szCs w:val="24"/>
              </w:rPr>
            </w:pPr>
            <w:r w:rsidRPr="006A0159">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000 116 32000 05 0000 140</w:t>
            </w:r>
          </w:p>
        </w:tc>
        <w:tc>
          <w:tcPr>
            <w:tcW w:w="7054" w:type="dxa"/>
          </w:tcPr>
          <w:p w:rsidR="006A0159" w:rsidRPr="006A0159" w:rsidRDefault="006A0159" w:rsidP="00712FF9">
            <w:pPr>
              <w:keepNext/>
              <w:spacing w:line="0" w:lineRule="atLeast"/>
              <w:ind w:left="-57"/>
              <w:outlineLvl w:val="2"/>
              <w:rPr>
                <w:sz w:val="24"/>
                <w:szCs w:val="24"/>
              </w:rPr>
            </w:pPr>
            <w:r w:rsidRPr="006A0159">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000 116 33050 05 0000 140</w:t>
            </w:r>
          </w:p>
        </w:tc>
        <w:tc>
          <w:tcPr>
            <w:tcW w:w="7054" w:type="dxa"/>
          </w:tcPr>
          <w:p w:rsidR="006A0159" w:rsidRPr="006A0159" w:rsidRDefault="006A0159" w:rsidP="00712FF9">
            <w:pPr>
              <w:keepNext/>
              <w:spacing w:line="0" w:lineRule="atLeast"/>
              <w:ind w:left="-57"/>
              <w:outlineLvl w:val="2"/>
              <w:rPr>
                <w:sz w:val="24"/>
                <w:szCs w:val="24"/>
              </w:rPr>
            </w:pPr>
            <w:r w:rsidRPr="006A0159">
              <w:rPr>
                <w:iCs/>
                <w:sz w:val="24"/>
                <w:szCs w:val="24"/>
                <w:lang w:val="x-none" w:eastAsia="x-none"/>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000 116 90050 05 0000 140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rPr>
                <w:sz w:val="24"/>
                <w:szCs w:val="24"/>
              </w:rPr>
            </w:pPr>
            <w:r w:rsidRPr="006A0159">
              <w:rPr>
                <w:sz w:val="24"/>
                <w:szCs w:val="24"/>
              </w:rPr>
              <w:t>000 117 01050 05 0000 180</w:t>
            </w:r>
          </w:p>
        </w:tc>
        <w:tc>
          <w:tcPr>
            <w:tcW w:w="7054" w:type="dxa"/>
          </w:tcPr>
          <w:p w:rsidR="006A0159" w:rsidRPr="006A0159" w:rsidRDefault="006A0159" w:rsidP="00712FF9">
            <w:pPr>
              <w:keepNext/>
              <w:spacing w:line="0" w:lineRule="atLeast"/>
              <w:ind w:left="-57"/>
              <w:outlineLvl w:val="0"/>
              <w:rPr>
                <w:sz w:val="24"/>
                <w:szCs w:val="24"/>
              </w:rPr>
            </w:pPr>
            <w:r w:rsidRPr="006A0159">
              <w:rPr>
                <w:sz w:val="24"/>
                <w:szCs w:val="24"/>
              </w:rPr>
              <w:t>Невыясненные поступления, зачисляемые в бюджеты муниципальных районов</w:t>
            </w:r>
          </w:p>
        </w:tc>
      </w:tr>
      <w:tr w:rsidR="006A0159" w:rsidRPr="006A0159" w:rsidTr="0075476C">
        <w:trPr>
          <w:trHeight w:val="20"/>
        </w:trPr>
        <w:tc>
          <w:tcPr>
            <w:tcW w:w="2835" w:type="dxa"/>
            <w:vAlign w:val="center"/>
          </w:tcPr>
          <w:p w:rsidR="006A0159" w:rsidRPr="006A0159" w:rsidRDefault="006A0159" w:rsidP="00712FF9">
            <w:pPr>
              <w:spacing w:line="240" w:lineRule="atLeast"/>
              <w:ind w:left="-57"/>
              <w:jc w:val="center"/>
              <w:rPr>
                <w:sz w:val="24"/>
                <w:szCs w:val="24"/>
              </w:rPr>
            </w:pPr>
            <w:r w:rsidRPr="006A0159">
              <w:rPr>
                <w:sz w:val="24"/>
                <w:szCs w:val="24"/>
              </w:rPr>
              <w:t>000 117 05050 05 0000 180</w:t>
            </w:r>
          </w:p>
        </w:tc>
        <w:tc>
          <w:tcPr>
            <w:tcW w:w="7054" w:type="dxa"/>
          </w:tcPr>
          <w:p w:rsidR="006A0159" w:rsidRPr="006A0159" w:rsidRDefault="006A0159" w:rsidP="00712FF9">
            <w:pPr>
              <w:spacing w:line="0" w:lineRule="atLeast"/>
              <w:ind w:left="-57"/>
              <w:rPr>
                <w:sz w:val="24"/>
                <w:szCs w:val="24"/>
              </w:rPr>
            </w:pPr>
            <w:r w:rsidRPr="006A0159">
              <w:rPr>
                <w:sz w:val="24"/>
                <w:szCs w:val="24"/>
              </w:rPr>
              <w:t>Прочие неналоговые доходы бюджетов муниципальных районов</w:t>
            </w:r>
          </w:p>
        </w:tc>
      </w:tr>
    </w:tbl>
    <w:p w:rsidR="006A0159" w:rsidRPr="006A0159" w:rsidRDefault="006A0159" w:rsidP="00712FF9">
      <w:pPr>
        <w:spacing w:line="240" w:lineRule="atLeast"/>
        <w:rPr>
          <w:bCs/>
          <w:sz w:val="22"/>
          <w:szCs w:val="22"/>
        </w:rPr>
      </w:pPr>
    </w:p>
    <w:p w:rsidR="006A0159" w:rsidRPr="006A0159" w:rsidRDefault="006A0159" w:rsidP="00712FF9">
      <w:pPr>
        <w:spacing w:line="240" w:lineRule="atLeast"/>
        <w:rPr>
          <w:bCs/>
          <w:sz w:val="22"/>
          <w:szCs w:val="22"/>
        </w:rPr>
      </w:pPr>
      <w:r w:rsidRPr="006A0159">
        <w:rPr>
          <w:bCs/>
          <w:sz w:val="22"/>
          <w:szCs w:val="22"/>
        </w:rPr>
        <w:t>*- в части доходов, зачисляемых в местный бюджет.</w:t>
      </w:r>
    </w:p>
    <w:p w:rsidR="003F213B" w:rsidRDefault="003F213B" w:rsidP="00712FF9">
      <w:pPr>
        <w:rPr>
          <w:bCs/>
          <w:sz w:val="24"/>
          <w:szCs w:val="24"/>
        </w:rPr>
      </w:pPr>
      <w:r>
        <w:rPr>
          <w:bCs/>
          <w:sz w:val="24"/>
          <w:szCs w:val="24"/>
        </w:rPr>
        <w:br w:type="page"/>
      </w:r>
    </w:p>
    <w:p w:rsidR="00D10E6F" w:rsidRPr="003F213B" w:rsidRDefault="00D10E6F" w:rsidP="00712FF9">
      <w:pPr>
        <w:jc w:val="right"/>
        <w:rPr>
          <w:bCs/>
          <w:sz w:val="24"/>
          <w:szCs w:val="24"/>
        </w:rPr>
      </w:pPr>
      <w:r w:rsidRPr="003F213B">
        <w:rPr>
          <w:bCs/>
          <w:sz w:val="24"/>
          <w:szCs w:val="24"/>
        </w:rPr>
        <w:lastRenderedPageBreak/>
        <w:t>Приложение 6</w:t>
      </w:r>
    </w:p>
    <w:p w:rsidR="00D10E6F" w:rsidRPr="003F213B" w:rsidRDefault="00D10E6F" w:rsidP="00712FF9">
      <w:pPr>
        <w:spacing w:line="240" w:lineRule="atLeast"/>
        <w:jc w:val="right"/>
        <w:rPr>
          <w:bCs/>
          <w:sz w:val="24"/>
          <w:szCs w:val="24"/>
        </w:rPr>
      </w:pPr>
      <w:r w:rsidRPr="003F213B">
        <w:rPr>
          <w:bCs/>
          <w:sz w:val="24"/>
          <w:szCs w:val="24"/>
        </w:rPr>
        <w:t>к решению Думы</w:t>
      </w:r>
    </w:p>
    <w:p w:rsidR="00D10E6F" w:rsidRPr="003F213B" w:rsidRDefault="00D10E6F" w:rsidP="00712FF9">
      <w:pPr>
        <w:spacing w:line="240" w:lineRule="atLeast"/>
        <w:jc w:val="right"/>
        <w:rPr>
          <w:bCs/>
          <w:sz w:val="24"/>
          <w:szCs w:val="24"/>
        </w:rPr>
      </w:pPr>
      <w:r w:rsidRPr="003F213B">
        <w:rPr>
          <w:bCs/>
          <w:sz w:val="24"/>
          <w:szCs w:val="24"/>
        </w:rPr>
        <w:t>Александровского района</w:t>
      </w:r>
    </w:p>
    <w:p w:rsidR="00D10E6F" w:rsidRPr="003F213B" w:rsidRDefault="00D10E6F" w:rsidP="00712FF9">
      <w:pPr>
        <w:spacing w:line="240" w:lineRule="atLeast"/>
        <w:ind w:left="426" w:hanging="1"/>
        <w:jc w:val="right"/>
        <w:rPr>
          <w:b/>
          <w:sz w:val="24"/>
          <w:szCs w:val="24"/>
        </w:rPr>
      </w:pPr>
      <w:r w:rsidRPr="003F213B">
        <w:rPr>
          <w:sz w:val="24"/>
          <w:szCs w:val="24"/>
        </w:rPr>
        <w:t>«О бюджете муниципального образования</w:t>
      </w:r>
    </w:p>
    <w:p w:rsidR="00D10E6F" w:rsidRPr="003F213B" w:rsidRDefault="00D10E6F" w:rsidP="00712FF9">
      <w:pPr>
        <w:tabs>
          <w:tab w:val="left" w:pos="1418"/>
        </w:tabs>
        <w:spacing w:line="240" w:lineRule="atLeast"/>
        <w:ind w:left="426" w:firstLine="567"/>
        <w:jc w:val="right"/>
        <w:rPr>
          <w:sz w:val="24"/>
          <w:szCs w:val="24"/>
        </w:rPr>
      </w:pPr>
      <w:r w:rsidRPr="003F213B">
        <w:rPr>
          <w:sz w:val="24"/>
          <w:szCs w:val="24"/>
        </w:rPr>
        <w:t>«Александровский район» на 2017 год</w:t>
      </w:r>
    </w:p>
    <w:p w:rsidR="00D10E6F" w:rsidRPr="003F213B" w:rsidRDefault="00D10E6F" w:rsidP="00712FF9">
      <w:pPr>
        <w:tabs>
          <w:tab w:val="left" w:pos="1418"/>
        </w:tabs>
        <w:spacing w:line="240" w:lineRule="atLeast"/>
        <w:ind w:left="426" w:firstLine="567"/>
        <w:jc w:val="right"/>
        <w:rPr>
          <w:sz w:val="24"/>
          <w:szCs w:val="24"/>
        </w:rPr>
      </w:pPr>
      <w:r w:rsidRPr="003F213B">
        <w:rPr>
          <w:sz w:val="24"/>
          <w:szCs w:val="24"/>
        </w:rPr>
        <w:t>и плановый период 2018 и 2019 годов»</w:t>
      </w:r>
    </w:p>
    <w:p w:rsidR="00D10E6F" w:rsidRPr="00D10E6F" w:rsidRDefault="00D10E6F" w:rsidP="00712FF9">
      <w:pPr>
        <w:spacing w:line="240" w:lineRule="atLeast"/>
        <w:jc w:val="right"/>
        <w:rPr>
          <w:bCs/>
          <w:sz w:val="22"/>
          <w:szCs w:val="22"/>
        </w:rPr>
      </w:pPr>
      <w:r w:rsidRPr="003F213B">
        <w:rPr>
          <w:bCs/>
          <w:sz w:val="24"/>
          <w:szCs w:val="24"/>
        </w:rPr>
        <w:t>от 26.12.2016</w:t>
      </w:r>
      <w:r w:rsidR="00441CF8">
        <w:rPr>
          <w:bCs/>
          <w:sz w:val="24"/>
          <w:szCs w:val="24"/>
        </w:rPr>
        <w:t xml:space="preserve"> </w:t>
      </w:r>
      <w:r w:rsidRPr="003F213B">
        <w:rPr>
          <w:bCs/>
          <w:sz w:val="24"/>
          <w:szCs w:val="24"/>
        </w:rPr>
        <w:t>№  89</w:t>
      </w:r>
    </w:p>
    <w:p w:rsidR="00D10E6F" w:rsidRDefault="00D10E6F" w:rsidP="00712FF9">
      <w:pPr>
        <w:spacing w:line="240" w:lineRule="atLeast"/>
        <w:jc w:val="center"/>
        <w:rPr>
          <w:sz w:val="24"/>
          <w:szCs w:val="24"/>
        </w:rPr>
      </w:pPr>
    </w:p>
    <w:p w:rsidR="00E63D3A" w:rsidRPr="00E63D3A" w:rsidRDefault="00E63D3A" w:rsidP="00712FF9">
      <w:pPr>
        <w:spacing w:line="240" w:lineRule="atLeast"/>
        <w:jc w:val="center"/>
        <w:rPr>
          <w:sz w:val="24"/>
          <w:szCs w:val="24"/>
        </w:rPr>
      </w:pPr>
      <w:r w:rsidRPr="00E63D3A">
        <w:rPr>
          <w:sz w:val="24"/>
          <w:szCs w:val="24"/>
        </w:rPr>
        <w:t>Прогнозируемый объем доходов в бюджет муниципального образования</w:t>
      </w:r>
    </w:p>
    <w:p w:rsidR="00E63D3A" w:rsidRDefault="00E63D3A" w:rsidP="00712FF9">
      <w:pPr>
        <w:spacing w:line="240" w:lineRule="atLeast"/>
        <w:jc w:val="center"/>
        <w:rPr>
          <w:sz w:val="24"/>
          <w:szCs w:val="24"/>
        </w:rPr>
      </w:pPr>
      <w:r w:rsidRPr="00E63D3A">
        <w:rPr>
          <w:sz w:val="24"/>
          <w:szCs w:val="24"/>
        </w:rPr>
        <w:t>«Александровский район» на 2017</w:t>
      </w:r>
      <w:r w:rsidR="00441CF8">
        <w:rPr>
          <w:sz w:val="24"/>
          <w:szCs w:val="24"/>
        </w:rPr>
        <w:t xml:space="preserve"> </w:t>
      </w:r>
      <w:r w:rsidRPr="00E63D3A">
        <w:rPr>
          <w:sz w:val="24"/>
          <w:szCs w:val="24"/>
        </w:rPr>
        <w:t xml:space="preserve">год </w:t>
      </w:r>
    </w:p>
    <w:p w:rsidR="00D10E6F" w:rsidRDefault="00D10E6F" w:rsidP="00712FF9">
      <w:pPr>
        <w:spacing w:line="240" w:lineRule="atLeast"/>
        <w:jc w:val="center"/>
        <w:rPr>
          <w:sz w:val="24"/>
          <w:szCs w:val="24"/>
        </w:rPr>
      </w:pPr>
    </w:p>
    <w:p w:rsidR="00D10E6F" w:rsidRDefault="00D10E6F" w:rsidP="00712FF9">
      <w:pPr>
        <w:spacing w:line="240" w:lineRule="atLeast"/>
        <w:jc w:val="right"/>
        <w:rPr>
          <w:sz w:val="24"/>
          <w:szCs w:val="24"/>
        </w:rPr>
      </w:pPr>
      <w:r w:rsidRPr="00D10E6F">
        <w:rPr>
          <w:sz w:val="24"/>
          <w:szCs w:val="24"/>
        </w:rPr>
        <w:t>Единица измерения: тыс. рублей</w:t>
      </w:r>
    </w:p>
    <w:tbl>
      <w:tblPr>
        <w:tblW w:w="9484" w:type="dxa"/>
        <w:tblInd w:w="93" w:type="dxa"/>
        <w:tblLayout w:type="fixed"/>
        <w:tblLook w:val="04A0" w:firstRow="1" w:lastRow="0" w:firstColumn="1" w:lastColumn="0" w:noHBand="0" w:noVBand="1"/>
      </w:tblPr>
      <w:tblGrid>
        <w:gridCol w:w="5260"/>
        <w:gridCol w:w="567"/>
        <w:gridCol w:w="2410"/>
        <w:gridCol w:w="1247"/>
      </w:tblGrid>
      <w:tr w:rsidR="0075476C" w:rsidRPr="003F213B" w:rsidTr="00712FF9">
        <w:trPr>
          <w:trHeight w:val="20"/>
          <w:tblHeader/>
        </w:trPr>
        <w:tc>
          <w:tcPr>
            <w:tcW w:w="526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75476C" w:rsidRPr="0075476C" w:rsidRDefault="0075476C" w:rsidP="00712FF9">
            <w:pPr>
              <w:spacing w:line="240" w:lineRule="atLeast"/>
              <w:ind w:left="-57" w:right="-57"/>
              <w:jc w:val="center"/>
              <w:rPr>
                <w:sz w:val="22"/>
                <w:szCs w:val="22"/>
              </w:rPr>
            </w:pPr>
            <w:r w:rsidRPr="0075476C">
              <w:rPr>
                <w:sz w:val="22"/>
                <w:szCs w:val="22"/>
              </w:rPr>
              <w:t>Наименование кода</w:t>
            </w:r>
          </w:p>
        </w:tc>
        <w:tc>
          <w:tcPr>
            <w:tcW w:w="2977" w:type="dxa"/>
            <w:gridSpan w:val="2"/>
            <w:tcBorders>
              <w:top w:val="single" w:sz="4" w:space="0" w:color="auto"/>
              <w:left w:val="single" w:sz="4" w:space="0" w:color="auto"/>
              <w:right w:val="single" w:sz="4" w:space="0" w:color="auto"/>
            </w:tcBorders>
            <w:shd w:val="clear" w:color="auto" w:fill="auto"/>
            <w:vAlign w:val="center"/>
            <w:hideMark/>
          </w:tcPr>
          <w:p w:rsidR="0075476C" w:rsidRPr="0075476C" w:rsidRDefault="0075476C" w:rsidP="00712FF9">
            <w:pPr>
              <w:spacing w:line="240" w:lineRule="atLeast"/>
              <w:ind w:left="-57" w:right="-57"/>
              <w:jc w:val="center"/>
              <w:rPr>
                <w:sz w:val="22"/>
                <w:szCs w:val="22"/>
              </w:rPr>
            </w:pPr>
            <w:r>
              <w:rPr>
                <w:sz w:val="22"/>
                <w:szCs w:val="22"/>
              </w:rPr>
              <w:t>Код бюджетной классификации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476C" w:rsidRPr="0075476C" w:rsidRDefault="0075476C" w:rsidP="00712FF9">
            <w:pPr>
              <w:spacing w:line="240" w:lineRule="atLeast"/>
              <w:ind w:left="-57" w:right="-57"/>
              <w:jc w:val="center"/>
              <w:rPr>
                <w:sz w:val="22"/>
                <w:szCs w:val="22"/>
              </w:rPr>
            </w:pPr>
            <w:r w:rsidRPr="0075476C">
              <w:rPr>
                <w:sz w:val="22"/>
                <w:szCs w:val="22"/>
              </w:rPr>
              <w:t>Сумма на 2017 год</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Всего доходы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0</w:t>
            </w:r>
            <w:r w:rsidR="0075476C">
              <w:rPr>
                <w:sz w:val="22"/>
                <w:szCs w:val="22"/>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75476C" w:rsidP="00712FF9">
            <w:pPr>
              <w:spacing w:line="240" w:lineRule="atLeast"/>
              <w:ind w:left="-57" w:right="-57"/>
              <w:jc w:val="center"/>
              <w:rPr>
                <w:sz w:val="22"/>
                <w:szCs w:val="22"/>
              </w:rPr>
            </w:pPr>
            <w:r>
              <w:rPr>
                <w:sz w:val="22"/>
                <w:szCs w:val="22"/>
              </w:rPr>
              <w:t>0</w:t>
            </w:r>
            <w:r w:rsidRPr="0075476C">
              <w:rPr>
                <w:sz w:val="22"/>
                <w:szCs w:val="22"/>
              </w:rPr>
              <w:t>.00.00000.00.0000.000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603 946,483</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Налоговые и неналоговые доходы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163 087,340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Налоги на прибыль, доходы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91 948,000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доходы физических лиц</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1.01.02000.01.0000.110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91 948,000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1.01.02010.01.0000.110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91 788,000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1.01.02010.01.1000.110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91 788,000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1.01.02020.01.0000.110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1.01.02020.01.1000.110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 xml:space="preserve">Налог на доходы физических лиц с доходов, полученных физическими лицами в соответствии со </w:t>
            </w:r>
            <w:r w:rsidRPr="0075476C">
              <w:rPr>
                <w:sz w:val="22"/>
                <w:szCs w:val="22"/>
              </w:rPr>
              <w:lastRenderedPageBreak/>
              <w:t>статьей 228 Налогового кодекса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lastRenderedPageBreak/>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1.01.02030.01.0000.110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120,000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1.01.02030.01.1000.110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120,000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1.01.02040.01.0000.110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1.01.02040.01.1000.110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Налоги на товары (работы, услуги), реализуемые на территории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1.03.00000.00.0000.000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2 810,000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Акцизы по подакцизным товарам (продукции), производимым на территории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1.03.02000.01.0000.110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2 810,000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1.03.02230.01.0000.110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1 113,000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1.03.02240.01.0000.110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12,000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1.03.02250.01.0000.110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1 831,000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1.03.02260.01.0000.110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-146,000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Налоги на совокупный доход</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1.05.00000.00.0000.000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8 739,000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в связи с применением упрощенной системы налогообложения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1.05.01000.00.0000.110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2 700,000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с налогоплательщиков, выбравших в качестве объекта налогообложения доходы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1.05.01010.01.0000.110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2 050,000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с налогоплательщиков, выбравших в качестве объекта налогообложения доходы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1.05.01011.01.0000.110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2 050,000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1.05.01011.01.1000.110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2 050,000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1.05.01020.01.0000.110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1.05.01021.01.0000.110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1.05.01021.01.1000.110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Минимальный налог, зачисляемый в бюджеты субъектов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1.05.01050.01.0000.110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1.05.01050.01.1000.110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налог на вмененный доход для отдельных видов деятельности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1.05.02000.02.0000.110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6 000,000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налог на вмененный доход для отдельных видов деятельности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1.05.02010.02.0000.110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5 990,000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1.05.02010.02.1000.110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5 990,000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налог на вмененный доход для отдельных видов деятельности (за налоговые периоды, истекшие до 1 января 2011 года)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1.05.02020.02.0000.110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1.05.02020.02.1000.110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сельскохозяйственный налог</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1.05.03000.01.0000.110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сельскохозяйственный налог</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1.05.03010.01.0000.110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1.05.03010.01.1000.110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Налог, взимаемый в связи с применением патентной системы налогообложения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1.05.04000.02.0000.110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1.05.04020.02.0000.110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1.05.04020.02.1000.110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Налоги, сборы и регулярные платежи за пользование природными ресурсами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1.07.00000.00.0000.000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добычу полезных ископаемых</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1.07.01000.01.0000.110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добычу общераспространенных полезных ископаемых</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1.07.01020.01.0000.110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1.07.01020.01.1000.110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Государственная пошлина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1.08.00000.00.0000.000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485,000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Государственная пошлина по делам, рассматриваемым в судах общей юрисдикции, мировыми судьями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1.08.03000.01.0000.110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485,000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1.08.03010.01.0000.110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485,000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1.08.03010.01.1000.110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485,000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использования имущества, находящегося в государственной и муниципальной собственности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58 532,700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1.11.05000.00.0000.120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58 532,700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1.11.05010.00.0000.120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55 186,700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w:t>
            </w:r>
            <w:r w:rsidRPr="0075476C">
              <w:rPr>
                <w:sz w:val="22"/>
                <w:szCs w:val="22"/>
              </w:rPr>
              <w:lastRenderedPageBreak/>
              <w:t>указанных земельных участков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lastRenderedPageBreak/>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1.11.05013.10.0000.120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55 186,700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1.11.05020.00.0000.120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53,000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1.11.05025.05.0000.120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53,000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1.11.05030.00.0000.120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3 293,000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1.11.05035.05.0000.120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3 293,000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Платежи при пользовании природными ресурсами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A646EE" w:rsidP="00712FF9">
            <w:pPr>
              <w:spacing w:line="240" w:lineRule="atLeast"/>
              <w:ind w:left="-57" w:right="-57"/>
              <w:jc w:val="center"/>
              <w:rPr>
                <w:sz w:val="22"/>
                <w:szCs w:val="22"/>
              </w:rPr>
            </w:pPr>
            <w:r>
              <w:rPr>
                <w:sz w:val="22"/>
                <w:szCs w:val="22"/>
              </w:rPr>
              <w:t>0</w:t>
            </w:r>
            <w:r w:rsidR="003F213B" w:rsidRPr="0075476C">
              <w:rPr>
                <w:sz w:val="22"/>
                <w:szCs w:val="22"/>
              </w:rPr>
              <w:t>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1.12.00000.00.0000.000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-4 481,360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негативное воздействие на окружающую среду</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1.12.01000.01.0000.120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-4 481,360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выбросы загрязняющих веществ в атмосферный воздух стационарными объектами</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1.12.01010.01.0000.120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-26,880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1.12.01010.01.6000.120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-26,880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сбросы загрязняющих веществ в водные объекты</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1.12.01030.01.0000.120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7,840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1.12.01030.01.6000.120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7,840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размещение отходов производства и потребления</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1.12.01040.01.0000.120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-23,070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1.12.01040.01.6000.120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-23,070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1.12.01070.01.0000.120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-4 439,250</w:t>
            </w:r>
          </w:p>
        </w:tc>
      </w:tr>
      <w:tr w:rsidR="00A646EE"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A646EE" w:rsidRPr="0075476C" w:rsidRDefault="00A646EE" w:rsidP="00712FF9">
            <w:pPr>
              <w:spacing w:line="240" w:lineRule="atLeast"/>
              <w:ind w:left="-57" w:right="-57"/>
              <w:rPr>
                <w:sz w:val="22"/>
                <w:szCs w:val="22"/>
              </w:rPr>
            </w:pPr>
            <w:r w:rsidRPr="0075476C">
              <w:rPr>
                <w:sz w:val="22"/>
                <w:szCs w:val="22"/>
              </w:rPr>
              <w:t xml:space="preserve">Плата за выбросы загрязняющих веществ, образующихся при сжигании на факельных установках и (или) рассеивании попутного нефтяного </w:t>
            </w:r>
            <w:r w:rsidRPr="0075476C">
              <w:rPr>
                <w:sz w:val="22"/>
                <w:szCs w:val="22"/>
              </w:rPr>
              <w:lastRenderedPageBreak/>
              <w:t>газа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A646EE" w:rsidRDefault="00A646EE" w:rsidP="00712FF9">
            <w:pPr>
              <w:spacing w:line="240" w:lineRule="atLeast"/>
              <w:ind w:left="-57" w:right="-57"/>
              <w:jc w:val="center"/>
            </w:pPr>
            <w:r w:rsidRPr="0093248F">
              <w:rPr>
                <w:sz w:val="22"/>
                <w:szCs w:val="22"/>
              </w:rPr>
              <w:lastRenderedPageBreak/>
              <w:t>048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1.12.01070.01.6000.120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46EE" w:rsidRPr="0075476C" w:rsidRDefault="00A646EE" w:rsidP="00712FF9">
            <w:pPr>
              <w:spacing w:line="240" w:lineRule="atLeast"/>
              <w:ind w:left="-57" w:right="-57"/>
              <w:jc w:val="center"/>
              <w:rPr>
                <w:sz w:val="22"/>
                <w:szCs w:val="22"/>
              </w:rPr>
            </w:pPr>
            <w:r w:rsidRPr="0075476C">
              <w:rPr>
                <w:sz w:val="22"/>
                <w:szCs w:val="22"/>
              </w:rPr>
              <w:t>-4 439,250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Доходы от оказания платных услуг (работ) и компенсации затрат государства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0</w:t>
            </w:r>
            <w:r w:rsidR="00A646EE">
              <w:rPr>
                <w:sz w:val="22"/>
                <w:szCs w:val="22"/>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1.13.00000.00.0000.000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1 240,000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оказания платных услуг (работ)</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1.13.01000.00.0000.130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1 200,000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доходы от оказания платных услуг (работ)</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1.13.01990.00.0000.130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1 200,000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доходы от оказания платных услуг (работ) получателями средств бюджетов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1.13.01995.05.0000.130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1 200,000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компенсации затрат государства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1.13.02000.00.0000.130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поступающие в порядке возмещения расходов, понесенных в связи с эксплуатацией имущества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1.13.02060.00.0000.130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1.13.02065.05.0000.130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продажи материальных и нематериальных активов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1.14.00000.00.0000.000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2 430,000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1.14.02000.00.0000.000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2 300,000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1.14.02050.05.0000.410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2 300,000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1.14.02053.05.0000.410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2 300,000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продажи земельных участков, находящихся в государственной и муниципальной собственности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1.14.06000.00.0000.430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продажи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1.14.06010.00.0000.430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1.14.06013.10.0000.430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Штрафы, санкции, возмещение ущерба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1 134,000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w:t>
            </w:r>
            <w:r w:rsidRPr="0075476C">
              <w:rPr>
                <w:sz w:val="22"/>
                <w:szCs w:val="22"/>
              </w:rPr>
              <w:lastRenderedPageBreak/>
              <w:t>продукции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lastRenderedPageBreak/>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1.16.08000.01.0000.140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1.16.08010.01.0000.140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1.16.08010.01.6000.140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1.16.25000.00.0000.140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земельного законодательства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1.16.25060.01.0000.140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1.16.25060.01.6000.140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1.16.25060.01.6000.140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1.16.25060.01.6000.140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правонарушения в области дорожного движения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1.16.30000.01.0000.140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115,000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1.16.30010.01.0000.140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1.16.30014.01.0000.140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1.16.30014.01.6000.140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 xml:space="preserve">Прочие денежные взыскания (штрафы) за </w:t>
            </w:r>
            <w:r w:rsidRPr="0075476C">
              <w:rPr>
                <w:sz w:val="22"/>
                <w:szCs w:val="22"/>
              </w:rPr>
              <w:lastRenderedPageBreak/>
              <w:t>правонарушения в области дорожного движения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lastRenderedPageBreak/>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1.16.30030.01.0000.140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15,000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1.16.30030.01.6000.140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15,000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1.16.33000.00.0000.140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70,000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1.16.33050.05.0000.140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70,000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161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1.16.33050.05.6000.140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70,000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0</w:t>
            </w:r>
            <w:r w:rsidR="00B060DB">
              <w:rPr>
                <w:sz w:val="22"/>
                <w:szCs w:val="22"/>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1.16.43000.01.0000.140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179,000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1.16.43000.01.6000.140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179,000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1.16.43000.01.6000.140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1.16.43000.01.6000.140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169,000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Прочие поступления от денежных взысканий (штрафов) и иных сумм в возмещение ущерба</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1.16.90000.00.0000.140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1.16.90050.05.0000.140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810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1.16.90050.05.0000.140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1.16.90050.05.0000.140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1.16.90050.05.6000.140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400,000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76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1.16.90050.05.6000.140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130,000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188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1.16.90050.05.6000.140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1.16.90050.05.7000.140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20,000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Безвозмездные поступления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sz w:val="22"/>
                <w:szCs w:val="22"/>
              </w:rPr>
            </w:pPr>
            <w:r>
              <w:rPr>
                <w:sz w:val="22"/>
                <w:szCs w:val="22"/>
              </w:rPr>
              <w:t>00</w:t>
            </w:r>
            <w:r w:rsidR="003F213B" w:rsidRPr="0075476C">
              <w:rPr>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2.00.00000.00.0000.000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440 859,143</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b/>
                <w:bCs/>
                <w:i/>
                <w:iCs/>
                <w:sz w:val="22"/>
                <w:szCs w:val="22"/>
              </w:rPr>
            </w:pPr>
            <w:r w:rsidRPr="0075476C">
              <w:rPr>
                <w:b/>
                <w:bCs/>
                <w:i/>
                <w:iCs/>
                <w:sz w:val="22"/>
                <w:szCs w:val="22"/>
              </w:rPr>
              <w:t>Безвозмездные поступления от других бюджетов бюджетной системы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B060DB" w:rsidP="00712FF9">
            <w:pPr>
              <w:spacing w:line="240" w:lineRule="atLeast"/>
              <w:ind w:left="-57" w:right="-57"/>
              <w:jc w:val="center"/>
              <w:rPr>
                <w:b/>
                <w:bCs/>
                <w:i/>
                <w:iCs/>
                <w:sz w:val="22"/>
                <w:szCs w:val="22"/>
              </w:rPr>
            </w:pPr>
            <w:r>
              <w:rPr>
                <w:b/>
                <w:bCs/>
                <w:i/>
                <w:iCs/>
                <w:sz w:val="22"/>
                <w:szCs w:val="22"/>
              </w:rPr>
              <w:t>00</w:t>
            </w:r>
            <w:r w:rsidR="003F213B" w:rsidRPr="0075476C">
              <w:rPr>
                <w:b/>
                <w:bCs/>
                <w:i/>
                <w:iCs/>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b/>
                <w:bCs/>
                <w:i/>
                <w:iCs/>
                <w:sz w:val="22"/>
                <w:szCs w:val="22"/>
              </w:rPr>
            </w:pPr>
            <w:r w:rsidRPr="0075476C">
              <w:rPr>
                <w:b/>
                <w:bCs/>
                <w:i/>
                <w:iCs/>
                <w:sz w:val="22"/>
                <w:szCs w:val="22"/>
              </w:rPr>
              <w:t>2.02.00000.00.0000.000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b/>
                <w:bCs/>
                <w:i/>
                <w:iCs/>
                <w:sz w:val="22"/>
                <w:szCs w:val="22"/>
              </w:rPr>
            </w:pPr>
            <w:r w:rsidRPr="0075476C">
              <w:rPr>
                <w:b/>
                <w:bCs/>
                <w:i/>
                <w:iCs/>
                <w:sz w:val="22"/>
                <w:szCs w:val="22"/>
              </w:rPr>
              <w:t>428 988,554</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i/>
                <w:iCs/>
                <w:sz w:val="22"/>
                <w:szCs w:val="22"/>
              </w:rPr>
            </w:pPr>
            <w:r w:rsidRPr="0075476C">
              <w:rPr>
                <w:i/>
                <w:iCs/>
                <w:sz w:val="22"/>
                <w:szCs w:val="22"/>
              </w:rPr>
              <w:t>Дотации бюджетам бюджетной системы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2.02.1000.00.0000.151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74 246,300</w:t>
            </w:r>
          </w:p>
        </w:tc>
      </w:tr>
      <w:tr w:rsidR="003F213B" w:rsidRPr="003F213B" w:rsidTr="00712FF9">
        <w:trPr>
          <w:trHeight w:val="20"/>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Дотации на выравнивание бюджетной обеспеченности</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2.02.15001.00.0000.151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39 255,600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Дотации бюджетам муниципальных районов на выравнивание бюджетной обеспеченности</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2.02.15001.05.0000.151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39 255,600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Дотации бюджетам на поддержку мер по обеспечению сбалансированности бюджетов</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2.02.15002.00.0000.151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34 990,700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Дотации бюджетам муниципальных районов на поддержку мер по обеспечению сбалансированности бюджетов</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2.02.15002.05.0000.151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34 990,700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i/>
                <w:iCs/>
                <w:sz w:val="22"/>
                <w:szCs w:val="22"/>
              </w:rPr>
            </w:pPr>
            <w:r w:rsidRPr="0075476C">
              <w:rPr>
                <w:i/>
                <w:iCs/>
                <w:sz w:val="22"/>
                <w:szCs w:val="22"/>
              </w:rPr>
              <w:t>Субсидии бюджетам бюджетной системы Российской Федерации (межбюджетные субсидии)</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2.02.20000.00.0000.151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122 023,294</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Субсидии бюджетам на реализацию федеральных целевых программ</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2.02.20051.00.0000.151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430,631</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Субсидии бюджетам муниципальных районов на реализацию федеральных целевых программ</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2.02.20051.05.0000.151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430,631</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 xml:space="preserve">Субсидии бюджетам на софинансирование капитальных вложений в объекты государственной </w:t>
            </w:r>
            <w:r w:rsidRPr="0075476C">
              <w:rPr>
                <w:sz w:val="22"/>
                <w:szCs w:val="22"/>
              </w:rPr>
              <w:lastRenderedPageBreak/>
              <w:t>(муниципальной) собственности</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lastRenderedPageBreak/>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2.02.20077.00.0000.151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49 212,000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Субсидии бюджетам муниципальных районов на софинансирование капитальных вложений в объекты муниципальной собственности</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2.02.20077.05.0000.151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49 212,000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Субсидия бюджетам на поддержку отрасли культуры</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2.02.25519.00.0000.151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25,927</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Субсидия бюджетам муниципальных районов на поддержку отрасли культуры</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2.02.25519.05.0000.151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25,927</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2.02.25555.00.0000.151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649,777</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2.02.25555.05.0000.151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649,777</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субсидии</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2.02.29999.00.0000.151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71 704,959</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субсидии бюджетам муниципальных районов</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2.02.29999.05.0000.151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71 704,959</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i/>
                <w:iCs/>
                <w:sz w:val="22"/>
                <w:szCs w:val="22"/>
              </w:rPr>
            </w:pPr>
            <w:r w:rsidRPr="0075476C">
              <w:rPr>
                <w:i/>
                <w:iCs/>
                <w:sz w:val="22"/>
                <w:szCs w:val="22"/>
              </w:rPr>
              <w:t>Субвенции бюджетам бюджетной системы Российской Федерации</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2.02.30000.00.0000.151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191 883,500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местным бюджетам на выполнение передаваемых полномочий субъектов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2.02.30024.00.0000.151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178 688,000</w:t>
            </w:r>
          </w:p>
        </w:tc>
      </w:tr>
      <w:tr w:rsidR="003F213B" w:rsidRPr="003F213B" w:rsidTr="00712FF9">
        <w:trPr>
          <w:trHeight w:val="20"/>
        </w:trPr>
        <w:tc>
          <w:tcPr>
            <w:tcW w:w="5260" w:type="dxa"/>
            <w:tcBorders>
              <w:top w:val="nil"/>
              <w:left w:val="single" w:sz="8" w:space="0" w:color="auto"/>
              <w:bottom w:val="nil"/>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2.02.30024.05.0000.151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178 688,000</w:t>
            </w:r>
          </w:p>
        </w:tc>
      </w:tr>
      <w:tr w:rsidR="003F213B" w:rsidRPr="003F213B" w:rsidTr="00712FF9">
        <w:trPr>
          <w:trHeight w:val="20"/>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2.02.30027.00.0000.151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8 776,800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2.02.30027.05.0000.151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8 776,800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2.02.35082.00.0000.151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2 896,000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2.02.35082.05.0000.151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2 896,000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2.02.35118.00.0000.151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1 278,500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2.02.35118.05.0000.151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1 278,500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на выплату единовременного пособия при всех формах устройства детей, лишенных родительского попечения, в семью</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2.02.35260.00.0000.151</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232,700</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 xml:space="preserve">Субвенции бюджетам муниципальных районов на выплату единовременного пособия при всех формах устройства детей, лишенных родительского </w:t>
            </w:r>
            <w:r w:rsidRPr="0075476C">
              <w:rPr>
                <w:sz w:val="22"/>
                <w:szCs w:val="22"/>
              </w:rPr>
              <w:lastRenderedPageBreak/>
              <w:t>попечения, в семью</w:t>
            </w:r>
          </w:p>
        </w:tc>
        <w:tc>
          <w:tcPr>
            <w:tcW w:w="567" w:type="dxa"/>
            <w:tcBorders>
              <w:top w:val="single" w:sz="4" w:space="0" w:color="auto"/>
              <w:left w:val="nil"/>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lastRenderedPageBreak/>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2.02.35260.05.0000.151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232,700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lastRenderedPageBreak/>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2.02.35543.00.0000.151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11,500</w:t>
            </w:r>
          </w:p>
        </w:tc>
      </w:tr>
      <w:tr w:rsidR="003F213B" w:rsidRPr="003F213B" w:rsidTr="00712FF9">
        <w:trPr>
          <w:trHeight w:val="2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2.02.35543.05.0000.151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11,500</w:t>
            </w:r>
          </w:p>
        </w:tc>
      </w:tr>
      <w:tr w:rsidR="003F213B" w:rsidRPr="003F213B" w:rsidTr="00712FF9">
        <w:trPr>
          <w:trHeight w:val="20"/>
        </w:trPr>
        <w:tc>
          <w:tcPr>
            <w:tcW w:w="5260" w:type="dxa"/>
            <w:tcBorders>
              <w:top w:val="nil"/>
              <w:left w:val="single" w:sz="8" w:space="0" w:color="auto"/>
              <w:bottom w:val="single" w:sz="8" w:space="0" w:color="auto"/>
              <w:right w:val="nil"/>
            </w:tcBorders>
            <w:shd w:val="clear" w:color="auto" w:fill="auto"/>
            <w:vAlign w:val="center"/>
            <w:hideMark/>
          </w:tcPr>
          <w:p w:rsidR="003F213B" w:rsidRPr="0075476C" w:rsidRDefault="003F213B" w:rsidP="00712FF9">
            <w:pPr>
              <w:spacing w:line="240" w:lineRule="atLeast"/>
              <w:ind w:left="-57" w:right="-57"/>
              <w:rPr>
                <w:i/>
                <w:iCs/>
                <w:sz w:val="22"/>
                <w:szCs w:val="22"/>
              </w:rPr>
            </w:pPr>
            <w:r w:rsidRPr="0075476C">
              <w:rPr>
                <w:i/>
                <w:iCs/>
                <w:sz w:val="22"/>
                <w:szCs w:val="22"/>
              </w:rPr>
              <w:t>Иные межбюджетные трансферты</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2.02.04000.00.0000.151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i/>
                <w:iCs/>
                <w:sz w:val="22"/>
                <w:szCs w:val="22"/>
              </w:rPr>
            </w:pPr>
            <w:r w:rsidRPr="0075476C">
              <w:rPr>
                <w:i/>
                <w:iCs/>
                <w:sz w:val="22"/>
                <w:szCs w:val="22"/>
              </w:rPr>
              <w:t>40 835,460</w:t>
            </w:r>
          </w:p>
        </w:tc>
      </w:tr>
      <w:tr w:rsidR="003F213B" w:rsidRPr="003F213B" w:rsidTr="00712FF9">
        <w:trPr>
          <w:trHeight w:val="20"/>
        </w:trPr>
        <w:tc>
          <w:tcPr>
            <w:tcW w:w="5260" w:type="dxa"/>
            <w:tcBorders>
              <w:top w:val="nil"/>
              <w:left w:val="single" w:sz="8" w:space="0" w:color="auto"/>
              <w:bottom w:val="single" w:sz="8"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2.02.40014.00.0000.151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23 588,060</w:t>
            </w:r>
          </w:p>
        </w:tc>
      </w:tr>
      <w:tr w:rsidR="003F213B" w:rsidRPr="003F213B" w:rsidTr="00712FF9">
        <w:trPr>
          <w:trHeight w:val="20"/>
        </w:trPr>
        <w:tc>
          <w:tcPr>
            <w:tcW w:w="5260" w:type="dxa"/>
            <w:tcBorders>
              <w:top w:val="nil"/>
              <w:left w:val="single" w:sz="8" w:space="0" w:color="auto"/>
              <w:bottom w:val="single" w:sz="8"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2.02.40014.05.0000.151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23 588,060</w:t>
            </w:r>
          </w:p>
        </w:tc>
      </w:tr>
      <w:tr w:rsidR="003F213B" w:rsidRPr="003F213B" w:rsidTr="00712FF9">
        <w:trPr>
          <w:trHeight w:val="20"/>
        </w:trPr>
        <w:tc>
          <w:tcPr>
            <w:tcW w:w="5260" w:type="dxa"/>
            <w:tcBorders>
              <w:top w:val="nil"/>
              <w:left w:val="single" w:sz="8" w:space="0" w:color="auto"/>
              <w:bottom w:val="single" w:sz="8"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межбюджетные трансферты, передаваемые бюджетам</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2.02.49999.00.0000.151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17 247,400</w:t>
            </w:r>
          </w:p>
        </w:tc>
      </w:tr>
      <w:tr w:rsidR="003F213B" w:rsidRPr="003F213B" w:rsidTr="00712FF9">
        <w:trPr>
          <w:trHeight w:val="20"/>
        </w:trPr>
        <w:tc>
          <w:tcPr>
            <w:tcW w:w="5260" w:type="dxa"/>
            <w:tcBorders>
              <w:top w:val="nil"/>
              <w:left w:val="single" w:sz="8" w:space="0" w:color="auto"/>
              <w:bottom w:val="single" w:sz="8"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межбюджетные трансферты, передаваемые бюджетам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2.02.49999.05.0000.151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17 247,400</w:t>
            </w:r>
          </w:p>
        </w:tc>
      </w:tr>
      <w:tr w:rsidR="003F213B" w:rsidRPr="003F213B" w:rsidTr="00712FF9">
        <w:trPr>
          <w:trHeight w:val="20"/>
        </w:trPr>
        <w:tc>
          <w:tcPr>
            <w:tcW w:w="5260" w:type="dxa"/>
            <w:tcBorders>
              <w:top w:val="nil"/>
              <w:left w:val="single" w:sz="8" w:space="0" w:color="auto"/>
              <w:bottom w:val="single" w:sz="8"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безвозмездные поступления</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2.07.00000.00.0000.000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13 800,000</w:t>
            </w:r>
          </w:p>
        </w:tc>
      </w:tr>
      <w:tr w:rsidR="003F213B" w:rsidRPr="003F213B" w:rsidTr="00712FF9">
        <w:trPr>
          <w:trHeight w:val="20"/>
        </w:trPr>
        <w:tc>
          <w:tcPr>
            <w:tcW w:w="5260" w:type="dxa"/>
            <w:tcBorders>
              <w:top w:val="nil"/>
              <w:left w:val="single" w:sz="8" w:space="0" w:color="auto"/>
              <w:bottom w:val="single" w:sz="8"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безвозмездные поступления в бюджеты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2.07.05000.05.0000.180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13 800,000</w:t>
            </w:r>
          </w:p>
        </w:tc>
      </w:tr>
      <w:tr w:rsidR="003F213B" w:rsidRPr="003F213B" w:rsidTr="00712FF9">
        <w:trPr>
          <w:trHeight w:val="20"/>
        </w:trPr>
        <w:tc>
          <w:tcPr>
            <w:tcW w:w="5260" w:type="dxa"/>
            <w:tcBorders>
              <w:top w:val="nil"/>
              <w:left w:val="single" w:sz="8" w:space="0" w:color="auto"/>
              <w:bottom w:val="nil"/>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Прочие безвозмездные поступления в бюджеты муниципальных районов</w:t>
            </w:r>
          </w:p>
        </w:tc>
        <w:tc>
          <w:tcPr>
            <w:tcW w:w="567" w:type="dxa"/>
            <w:tcBorders>
              <w:top w:val="single" w:sz="4" w:space="0" w:color="auto"/>
              <w:left w:val="single" w:sz="4" w:space="0" w:color="auto"/>
              <w:bottom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2.07.05030.05.0000.180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13 800,000</w:t>
            </w:r>
          </w:p>
        </w:tc>
      </w:tr>
      <w:tr w:rsidR="003F213B" w:rsidRPr="003F213B" w:rsidTr="00712FF9">
        <w:trPr>
          <w:trHeight w:val="20"/>
        </w:trPr>
        <w:tc>
          <w:tcPr>
            <w:tcW w:w="5260" w:type="dxa"/>
            <w:tcBorders>
              <w:top w:val="single" w:sz="4" w:space="0" w:color="auto"/>
              <w:left w:val="single" w:sz="4" w:space="0" w:color="auto"/>
              <w:bottom w:val="single" w:sz="4"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567" w:type="dxa"/>
            <w:tcBorders>
              <w:top w:val="single" w:sz="4" w:space="0" w:color="auto"/>
              <w:left w:val="single" w:sz="4" w:space="0" w:color="auto"/>
              <w:bottom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2.18.00000.00.0000.000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1 401,555</w:t>
            </w:r>
          </w:p>
        </w:tc>
      </w:tr>
      <w:tr w:rsidR="003F213B" w:rsidRPr="003F213B" w:rsidTr="00712FF9">
        <w:trPr>
          <w:trHeight w:val="20"/>
        </w:trPr>
        <w:tc>
          <w:tcPr>
            <w:tcW w:w="5260" w:type="dxa"/>
            <w:tcBorders>
              <w:top w:val="nil"/>
              <w:left w:val="single" w:sz="4" w:space="0" w:color="auto"/>
              <w:bottom w:val="single" w:sz="4"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567" w:type="dxa"/>
            <w:tcBorders>
              <w:top w:val="single" w:sz="4" w:space="0" w:color="auto"/>
              <w:left w:val="single" w:sz="4" w:space="0" w:color="auto"/>
              <w:bottom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2.18.60010.05.0000.151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1 401,523</w:t>
            </w:r>
          </w:p>
        </w:tc>
      </w:tr>
      <w:tr w:rsidR="003F213B" w:rsidRPr="003F213B" w:rsidTr="00712FF9">
        <w:trPr>
          <w:trHeight w:val="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Доходы бюджетов муниципальных районов от возврата бюджетными учреждениями остатков субсидий прошлых лет</w:t>
            </w:r>
          </w:p>
        </w:tc>
        <w:tc>
          <w:tcPr>
            <w:tcW w:w="567" w:type="dxa"/>
            <w:tcBorders>
              <w:top w:val="single" w:sz="4" w:space="0" w:color="auto"/>
              <w:left w:val="nil"/>
              <w:bottom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2.18.05010.05.0000.180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0,032</w:t>
            </w:r>
          </w:p>
        </w:tc>
      </w:tr>
      <w:tr w:rsidR="003F213B" w:rsidRPr="003F213B" w:rsidTr="00712FF9">
        <w:trPr>
          <w:trHeight w:val="20"/>
        </w:trPr>
        <w:tc>
          <w:tcPr>
            <w:tcW w:w="5260" w:type="dxa"/>
            <w:tcBorders>
              <w:top w:val="nil"/>
              <w:left w:val="single" w:sz="4" w:space="0" w:color="auto"/>
              <w:bottom w:val="single" w:sz="4"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Возврат остатков субсидий, субвенций и иных межбюджетных трансфертов, имеющих целевое назначение, прошлых лет</w:t>
            </w:r>
          </w:p>
        </w:tc>
        <w:tc>
          <w:tcPr>
            <w:tcW w:w="567" w:type="dxa"/>
            <w:tcBorders>
              <w:top w:val="single" w:sz="4" w:space="0" w:color="auto"/>
              <w:left w:val="single" w:sz="4" w:space="0" w:color="auto"/>
              <w:bottom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2.19.00000.00.0000.000</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-3 330,966</w:t>
            </w:r>
          </w:p>
        </w:tc>
      </w:tr>
      <w:tr w:rsidR="003F213B" w:rsidRPr="003F213B" w:rsidTr="00712FF9">
        <w:trPr>
          <w:trHeight w:val="20"/>
        </w:trPr>
        <w:tc>
          <w:tcPr>
            <w:tcW w:w="5260" w:type="dxa"/>
            <w:tcBorders>
              <w:top w:val="nil"/>
              <w:left w:val="single" w:sz="4" w:space="0" w:color="auto"/>
              <w:bottom w:val="single" w:sz="4"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single" w:sz="4" w:space="0" w:color="auto"/>
              <w:left w:val="single" w:sz="4" w:space="0" w:color="auto"/>
              <w:bottom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2.19.00000.05.0000.151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-3 330,966</w:t>
            </w:r>
          </w:p>
        </w:tc>
      </w:tr>
      <w:tr w:rsidR="003F213B" w:rsidRPr="003F213B" w:rsidTr="00712FF9">
        <w:trPr>
          <w:trHeight w:val="20"/>
        </w:trPr>
        <w:tc>
          <w:tcPr>
            <w:tcW w:w="5260" w:type="dxa"/>
            <w:tcBorders>
              <w:top w:val="nil"/>
              <w:left w:val="single" w:sz="4" w:space="0" w:color="auto"/>
              <w:bottom w:val="single" w:sz="4" w:space="0" w:color="auto"/>
              <w:right w:val="nil"/>
            </w:tcBorders>
            <w:shd w:val="clear" w:color="auto" w:fill="auto"/>
            <w:vAlign w:val="center"/>
            <w:hideMark/>
          </w:tcPr>
          <w:p w:rsidR="003F213B" w:rsidRPr="0075476C" w:rsidRDefault="003F213B" w:rsidP="00712FF9">
            <w:pPr>
              <w:spacing w:line="240" w:lineRule="atLeast"/>
              <w:ind w:left="-57" w:right="-57"/>
              <w:rPr>
                <w:sz w:val="22"/>
                <w:szCs w:val="22"/>
              </w:rPr>
            </w:pPr>
            <w:r w:rsidRPr="0075476C">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single" w:sz="4" w:space="0" w:color="auto"/>
              <w:left w:val="single" w:sz="4" w:space="0" w:color="auto"/>
              <w:bottom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902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2.19.60010.05.0000.151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13B" w:rsidRPr="0075476C" w:rsidRDefault="003F213B" w:rsidP="00712FF9">
            <w:pPr>
              <w:spacing w:line="240" w:lineRule="atLeast"/>
              <w:ind w:left="-57" w:right="-57"/>
              <w:jc w:val="center"/>
              <w:rPr>
                <w:sz w:val="22"/>
                <w:szCs w:val="22"/>
              </w:rPr>
            </w:pPr>
            <w:r w:rsidRPr="0075476C">
              <w:rPr>
                <w:sz w:val="22"/>
                <w:szCs w:val="22"/>
              </w:rPr>
              <w:t>-3 330,966</w:t>
            </w:r>
          </w:p>
        </w:tc>
      </w:tr>
    </w:tbl>
    <w:p w:rsidR="00E467FA" w:rsidRDefault="00E467FA" w:rsidP="00712FF9">
      <w:pPr>
        <w:rPr>
          <w:sz w:val="24"/>
          <w:szCs w:val="24"/>
        </w:rPr>
      </w:pPr>
      <w:r>
        <w:rPr>
          <w:sz w:val="24"/>
          <w:szCs w:val="24"/>
        </w:rPr>
        <w:br w:type="page"/>
      </w:r>
    </w:p>
    <w:p w:rsidR="00D10E6F" w:rsidRPr="00D10E6F" w:rsidRDefault="00D10E6F" w:rsidP="00712FF9">
      <w:pPr>
        <w:spacing w:line="240" w:lineRule="atLeast"/>
        <w:jc w:val="right"/>
        <w:rPr>
          <w:bCs/>
          <w:sz w:val="24"/>
          <w:szCs w:val="24"/>
        </w:rPr>
      </w:pPr>
      <w:r w:rsidRPr="00D10E6F">
        <w:rPr>
          <w:bCs/>
          <w:sz w:val="24"/>
          <w:szCs w:val="24"/>
        </w:rPr>
        <w:lastRenderedPageBreak/>
        <w:t>Приложение 7</w:t>
      </w:r>
    </w:p>
    <w:p w:rsidR="00D10E6F" w:rsidRPr="00D10E6F" w:rsidRDefault="00D10E6F" w:rsidP="00712FF9">
      <w:pPr>
        <w:spacing w:line="240" w:lineRule="atLeast"/>
        <w:jc w:val="right"/>
        <w:rPr>
          <w:bCs/>
          <w:sz w:val="24"/>
          <w:szCs w:val="24"/>
        </w:rPr>
      </w:pPr>
      <w:r w:rsidRPr="00D10E6F">
        <w:rPr>
          <w:bCs/>
          <w:sz w:val="24"/>
          <w:szCs w:val="24"/>
        </w:rPr>
        <w:t>к решению Думы</w:t>
      </w:r>
    </w:p>
    <w:p w:rsidR="00D10E6F" w:rsidRPr="00D10E6F" w:rsidRDefault="00D10E6F" w:rsidP="00712FF9">
      <w:pPr>
        <w:spacing w:line="240" w:lineRule="atLeast"/>
        <w:jc w:val="right"/>
        <w:rPr>
          <w:bCs/>
          <w:sz w:val="24"/>
          <w:szCs w:val="24"/>
        </w:rPr>
      </w:pPr>
      <w:r w:rsidRPr="00D10E6F">
        <w:rPr>
          <w:bCs/>
          <w:sz w:val="24"/>
          <w:szCs w:val="24"/>
        </w:rPr>
        <w:t>Александровского района</w:t>
      </w:r>
    </w:p>
    <w:p w:rsidR="00D10E6F" w:rsidRPr="00D10E6F" w:rsidRDefault="00D10E6F" w:rsidP="00712FF9">
      <w:pPr>
        <w:spacing w:line="240" w:lineRule="atLeast"/>
        <w:ind w:left="426" w:hanging="1"/>
        <w:jc w:val="right"/>
        <w:rPr>
          <w:b/>
          <w:sz w:val="24"/>
          <w:szCs w:val="24"/>
        </w:rPr>
      </w:pPr>
      <w:r w:rsidRPr="00D10E6F">
        <w:rPr>
          <w:sz w:val="24"/>
          <w:szCs w:val="24"/>
        </w:rPr>
        <w:t>«О бюджете муниципального образования</w:t>
      </w:r>
    </w:p>
    <w:p w:rsidR="00D10E6F" w:rsidRPr="00D10E6F" w:rsidRDefault="00D10E6F" w:rsidP="00712FF9">
      <w:pPr>
        <w:tabs>
          <w:tab w:val="left" w:pos="1418"/>
        </w:tabs>
        <w:spacing w:line="240" w:lineRule="atLeast"/>
        <w:ind w:left="426" w:firstLine="567"/>
        <w:jc w:val="right"/>
        <w:rPr>
          <w:sz w:val="24"/>
          <w:szCs w:val="24"/>
        </w:rPr>
      </w:pPr>
      <w:r w:rsidRPr="00D10E6F">
        <w:rPr>
          <w:sz w:val="24"/>
          <w:szCs w:val="24"/>
        </w:rPr>
        <w:t>«Александровский район»  на 2017 год</w:t>
      </w:r>
    </w:p>
    <w:p w:rsidR="00D10E6F" w:rsidRPr="00D10E6F" w:rsidRDefault="00D10E6F" w:rsidP="00712FF9">
      <w:pPr>
        <w:tabs>
          <w:tab w:val="left" w:pos="1418"/>
        </w:tabs>
        <w:spacing w:line="240" w:lineRule="atLeast"/>
        <w:ind w:left="426" w:firstLine="567"/>
        <w:jc w:val="right"/>
        <w:rPr>
          <w:sz w:val="24"/>
          <w:szCs w:val="24"/>
        </w:rPr>
      </w:pPr>
      <w:r w:rsidRPr="00D10E6F">
        <w:rPr>
          <w:sz w:val="24"/>
          <w:szCs w:val="24"/>
        </w:rPr>
        <w:t>и на плановый период 2018 и 2019 годов»</w:t>
      </w:r>
    </w:p>
    <w:p w:rsidR="00D10E6F" w:rsidRPr="00D10E6F" w:rsidRDefault="00D10E6F" w:rsidP="00712FF9">
      <w:pPr>
        <w:spacing w:line="240" w:lineRule="atLeast"/>
        <w:ind w:left="4956" w:firstLine="708"/>
        <w:jc w:val="right"/>
        <w:rPr>
          <w:sz w:val="24"/>
          <w:szCs w:val="24"/>
        </w:rPr>
      </w:pPr>
      <w:r w:rsidRPr="00D10E6F">
        <w:rPr>
          <w:bCs/>
          <w:sz w:val="24"/>
          <w:szCs w:val="24"/>
        </w:rPr>
        <w:t xml:space="preserve">от 26.12.2016 № </w:t>
      </w:r>
      <w:r w:rsidR="0067259A">
        <w:rPr>
          <w:bCs/>
          <w:sz w:val="24"/>
          <w:szCs w:val="24"/>
        </w:rPr>
        <w:t>89</w:t>
      </w:r>
    </w:p>
    <w:p w:rsidR="00D10E6F" w:rsidRPr="00D10E6F" w:rsidRDefault="00D10E6F" w:rsidP="00712FF9">
      <w:pPr>
        <w:spacing w:line="240" w:lineRule="atLeast"/>
        <w:jc w:val="center"/>
        <w:rPr>
          <w:bCs/>
          <w:sz w:val="24"/>
          <w:szCs w:val="24"/>
        </w:rPr>
      </w:pPr>
    </w:p>
    <w:p w:rsidR="00D10E6F" w:rsidRPr="00D10E6F" w:rsidRDefault="00D10E6F" w:rsidP="00712FF9">
      <w:pPr>
        <w:spacing w:line="240" w:lineRule="atLeast"/>
        <w:jc w:val="center"/>
        <w:rPr>
          <w:sz w:val="24"/>
          <w:szCs w:val="24"/>
        </w:rPr>
      </w:pPr>
      <w:r w:rsidRPr="00D10E6F">
        <w:rPr>
          <w:bCs/>
          <w:sz w:val="24"/>
          <w:szCs w:val="24"/>
        </w:rPr>
        <w:t xml:space="preserve">Объем безвозмездных поступлений, передаваемых в бюджет муниципального образования «Александровский район» из </w:t>
      </w:r>
      <w:r w:rsidRPr="00D10E6F">
        <w:rPr>
          <w:sz w:val="24"/>
          <w:szCs w:val="24"/>
        </w:rPr>
        <w:t xml:space="preserve">бюджета Томской области на 2017 год </w:t>
      </w:r>
    </w:p>
    <w:p w:rsidR="00D10E6F" w:rsidRPr="00D10E6F" w:rsidRDefault="00D10E6F" w:rsidP="00712FF9">
      <w:pPr>
        <w:spacing w:line="240" w:lineRule="atLeast"/>
        <w:jc w:val="right"/>
        <w:rPr>
          <w:sz w:val="24"/>
          <w:szCs w:val="24"/>
        </w:rPr>
      </w:pPr>
    </w:p>
    <w:p w:rsidR="00D10E6F" w:rsidRDefault="00D10E6F" w:rsidP="00712FF9">
      <w:pPr>
        <w:spacing w:line="240" w:lineRule="atLeast"/>
        <w:jc w:val="right"/>
        <w:rPr>
          <w:sz w:val="24"/>
          <w:szCs w:val="24"/>
        </w:rPr>
      </w:pPr>
      <w:r w:rsidRPr="00D10E6F">
        <w:rPr>
          <w:sz w:val="24"/>
          <w:szCs w:val="24"/>
        </w:rPr>
        <w:t>Единица измерения: тыс. рублей</w:t>
      </w:r>
    </w:p>
    <w:tbl>
      <w:tblPr>
        <w:tblW w:w="9294" w:type="dxa"/>
        <w:tblInd w:w="93" w:type="dxa"/>
        <w:tblLook w:val="04A0" w:firstRow="1" w:lastRow="0" w:firstColumn="1" w:lastColumn="0" w:noHBand="0" w:noVBand="1"/>
      </w:tblPr>
      <w:tblGrid>
        <w:gridCol w:w="4932"/>
        <w:gridCol w:w="2247"/>
        <w:gridCol w:w="868"/>
        <w:gridCol w:w="1247"/>
      </w:tblGrid>
      <w:tr w:rsidR="00B060DB" w:rsidRPr="00712FF9" w:rsidTr="007C6D68">
        <w:trPr>
          <w:trHeight w:val="276"/>
          <w:tblHeader/>
        </w:trPr>
        <w:tc>
          <w:tcPr>
            <w:tcW w:w="4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Наименование кода</w:t>
            </w:r>
          </w:p>
        </w:tc>
        <w:tc>
          <w:tcPr>
            <w:tcW w:w="2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КВД</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Код цели</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Сумма на 2017 год</w:t>
            </w:r>
          </w:p>
        </w:tc>
      </w:tr>
      <w:tr w:rsidR="00B060DB" w:rsidRPr="00712FF9" w:rsidTr="007C6D68">
        <w:trPr>
          <w:trHeight w:val="276"/>
          <w:tblHeader/>
        </w:trPr>
        <w:tc>
          <w:tcPr>
            <w:tcW w:w="4932" w:type="dxa"/>
            <w:vMerge/>
            <w:tcBorders>
              <w:top w:val="single" w:sz="4" w:space="0" w:color="auto"/>
              <w:left w:val="single" w:sz="4" w:space="0" w:color="auto"/>
              <w:bottom w:val="single" w:sz="4" w:space="0" w:color="auto"/>
              <w:right w:val="single" w:sz="4" w:space="0" w:color="auto"/>
            </w:tcBorders>
            <w:vAlign w:val="center"/>
            <w:hideMark/>
          </w:tcPr>
          <w:p w:rsidR="0075476C" w:rsidRPr="007C6D68" w:rsidRDefault="0075476C" w:rsidP="007C6D68">
            <w:pPr>
              <w:spacing w:line="240" w:lineRule="atLeast"/>
              <w:ind w:left="-57" w:right="-57"/>
              <w:rPr>
                <w:sz w:val="22"/>
                <w:szCs w:val="22"/>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75476C" w:rsidRPr="007C6D68" w:rsidRDefault="0075476C" w:rsidP="007C6D68">
            <w:pPr>
              <w:spacing w:line="240" w:lineRule="atLeast"/>
              <w:ind w:left="-57" w:right="-57"/>
              <w:rPr>
                <w:sz w:val="22"/>
                <w:szCs w:val="22"/>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75476C" w:rsidRPr="007C6D68" w:rsidRDefault="0075476C" w:rsidP="007C6D68">
            <w:pPr>
              <w:spacing w:line="240" w:lineRule="atLeast"/>
              <w:ind w:left="-57" w:right="-57"/>
              <w:rPr>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5476C" w:rsidRPr="007C6D68" w:rsidRDefault="0075476C" w:rsidP="007C6D68">
            <w:pPr>
              <w:spacing w:line="240" w:lineRule="atLeast"/>
              <w:ind w:left="-57" w:right="-57"/>
              <w:rPr>
                <w:sz w:val="22"/>
                <w:szCs w:val="22"/>
              </w:rPr>
            </w:pP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Безвозмездные перечисления</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2.00.00000.00.0000.000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405 400,494</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Безвозмездные перечисления от других бюджетов бюджетной системы Российской Федерации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2.02.00000.00.0000.000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405 400,494</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b/>
                <w:bCs/>
                <w:i/>
                <w:iCs/>
                <w:sz w:val="22"/>
                <w:szCs w:val="22"/>
              </w:rPr>
            </w:pPr>
            <w:r w:rsidRPr="007C6D68">
              <w:rPr>
                <w:b/>
                <w:bCs/>
                <w:i/>
                <w:iCs/>
                <w:sz w:val="22"/>
                <w:szCs w:val="22"/>
              </w:rPr>
              <w:t>Дотации бюджетам бюджетной системы Российской Федерации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2.02.10000.00.0000.151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0</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74 246,300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Дотации на выравнивание бюджетной обеспеченности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2.02.15001.00.0000.151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39 255,600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Дотации бюджетам муниципальных районов на выравнивание бюджетной обеспеченности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2.02.15001.05.0000.151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39 255,600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Дотации бюджетам на поддержку мер по обеспечению сбалансированности бюджетов</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2.02.15002.00.0000.151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34 990,700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Дотации бюджетам муниципальных районов на поддержку мер по обеспечению сбалансированности бюджетов</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2.02.15002.05.0000.151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34 990,700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b/>
                <w:bCs/>
                <w:i/>
                <w:iCs/>
                <w:sz w:val="22"/>
                <w:szCs w:val="22"/>
              </w:rPr>
            </w:pPr>
            <w:r w:rsidRPr="007C6D68">
              <w:rPr>
                <w:b/>
                <w:bCs/>
                <w:i/>
                <w:iCs/>
                <w:sz w:val="22"/>
                <w:szCs w:val="22"/>
              </w:rPr>
              <w:t>Субсидии бюджетам бюджетной системы Российской Федерации (межбюджетные субсидии)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2.02.20000.00.0000.151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122 023,294</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Субсидии бюджетам на реализацию федеральных целевых программ</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2.02.20051.00.0000.151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430,631</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Субсидии бюджетам муниципальных районов на реализацию федеральных целевых программ</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2.02.20051.05.0000.151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17-666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430,631</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Субсидии бюджетам на софинансирование капитальных вложений в объекты государственной (муниципальной) собственности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2.02.20077.00.0000.151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49 212,000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2.02.20077.05.0000.151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243</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49 212,000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b/>
                <w:bCs/>
                <w:sz w:val="22"/>
                <w:szCs w:val="22"/>
              </w:rPr>
            </w:pPr>
            <w:r w:rsidRPr="007C6D68">
              <w:rPr>
                <w:b/>
                <w:bCs/>
                <w:sz w:val="22"/>
                <w:szCs w:val="22"/>
              </w:rPr>
              <w:t>Субсидия бюджетам на поддержку отрасли культуры</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sz w:val="22"/>
                <w:szCs w:val="22"/>
              </w:rPr>
            </w:pPr>
            <w:r w:rsidRPr="007C6D68">
              <w:rPr>
                <w:b/>
                <w:bCs/>
                <w:sz w:val="22"/>
                <w:szCs w:val="22"/>
              </w:rPr>
              <w:t>2.02.25519.00.0000.151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25,927</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b/>
                <w:bCs/>
                <w:sz w:val="22"/>
                <w:szCs w:val="22"/>
              </w:rPr>
            </w:pPr>
            <w:r w:rsidRPr="007C6D68">
              <w:rPr>
                <w:b/>
                <w:bCs/>
                <w:sz w:val="22"/>
                <w:szCs w:val="22"/>
              </w:rPr>
              <w:t>Субсидия бюджетам муниципальных районов на поддержку отрасли культуры</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sz w:val="22"/>
                <w:szCs w:val="22"/>
              </w:rPr>
            </w:pPr>
            <w:r w:rsidRPr="007C6D68">
              <w:rPr>
                <w:b/>
                <w:bCs/>
                <w:sz w:val="22"/>
                <w:szCs w:val="22"/>
              </w:rPr>
              <w:t>2.02.25519.05.0000.151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25,927</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B060DB" w:rsidP="007C6D68">
            <w:pPr>
              <w:spacing w:line="240" w:lineRule="atLeast"/>
              <w:ind w:left="-57" w:right="-57"/>
              <w:rPr>
                <w:sz w:val="22"/>
                <w:szCs w:val="22"/>
              </w:rPr>
            </w:pPr>
            <w:r w:rsidRPr="007C6D68">
              <w:rPr>
                <w:sz w:val="22"/>
                <w:szCs w:val="22"/>
              </w:rPr>
              <w:t>Субсидии</w:t>
            </w:r>
            <w:r w:rsidR="0075476C" w:rsidRPr="007C6D68">
              <w:rPr>
                <w:sz w:val="22"/>
                <w:szCs w:val="22"/>
              </w:rPr>
              <w:t xml:space="preserve"> на поддержку отрасли культуры (комплектование книжных фондов муниципальных общедоступных библиотек)</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2.02.25519.05.0000.151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089</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17,514</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бюджетам муниципальных районов на поддержку отрасли культуры</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2.02.25519.05.0000.151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17-А09-00004</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8,413</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b/>
                <w:bCs/>
                <w:sz w:val="22"/>
                <w:szCs w:val="22"/>
              </w:rPr>
            </w:pPr>
            <w:r w:rsidRPr="007C6D68">
              <w:rPr>
                <w:b/>
                <w:bCs/>
                <w:sz w:val="22"/>
                <w:szCs w:val="22"/>
              </w:rPr>
              <w:t xml:space="preserve">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w:t>
            </w:r>
            <w:r w:rsidRPr="007C6D68">
              <w:rPr>
                <w:b/>
                <w:bCs/>
                <w:sz w:val="22"/>
                <w:szCs w:val="22"/>
              </w:rPr>
              <w:lastRenderedPageBreak/>
              <w:t>формирование качественной жилой среды</w:t>
            </w:r>
            <w:r w:rsidR="00C779FC" w:rsidRPr="007C6D68">
              <w:rPr>
                <w:b/>
                <w:bCs/>
                <w:sz w:val="22"/>
                <w:szCs w:val="22"/>
              </w:rPr>
              <w:t>» (</w:t>
            </w:r>
            <w:r w:rsidRPr="007C6D68">
              <w:rPr>
                <w:b/>
                <w:bCs/>
                <w:sz w:val="22"/>
                <w:szCs w:val="22"/>
              </w:rPr>
              <w:t>за счет федерального бюджета)</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sz w:val="22"/>
                <w:szCs w:val="22"/>
              </w:rPr>
            </w:pPr>
            <w:r w:rsidRPr="007C6D68">
              <w:rPr>
                <w:b/>
                <w:bCs/>
                <w:sz w:val="22"/>
                <w:szCs w:val="22"/>
              </w:rPr>
              <w:lastRenderedPageBreak/>
              <w:t>2.02.25555.00.0000.151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649,777</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lastRenderedPageBreak/>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w:t>
            </w:r>
            <w:r w:rsidR="00240055" w:rsidRPr="007C6D68">
              <w:rPr>
                <w:sz w:val="22"/>
                <w:szCs w:val="22"/>
              </w:rPr>
              <w:t xml:space="preserve"> </w:t>
            </w:r>
            <w:r w:rsidR="00C779FC" w:rsidRPr="007C6D68">
              <w:rPr>
                <w:sz w:val="22"/>
                <w:szCs w:val="22"/>
              </w:rPr>
              <w:t>(</w:t>
            </w:r>
            <w:r w:rsidRPr="007C6D68">
              <w:rPr>
                <w:sz w:val="22"/>
                <w:szCs w:val="22"/>
              </w:rPr>
              <w:t>за счет федерального бюджета)</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2.02.25555.05.0000.151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17-992</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649,777</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Прочие субсидии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71 704,959</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Прочие субсидии бюджетам муниципальных районов</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71 704,959</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финансирование мероприятия по обеспечению населения Томской области чистой водой (поставка ВОК)</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028</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5 004,700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создание условий для управления многоквартирными домами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052</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подготовку документации по планировке и межеванию территорий населенных пунктов Томской области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110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1 425,000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подготовку цифровых топографических планов для выполнения документации по планировке территорий населенных пунктов ТО</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111</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213,750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финансирования областной целевой программы на предоставление социальных выплат молодым семьям для приобретения жилья (стр</w:t>
            </w:r>
            <w:r w:rsidR="00712FF9" w:rsidRPr="007C6D68">
              <w:rPr>
                <w:sz w:val="22"/>
                <w:szCs w:val="22"/>
              </w:rPr>
              <w:t>оительст</w:t>
            </w:r>
            <w:r w:rsidRPr="007C6D68">
              <w:rPr>
                <w:sz w:val="22"/>
                <w:szCs w:val="22"/>
              </w:rPr>
              <w:t>ва)</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120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336,709</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w:t>
            </w:r>
            <w:r w:rsidR="00C779FC" w:rsidRPr="007C6D68">
              <w:rPr>
                <w:sz w:val="22"/>
                <w:szCs w:val="22"/>
              </w:rPr>
              <w:t>» (</w:t>
            </w:r>
            <w:r w:rsidRPr="007C6D68">
              <w:rPr>
                <w:sz w:val="22"/>
                <w:szCs w:val="22"/>
              </w:rPr>
              <w:t>за счет областного бюджета)</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146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228,300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г. Томска</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189</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970,400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реализацию мероприятий по подготовке объектов коммунального хозяйства к работе в отопительный период</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199</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3 211,100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обеспечение условий для развития физической культуры и массового спорта</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204</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1 152,800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местным бюджетам на компенсацию расходов по организации электроснабжения от дизельных электростанций</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208</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17 916,000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местным бюджетам Томской области на ремонт автомобильных дорог общего пользования местного значения</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244</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4 728,800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 xml:space="preserve">Стимулирующие выплаты в муниципальных организациях дополнительного образования </w:t>
            </w:r>
            <w:r w:rsidRPr="007C6D68">
              <w:rPr>
                <w:sz w:val="22"/>
                <w:szCs w:val="22"/>
              </w:rPr>
              <w:lastRenderedPageBreak/>
              <w:t>Томской области</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lastRenderedPageBreak/>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316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647,900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lastRenderedPageBreak/>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460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2 475,100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платы педагогических работников муниципальных учреждений дополнительного образования детей</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480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8 493,300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510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23 146,600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2.02.29999.05.0000.151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760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1 187,000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2.02.02999.05.0000.151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916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550,000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b/>
                <w:bCs/>
                <w:i/>
                <w:iCs/>
                <w:sz w:val="22"/>
                <w:szCs w:val="22"/>
              </w:rPr>
            </w:pPr>
            <w:r w:rsidRPr="007C6D68">
              <w:rPr>
                <w:b/>
                <w:bCs/>
                <w:i/>
                <w:iCs/>
                <w:sz w:val="22"/>
                <w:szCs w:val="22"/>
              </w:rPr>
              <w:t>Субвенции бюджетам бюджетной системы Российской Федерации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2.02.30000.00.0000.151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b/>
                <w:bCs/>
                <w:i/>
                <w:iCs/>
                <w:sz w:val="22"/>
                <w:szCs w:val="22"/>
              </w:rPr>
            </w:pPr>
            <w:r w:rsidRPr="007C6D68">
              <w:rPr>
                <w:b/>
                <w:bCs/>
                <w:i/>
                <w:iCs/>
                <w:sz w:val="22"/>
                <w:szCs w:val="22"/>
              </w:rPr>
              <w:t>191 883,500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i/>
                <w:iCs/>
                <w:sz w:val="22"/>
                <w:szCs w:val="22"/>
              </w:rPr>
            </w:pPr>
            <w:r w:rsidRPr="007C6D68">
              <w:rPr>
                <w:i/>
                <w:iCs/>
                <w:sz w:val="22"/>
                <w:szCs w:val="22"/>
              </w:rPr>
              <w:t>Субвенции местным бюджетам на выполнение передаваемых полномочий субъектов Российской Федерации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2.02.30024.00.0000.151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178 688,000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Субвенции бюджетам муниципальных районов на выполнение передаваемых полномочий субъектов Российской Федерации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178 688,000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030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9 466,900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210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40,000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216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207,000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по созданию комиссии по делам несовершеннолетних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219</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818,000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 xml:space="preserve">Субвенция на осуществление отдельных полномочий на осуществление управленческих </w:t>
            </w:r>
            <w:r w:rsidRPr="007C6D68">
              <w:rPr>
                <w:sz w:val="22"/>
                <w:szCs w:val="22"/>
              </w:rPr>
              <w:lastRenderedPageBreak/>
              <w:t>функций органов местного самоуправления</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lastRenderedPageBreak/>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222</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487,000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lastRenderedPageBreak/>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225</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30,700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226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28,000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227</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731,000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231</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178,000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315</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39 035,900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371</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4,200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401</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119 516,200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411</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4 116,500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по регистрации коллективных договоров</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413</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115,800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 xml:space="preserve">Субвенция на осуществление отдельных государственных полномочий по предоставлению субсидий на возмещение части процентной ставки </w:t>
            </w:r>
            <w:r w:rsidRPr="007C6D68">
              <w:rPr>
                <w:sz w:val="22"/>
                <w:szCs w:val="22"/>
              </w:rPr>
              <w:lastRenderedPageBreak/>
              <w:t>по долгосрочным, среднесрочным и краткосрочным кредитам, взятым малыми формами хозяйствования</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lastRenderedPageBreak/>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523, 524</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5,100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lastRenderedPageBreak/>
              <w:t>Субвенция на осуществление отдельных государственных полномочий по предоставлению субсидий на развитие личных подсобных хозяйств</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551</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345,000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770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3 432,000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2.02.03024.05.0000.151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830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130,700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476C" w:rsidRPr="007C6D68" w:rsidRDefault="0075476C" w:rsidP="007C6D68">
            <w:pPr>
              <w:spacing w:line="240" w:lineRule="atLeast"/>
              <w:ind w:left="-57" w:right="-57"/>
              <w:rPr>
                <w:i/>
                <w:iCs/>
                <w:sz w:val="22"/>
                <w:szCs w:val="22"/>
              </w:rPr>
            </w:pPr>
            <w:r w:rsidRPr="007C6D68">
              <w:rPr>
                <w:i/>
                <w:iCs/>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2.02.30027.05.0000.151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8 776,800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2.02.30027.05.0000.151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217</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1 944,000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2.02.30027.05.0000.151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218</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6 832,800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2.02.35082.00.0000.151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2 896,000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2.02.35082.05.0000.151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2 896,000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lastRenderedPageBreak/>
              <w:t>Ф.Б. Субвенция на предоставление жилых помещений детям-сиротам и детям</w:t>
            </w:r>
            <w:r w:rsidR="00C779FC" w:rsidRPr="007C6D68">
              <w:rPr>
                <w:sz w:val="22"/>
                <w:szCs w:val="22"/>
              </w:rPr>
              <w:t>,</w:t>
            </w:r>
            <w:r w:rsidRPr="007C6D68">
              <w:rPr>
                <w:sz w:val="22"/>
                <w:szCs w:val="22"/>
              </w:rPr>
              <w:t xml:space="preserve"> оставшимся без попечения родителей, лицам из их числа по договорам найма специализированных помещений</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2.02.35082.05.0000.151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166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957,000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государственных  полномочий по обеспечению жилыми помещениями детей-сирот, детей,  оставшихся без попечения родителей, а также из их числа, в рамках государственной программы "Детство под защитой на 2014 - 2019 годы"</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2.02.35082.05.0000.151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780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1 939,000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476C" w:rsidRPr="007C6D68" w:rsidRDefault="0075476C" w:rsidP="007C6D68">
            <w:pPr>
              <w:spacing w:line="240" w:lineRule="atLeast"/>
              <w:ind w:left="-57" w:right="-57"/>
              <w:rPr>
                <w:sz w:val="22"/>
                <w:szCs w:val="22"/>
              </w:rPr>
            </w:pPr>
            <w:r w:rsidRPr="007C6D68">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75476C" w:rsidRPr="007C6D68" w:rsidRDefault="0075476C" w:rsidP="007C6D68">
            <w:pPr>
              <w:spacing w:line="240" w:lineRule="atLeast"/>
              <w:ind w:left="-57" w:right="-57"/>
              <w:jc w:val="center"/>
              <w:rPr>
                <w:sz w:val="22"/>
                <w:szCs w:val="22"/>
              </w:rPr>
            </w:pPr>
            <w:r w:rsidRPr="007C6D68">
              <w:rPr>
                <w:sz w:val="22"/>
                <w:szCs w:val="22"/>
              </w:rPr>
              <w:t>2.02.35118.05.0000.151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1 278,500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Субвенция на осуществление первичного воинского учета на территориях,</w:t>
            </w:r>
            <w:r w:rsidR="00B060DB" w:rsidRPr="007C6D68">
              <w:rPr>
                <w:sz w:val="22"/>
                <w:szCs w:val="22"/>
              </w:rPr>
              <w:t xml:space="preserve"> </w:t>
            </w:r>
            <w:r w:rsidRPr="007C6D68">
              <w:rPr>
                <w:sz w:val="22"/>
                <w:szCs w:val="22"/>
              </w:rPr>
              <w:t>где отсутствуют военные комиссариаты</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2.02.35118.05.0000.151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365</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1 278,500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476C" w:rsidRPr="007C6D68" w:rsidRDefault="0075476C" w:rsidP="007C6D68">
            <w:pPr>
              <w:spacing w:line="240" w:lineRule="atLeast"/>
              <w:ind w:left="-57" w:right="-57"/>
              <w:rPr>
                <w:sz w:val="22"/>
                <w:szCs w:val="22"/>
              </w:rPr>
            </w:pPr>
            <w:r w:rsidRPr="007C6D68">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75476C" w:rsidRPr="007C6D68" w:rsidRDefault="0075476C" w:rsidP="007C6D68">
            <w:pPr>
              <w:spacing w:line="240" w:lineRule="atLeast"/>
              <w:ind w:left="-57" w:right="-57"/>
              <w:jc w:val="center"/>
              <w:rPr>
                <w:sz w:val="22"/>
                <w:szCs w:val="22"/>
              </w:rPr>
            </w:pPr>
            <w:r w:rsidRPr="007C6D68">
              <w:rPr>
                <w:sz w:val="22"/>
                <w:szCs w:val="22"/>
              </w:rPr>
              <w:t>2.02.35260.05.0000.151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232,700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Субвенции на выплату единовременного пособия при</w:t>
            </w:r>
            <w:r w:rsidR="00B060DB" w:rsidRPr="007C6D68">
              <w:rPr>
                <w:sz w:val="22"/>
                <w:szCs w:val="22"/>
              </w:rPr>
              <w:t xml:space="preserve"> </w:t>
            </w:r>
            <w:r w:rsidRPr="007C6D68">
              <w:rPr>
                <w:sz w:val="22"/>
                <w:szCs w:val="22"/>
              </w:rPr>
              <w:t>всех формах устройства детей лишенных родительского попечения в семью</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2.02.35260.05.0000.151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232,700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476C" w:rsidRPr="007C6D68" w:rsidRDefault="0075476C" w:rsidP="007C6D68">
            <w:pPr>
              <w:spacing w:line="240" w:lineRule="atLeast"/>
              <w:ind w:left="-57" w:right="-57"/>
              <w:rPr>
                <w:sz w:val="22"/>
                <w:szCs w:val="22"/>
              </w:rPr>
            </w:pPr>
            <w:r w:rsidRPr="007C6D68">
              <w:rPr>
                <w:sz w:val="22"/>
                <w:szCs w:val="2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75476C" w:rsidRPr="007C6D68" w:rsidRDefault="0075476C" w:rsidP="007C6D68">
            <w:pPr>
              <w:spacing w:line="240" w:lineRule="atLeast"/>
              <w:ind w:left="-57" w:right="-57"/>
              <w:jc w:val="center"/>
              <w:rPr>
                <w:sz w:val="22"/>
                <w:szCs w:val="22"/>
              </w:rPr>
            </w:pPr>
            <w:r w:rsidRPr="007C6D68">
              <w:rPr>
                <w:sz w:val="22"/>
                <w:szCs w:val="22"/>
              </w:rPr>
              <w:t>2.02.35543.05.0000.151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11,500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Субвенции на осуществление ОГП по поддержке сельскохозяйственного производств</w:t>
            </w:r>
            <w:r w:rsidR="00C779FC" w:rsidRPr="007C6D68">
              <w:rPr>
                <w:sz w:val="22"/>
                <w:szCs w:val="22"/>
              </w:rPr>
              <w:t>а (</w:t>
            </w:r>
            <w:r w:rsidRPr="007C6D68">
              <w:rPr>
                <w:sz w:val="22"/>
                <w:szCs w:val="22"/>
              </w:rPr>
              <w:t>возмещение части процентной ставки по долгосрочным,</w:t>
            </w:r>
            <w:r w:rsidR="00B060DB" w:rsidRPr="007C6D68">
              <w:rPr>
                <w:sz w:val="22"/>
                <w:szCs w:val="22"/>
              </w:rPr>
              <w:t xml:space="preserve"> </w:t>
            </w:r>
            <w:r w:rsidRPr="007C6D68">
              <w:rPr>
                <w:sz w:val="22"/>
                <w:szCs w:val="22"/>
              </w:rPr>
              <w:t>среднесрочным и кр</w:t>
            </w:r>
            <w:r w:rsidR="00B060DB" w:rsidRPr="007C6D68">
              <w:rPr>
                <w:sz w:val="22"/>
                <w:szCs w:val="22"/>
              </w:rPr>
              <w:t>а</w:t>
            </w:r>
            <w:r w:rsidRPr="007C6D68">
              <w:rPr>
                <w:sz w:val="22"/>
                <w:szCs w:val="22"/>
              </w:rPr>
              <w:t>ткосрочным кредитам, взятым малыми формами хозяйствования)</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2.02.35543.05.0000.151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048</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11,500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i/>
                <w:iCs/>
                <w:sz w:val="22"/>
                <w:szCs w:val="22"/>
              </w:rPr>
            </w:pPr>
            <w:r w:rsidRPr="007C6D68">
              <w:rPr>
                <w:i/>
                <w:iCs/>
                <w:sz w:val="22"/>
                <w:szCs w:val="22"/>
              </w:rPr>
              <w:t>Иные межбюджетные трансферты</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2.02.40000.00.0000.151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i/>
                <w:iCs/>
                <w:sz w:val="22"/>
                <w:szCs w:val="22"/>
              </w:rPr>
            </w:pPr>
            <w:r w:rsidRPr="007C6D68">
              <w:rPr>
                <w:i/>
                <w:iCs/>
                <w:sz w:val="22"/>
                <w:szCs w:val="22"/>
              </w:rPr>
              <w:t>17 247,400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Прочие межбюджетные трансферты, передаваемые бюджетам</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2.02.49999.00.0000.151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17 247,400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Прочие межбюджетные трансферты, передаваемые бюджетам муниципальных районов</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17 247,400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366,600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стимулирующие выплаты за высокие результаты и качество выполняемых работ в муниципальных общеобразовательных учреждениях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238</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4 249,400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создание условий для поэтапного введения федеральных государственных образовательных стандартов</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240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180,000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из резервного фонда исполнительного органа государственной власти Томской области</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258</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936,500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lastRenderedPageBreak/>
              <w:t>Межбюджетные трансферты на 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учреждений дошкольных образовательных учреждений</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490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8 998,500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достижение целевых показателей по плану мероприятий ("Дорожная карта) "Изменения в сфере образования Томской области</w:t>
            </w:r>
            <w:r w:rsidR="00C779FC" w:rsidRPr="007C6D68">
              <w:rPr>
                <w:sz w:val="22"/>
                <w:szCs w:val="22"/>
              </w:rPr>
              <w:t>, «</w:t>
            </w:r>
            <w:r w:rsidRPr="007C6D68">
              <w:rPr>
                <w:sz w:val="22"/>
                <w:szCs w:val="22"/>
              </w:rPr>
              <w:t xml:space="preserve"> в части повышения заработной платы педагогических работников муниципальных общеобразовательных организаций</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520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929,300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выплату в 2010году стипендии Губернатора Томской области лучшим учителям мун</w:t>
            </w:r>
            <w:r w:rsidR="00B060DB" w:rsidRPr="007C6D68">
              <w:rPr>
                <w:sz w:val="22"/>
                <w:szCs w:val="22"/>
              </w:rPr>
              <w:t>иципальных</w:t>
            </w:r>
            <w:r w:rsidRPr="007C6D68">
              <w:rPr>
                <w:sz w:val="22"/>
                <w:szCs w:val="22"/>
              </w:rPr>
              <w:t xml:space="preserve"> образований </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904</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313,000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выплату  ежемесячной стипендии Губернатора Томской области молодым учителям муниципальных образований</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906</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391,000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выплату стипендии Губернатора ТО обучающимся в общеобразовательных учреждениях</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920</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16,000</w:t>
            </w:r>
          </w:p>
        </w:tc>
      </w:tr>
      <w:tr w:rsidR="00B060DB" w:rsidRPr="00712FF9" w:rsidTr="007C6D68">
        <w:trPr>
          <w:trHeight w:val="20"/>
        </w:trPr>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rPr>
                <w:sz w:val="22"/>
                <w:szCs w:val="22"/>
              </w:rPr>
            </w:pPr>
            <w:r w:rsidRPr="007C6D68">
              <w:rPr>
                <w:sz w:val="22"/>
                <w:szCs w:val="22"/>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2.02.49999.05.0000.151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988</w:t>
            </w:r>
          </w:p>
        </w:tc>
        <w:tc>
          <w:tcPr>
            <w:tcW w:w="1247" w:type="dxa"/>
            <w:tcBorders>
              <w:top w:val="nil"/>
              <w:left w:val="nil"/>
              <w:bottom w:val="single" w:sz="4" w:space="0" w:color="auto"/>
              <w:right w:val="single" w:sz="4" w:space="0" w:color="auto"/>
            </w:tcBorders>
            <w:shd w:val="clear" w:color="auto" w:fill="auto"/>
            <w:noWrap/>
            <w:vAlign w:val="center"/>
            <w:hideMark/>
          </w:tcPr>
          <w:p w:rsidR="0075476C" w:rsidRPr="007C6D68" w:rsidRDefault="0075476C" w:rsidP="007C6D68">
            <w:pPr>
              <w:spacing w:line="240" w:lineRule="atLeast"/>
              <w:ind w:left="-57" w:right="-57"/>
              <w:jc w:val="center"/>
              <w:rPr>
                <w:sz w:val="22"/>
                <w:szCs w:val="22"/>
              </w:rPr>
            </w:pPr>
            <w:r w:rsidRPr="007C6D68">
              <w:rPr>
                <w:sz w:val="22"/>
                <w:szCs w:val="22"/>
              </w:rPr>
              <w:t>867,100</w:t>
            </w:r>
          </w:p>
        </w:tc>
      </w:tr>
    </w:tbl>
    <w:p w:rsidR="0067259A" w:rsidRPr="00712FF9" w:rsidRDefault="0067259A" w:rsidP="00712FF9">
      <w:pPr>
        <w:spacing w:line="240" w:lineRule="atLeast"/>
        <w:ind w:left="57" w:right="57"/>
        <w:rPr>
          <w:sz w:val="22"/>
          <w:szCs w:val="22"/>
        </w:rPr>
      </w:pPr>
      <w:r w:rsidRPr="00712FF9">
        <w:rPr>
          <w:sz w:val="22"/>
          <w:szCs w:val="22"/>
        </w:rPr>
        <w:br w:type="page"/>
      </w:r>
    </w:p>
    <w:p w:rsidR="0067259A" w:rsidRPr="0067259A" w:rsidRDefault="0067259A" w:rsidP="00712FF9">
      <w:pPr>
        <w:spacing w:line="240" w:lineRule="atLeast"/>
        <w:jc w:val="right"/>
        <w:rPr>
          <w:bCs/>
          <w:sz w:val="24"/>
          <w:szCs w:val="24"/>
        </w:rPr>
      </w:pPr>
      <w:r w:rsidRPr="0067259A">
        <w:rPr>
          <w:bCs/>
          <w:sz w:val="24"/>
          <w:szCs w:val="24"/>
        </w:rPr>
        <w:lastRenderedPageBreak/>
        <w:t>Приложение 9</w:t>
      </w:r>
    </w:p>
    <w:p w:rsidR="0067259A" w:rsidRPr="0067259A" w:rsidRDefault="0067259A" w:rsidP="00712FF9">
      <w:pPr>
        <w:spacing w:line="240" w:lineRule="atLeast"/>
        <w:jc w:val="right"/>
        <w:rPr>
          <w:bCs/>
          <w:sz w:val="24"/>
          <w:szCs w:val="24"/>
        </w:rPr>
      </w:pPr>
      <w:r w:rsidRPr="0067259A">
        <w:rPr>
          <w:bCs/>
          <w:sz w:val="24"/>
          <w:szCs w:val="24"/>
        </w:rPr>
        <w:t>к решению Думы</w:t>
      </w:r>
    </w:p>
    <w:p w:rsidR="0067259A" w:rsidRPr="0067259A" w:rsidRDefault="0067259A" w:rsidP="00712FF9">
      <w:pPr>
        <w:spacing w:line="240" w:lineRule="atLeast"/>
        <w:jc w:val="right"/>
        <w:rPr>
          <w:bCs/>
          <w:sz w:val="24"/>
          <w:szCs w:val="24"/>
        </w:rPr>
      </w:pPr>
      <w:r w:rsidRPr="0067259A">
        <w:rPr>
          <w:bCs/>
          <w:sz w:val="24"/>
          <w:szCs w:val="24"/>
        </w:rPr>
        <w:t>Александровского района</w:t>
      </w:r>
    </w:p>
    <w:p w:rsidR="0067259A" w:rsidRPr="0067259A" w:rsidRDefault="0067259A" w:rsidP="00712FF9">
      <w:pPr>
        <w:spacing w:line="240" w:lineRule="atLeast"/>
        <w:ind w:left="426" w:hanging="1"/>
        <w:jc w:val="right"/>
        <w:rPr>
          <w:b/>
          <w:sz w:val="24"/>
          <w:szCs w:val="24"/>
        </w:rPr>
      </w:pPr>
      <w:r w:rsidRPr="0067259A">
        <w:rPr>
          <w:sz w:val="24"/>
          <w:szCs w:val="24"/>
        </w:rPr>
        <w:t>«О бюджете муниципального образования</w:t>
      </w:r>
    </w:p>
    <w:p w:rsidR="0067259A" w:rsidRPr="0067259A" w:rsidRDefault="0067259A" w:rsidP="00712FF9">
      <w:pPr>
        <w:tabs>
          <w:tab w:val="left" w:pos="1418"/>
        </w:tabs>
        <w:spacing w:line="240" w:lineRule="atLeast"/>
        <w:ind w:left="426" w:firstLine="567"/>
        <w:jc w:val="right"/>
        <w:rPr>
          <w:sz w:val="24"/>
          <w:szCs w:val="24"/>
        </w:rPr>
      </w:pPr>
      <w:r w:rsidRPr="0067259A">
        <w:rPr>
          <w:sz w:val="24"/>
          <w:szCs w:val="24"/>
        </w:rPr>
        <w:t xml:space="preserve">«Александровский район» на 2017 год </w:t>
      </w:r>
    </w:p>
    <w:p w:rsidR="0067259A" w:rsidRPr="0067259A" w:rsidRDefault="0067259A" w:rsidP="00712FF9">
      <w:pPr>
        <w:tabs>
          <w:tab w:val="left" w:pos="1418"/>
        </w:tabs>
        <w:spacing w:line="240" w:lineRule="atLeast"/>
        <w:ind w:left="426" w:firstLine="567"/>
        <w:jc w:val="right"/>
        <w:rPr>
          <w:sz w:val="24"/>
          <w:szCs w:val="24"/>
        </w:rPr>
      </w:pPr>
      <w:r w:rsidRPr="0067259A">
        <w:rPr>
          <w:sz w:val="24"/>
          <w:szCs w:val="24"/>
        </w:rPr>
        <w:t>и плановый период на 2018 и 2019 годов»</w:t>
      </w:r>
    </w:p>
    <w:p w:rsidR="0067259A" w:rsidRPr="0067259A" w:rsidRDefault="0067259A" w:rsidP="00712FF9">
      <w:pPr>
        <w:spacing w:line="240" w:lineRule="atLeast"/>
        <w:ind w:left="4956" w:firstLine="708"/>
        <w:jc w:val="right"/>
        <w:rPr>
          <w:sz w:val="24"/>
          <w:szCs w:val="24"/>
        </w:rPr>
      </w:pPr>
      <w:r w:rsidRPr="0067259A">
        <w:rPr>
          <w:bCs/>
          <w:sz w:val="24"/>
          <w:szCs w:val="24"/>
        </w:rPr>
        <w:t xml:space="preserve">от 26.12.2016 № </w:t>
      </w:r>
      <w:r>
        <w:rPr>
          <w:bCs/>
          <w:sz w:val="24"/>
          <w:szCs w:val="24"/>
        </w:rPr>
        <w:t>89</w:t>
      </w:r>
    </w:p>
    <w:p w:rsidR="0067259A" w:rsidRPr="0067259A" w:rsidRDefault="0067259A" w:rsidP="00712FF9">
      <w:pPr>
        <w:spacing w:line="240" w:lineRule="atLeast"/>
        <w:jc w:val="center"/>
        <w:rPr>
          <w:bCs/>
          <w:sz w:val="24"/>
          <w:szCs w:val="24"/>
        </w:rPr>
      </w:pPr>
    </w:p>
    <w:p w:rsidR="0067259A" w:rsidRPr="0067259A" w:rsidRDefault="0067259A" w:rsidP="00712FF9">
      <w:pPr>
        <w:spacing w:line="240" w:lineRule="atLeast"/>
        <w:jc w:val="center"/>
        <w:rPr>
          <w:sz w:val="24"/>
          <w:szCs w:val="24"/>
        </w:rPr>
      </w:pPr>
      <w:r w:rsidRPr="0067259A">
        <w:rPr>
          <w:sz w:val="24"/>
          <w:szCs w:val="24"/>
        </w:rPr>
        <w:t>Источники финансирования</w:t>
      </w:r>
    </w:p>
    <w:p w:rsidR="0067259A" w:rsidRPr="0067259A" w:rsidRDefault="0067259A" w:rsidP="00712FF9">
      <w:pPr>
        <w:spacing w:line="240" w:lineRule="atLeast"/>
        <w:jc w:val="center"/>
        <w:rPr>
          <w:sz w:val="24"/>
          <w:szCs w:val="24"/>
        </w:rPr>
      </w:pPr>
      <w:r w:rsidRPr="0067259A">
        <w:rPr>
          <w:sz w:val="24"/>
          <w:szCs w:val="24"/>
        </w:rPr>
        <w:t>дефицита бюджета муниципального образования «Александровский район»</w:t>
      </w:r>
    </w:p>
    <w:p w:rsidR="0067259A" w:rsidRPr="0067259A" w:rsidRDefault="0067259A" w:rsidP="00712FF9">
      <w:pPr>
        <w:spacing w:line="240" w:lineRule="atLeast"/>
        <w:jc w:val="center"/>
        <w:rPr>
          <w:sz w:val="24"/>
          <w:szCs w:val="24"/>
        </w:rPr>
      </w:pPr>
      <w:r w:rsidRPr="0067259A">
        <w:rPr>
          <w:sz w:val="24"/>
          <w:szCs w:val="24"/>
        </w:rPr>
        <w:t>на 2017</w:t>
      </w:r>
      <w:r w:rsidR="00441CF8">
        <w:rPr>
          <w:sz w:val="24"/>
          <w:szCs w:val="24"/>
        </w:rPr>
        <w:t xml:space="preserve"> </w:t>
      </w:r>
      <w:r w:rsidRPr="0067259A">
        <w:rPr>
          <w:sz w:val="24"/>
          <w:szCs w:val="24"/>
        </w:rPr>
        <w:t xml:space="preserve">год </w:t>
      </w:r>
    </w:p>
    <w:p w:rsidR="0067259A" w:rsidRPr="0067259A" w:rsidRDefault="0067259A" w:rsidP="00712FF9">
      <w:pPr>
        <w:spacing w:line="0" w:lineRule="atLeast"/>
        <w:jc w:val="right"/>
        <w:rPr>
          <w:sz w:val="24"/>
          <w:szCs w:val="24"/>
        </w:rPr>
      </w:pPr>
    </w:p>
    <w:p w:rsidR="0067259A" w:rsidRPr="0067259A" w:rsidRDefault="0067259A" w:rsidP="00712FF9">
      <w:pPr>
        <w:spacing w:line="0" w:lineRule="atLeast"/>
        <w:jc w:val="right"/>
        <w:rPr>
          <w:sz w:val="24"/>
          <w:szCs w:val="24"/>
        </w:rPr>
      </w:pPr>
      <w:r w:rsidRPr="0067259A">
        <w:rPr>
          <w:sz w:val="24"/>
          <w:szCs w:val="24"/>
        </w:rPr>
        <w:t>Единица измерения: тыс. рублей</w:t>
      </w:r>
    </w:p>
    <w:p w:rsidR="00D57F47" w:rsidRDefault="00D57F47" w:rsidP="00712FF9"/>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7259A" w:rsidRPr="0067259A" w:rsidTr="00B749C6">
        <w:trPr>
          <w:trHeight w:val="227"/>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keepNext/>
              <w:spacing w:line="0" w:lineRule="atLeast"/>
              <w:outlineLvl w:val="1"/>
              <w:rPr>
                <w:bCs/>
                <w:iCs/>
                <w:sz w:val="24"/>
                <w:szCs w:val="24"/>
              </w:rPr>
            </w:pPr>
            <w:r w:rsidRPr="0067259A">
              <w:rPr>
                <w:bCs/>
                <w:iCs/>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7259A" w:rsidRPr="0067259A" w:rsidRDefault="0067259A" w:rsidP="00712FF9">
            <w:pPr>
              <w:spacing w:line="0" w:lineRule="atLeast"/>
              <w:ind w:left="142"/>
              <w:jc w:val="center"/>
              <w:rPr>
                <w:sz w:val="24"/>
                <w:szCs w:val="24"/>
              </w:rPr>
            </w:pPr>
            <w:r w:rsidRPr="0067259A">
              <w:rPr>
                <w:sz w:val="24"/>
                <w:szCs w:val="24"/>
              </w:rPr>
              <w:t>Сумма</w:t>
            </w:r>
          </w:p>
        </w:tc>
      </w:tr>
      <w:tr w:rsidR="0067259A" w:rsidRPr="0067259A" w:rsidTr="00B749C6">
        <w:trPr>
          <w:trHeight w:val="503"/>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keepNext/>
              <w:spacing w:line="0" w:lineRule="atLeast"/>
              <w:ind w:left="142"/>
              <w:outlineLvl w:val="2"/>
              <w:rPr>
                <w:sz w:val="24"/>
                <w:szCs w:val="24"/>
              </w:rPr>
            </w:pPr>
            <w:r w:rsidRPr="0067259A">
              <w:rPr>
                <w:sz w:val="24"/>
                <w:szCs w:val="24"/>
              </w:rPr>
              <w:t>Кредиты,</w:t>
            </w:r>
          </w:p>
          <w:p w:rsidR="0067259A" w:rsidRPr="0067259A" w:rsidRDefault="0067259A" w:rsidP="00712FF9">
            <w:pPr>
              <w:spacing w:line="0" w:lineRule="atLeast"/>
              <w:ind w:left="142"/>
              <w:rPr>
                <w:sz w:val="24"/>
                <w:szCs w:val="24"/>
              </w:rPr>
            </w:pPr>
            <w:r w:rsidRPr="0067259A">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0" w:lineRule="atLeast"/>
              <w:ind w:left="142"/>
              <w:jc w:val="right"/>
              <w:rPr>
                <w:sz w:val="24"/>
                <w:szCs w:val="24"/>
              </w:rPr>
            </w:pPr>
            <w:r w:rsidRPr="0067259A">
              <w:rPr>
                <w:sz w:val="24"/>
                <w:szCs w:val="24"/>
              </w:rPr>
              <w:t>-</w:t>
            </w:r>
            <w:r>
              <w:rPr>
                <w:sz w:val="24"/>
                <w:szCs w:val="24"/>
              </w:rPr>
              <w:t>5 00</w:t>
            </w:r>
            <w:r w:rsidRPr="0067259A">
              <w:rPr>
                <w:sz w:val="24"/>
                <w:szCs w:val="24"/>
              </w:rPr>
              <w:t>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240" w:lineRule="atLeast"/>
              <w:rPr>
                <w:sz w:val="24"/>
                <w:szCs w:val="24"/>
              </w:rPr>
            </w:pPr>
            <w:r w:rsidRPr="0067259A">
              <w:rPr>
                <w:sz w:val="24"/>
                <w:szCs w:val="24"/>
              </w:rPr>
              <w:t>Кредиты, привлекаемые от кредитных организаций:</w:t>
            </w:r>
          </w:p>
          <w:p w:rsidR="0067259A" w:rsidRPr="0067259A" w:rsidRDefault="0067259A" w:rsidP="00712FF9">
            <w:pPr>
              <w:numPr>
                <w:ilvl w:val="0"/>
                <w:numId w:val="3"/>
              </w:numPr>
              <w:spacing w:line="240" w:lineRule="atLeast"/>
              <w:rPr>
                <w:sz w:val="24"/>
                <w:szCs w:val="24"/>
              </w:rPr>
            </w:pPr>
            <w:r w:rsidRPr="0067259A">
              <w:rPr>
                <w:sz w:val="24"/>
                <w:szCs w:val="24"/>
              </w:rPr>
              <w:t>объем привлечения</w:t>
            </w:r>
          </w:p>
          <w:p w:rsidR="0067259A" w:rsidRPr="0067259A" w:rsidRDefault="0067259A" w:rsidP="00712FF9">
            <w:pPr>
              <w:numPr>
                <w:ilvl w:val="0"/>
                <w:numId w:val="3"/>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240" w:lineRule="atLeast"/>
              <w:ind w:left="142"/>
              <w:jc w:val="right"/>
              <w:rPr>
                <w:sz w:val="24"/>
                <w:szCs w:val="24"/>
              </w:rPr>
            </w:pPr>
            <w:r>
              <w:rPr>
                <w:sz w:val="24"/>
                <w:szCs w:val="24"/>
              </w:rPr>
              <w:t>5</w:t>
            </w:r>
            <w:r w:rsidRPr="0067259A">
              <w:rPr>
                <w:sz w:val="24"/>
                <w:szCs w:val="24"/>
              </w:rPr>
              <w:t> 000,0</w:t>
            </w:r>
          </w:p>
          <w:p w:rsidR="0067259A" w:rsidRPr="0067259A" w:rsidRDefault="0067259A" w:rsidP="00712FF9">
            <w:pPr>
              <w:spacing w:line="240" w:lineRule="atLeast"/>
              <w:ind w:left="142"/>
              <w:jc w:val="right"/>
              <w:rPr>
                <w:sz w:val="24"/>
                <w:szCs w:val="24"/>
              </w:rPr>
            </w:pPr>
            <w:r>
              <w:rPr>
                <w:sz w:val="24"/>
                <w:szCs w:val="24"/>
              </w:rPr>
              <w:t>5</w:t>
            </w:r>
            <w:r w:rsidRPr="0067259A">
              <w:rPr>
                <w:sz w:val="24"/>
                <w:szCs w:val="24"/>
              </w:rPr>
              <w:t> 000,0</w:t>
            </w:r>
          </w:p>
          <w:p w:rsidR="0067259A" w:rsidRPr="0067259A" w:rsidRDefault="0067259A" w:rsidP="00712FF9">
            <w:pPr>
              <w:spacing w:line="240" w:lineRule="atLeast"/>
              <w:ind w:left="142"/>
              <w:jc w:val="right"/>
              <w:rPr>
                <w:sz w:val="24"/>
                <w:szCs w:val="24"/>
              </w:rPr>
            </w:pPr>
            <w:r w:rsidRPr="0067259A">
              <w:rPr>
                <w:sz w:val="24"/>
                <w:szCs w:val="24"/>
              </w:rPr>
              <w:t>0,0</w:t>
            </w:r>
          </w:p>
          <w:p w:rsidR="0067259A" w:rsidRPr="0067259A" w:rsidRDefault="0067259A" w:rsidP="00712FF9">
            <w:pPr>
              <w:spacing w:line="240" w:lineRule="atLeast"/>
              <w:ind w:left="142"/>
              <w:jc w:val="right"/>
              <w:rPr>
                <w:sz w:val="24"/>
                <w:szCs w:val="24"/>
                <w:highlight w:val="yellow"/>
              </w:rPr>
            </w:pP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Кредиты, привлекаемые от других бюджетов бюджетной системы Российской Федерации:</w:t>
            </w:r>
          </w:p>
          <w:p w:rsidR="0067259A" w:rsidRPr="0067259A" w:rsidRDefault="0067259A" w:rsidP="00712FF9">
            <w:pPr>
              <w:numPr>
                <w:ilvl w:val="0"/>
                <w:numId w:val="4"/>
              </w:numPr>
              <w:spacing w:line="240" w:lineRule="atLeast"/>
              <w:rPr>
                <w:sz w:val="24"/>
                <w:szCs w:val="24"/>
              </w:rPr>
            </w:pPr>
            <w:r w:rsidRPr="0067259A">
              <w:rPr>
                <w:sz w:val="24"/>
                <w:szCs w:val="24"/>
              </w:rPr>
              <w:t>объем привлечения</w:t>
            </w:r>
            <w:r w:rsidRPr="0067259A">
              <w:rPr>
                <w:sz w:val="24"/>
                <w:szCs w:val="24"/>
              </w:rPr>
              <w:tab/>
            </w:r>
          </w:p>
          <w:p w:rsidR="0067259A" w:rsidRPr="0067259A" w:rsidRDefault="0067259A" w:rsidP="00712FF9">
            <w:pPr>
              <w:numPr>
                <w:ilvl w:val="0"/>
                <w:numId w:val="4"/>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240" w:lineRule="atLeast"/>
              <w:ind w:left="142"/>
              <w:jc w:val="right"/>
              <w:rPr>
                <w:sz w:val="24"/>
                <w:szCs w:val="24"/>
                <w:highlight w:val="yellow"/>
              </w:rPr>
            </w:pPr>
          </w:p>
          <w:p w:rsidR="0067259A" w:rsidRPr="0067259A" w:rsidRDefault="0067259A" w:rsidP="00712FF9">
            <w:pPr>
              <w:spacing w:line="240" w:lineRule="atLeast"/>
              <w:ind w:left="142"/>
              <w:jc w:val="right"/>
              <w:rPr>
                <w:sz w:val="24"/>
                <w:szCs w:val="24"/>
              </w:rPr>
            </w:pPr>
            <w:r w:rsidRPr="0067259A">
              <w:rPr>
                <w:sz w:val="24"/>
                <w:szCs w:val="24"/>
              </w:rPr>
              <w:t>-10 000,0</w:t>
            </w:r>
          </w:p>
          <w:p w:rsidR="0067259A" w:rsidRPr="0067259A" w:rsidRDefault="0067259A" w:rsidP="00712FF9">
            <w:pPr>
              <w:spacing w:line="240" w:lineRule="atLeast"/>
              <w:ind w:left="142"/>
              <w:jc w:val="right"/>
              <w:rPr>
                <w:sz w:val="24"/>
                <w:szCs w:val="24"/>
              </w:rPr>
            </w:pPr>
            <w:r w:rsidRPr="0067259A">
              <w:rPr>
                <w:sz w:val="24"/>
                <w:szCs w:val="24"/>
                <w:lang w:val="en-US"/>
              </w:rPr>
              <w:t>7</w:t>
            </w:r>
            <w:r w:rsidRPr="0067259A">
              <w:rPr>
                <w:sz w:val="24"/>
                <w:szCs w:val="24"/>
              </w:rPr>
              <w:t xml:space="preserve"> 500,0</w:t>
            </w:r>
          </w:p>
          <w:p w:rsidR="0067259A" w:rsidRPr="0067259A" w:rsidRDefault="0067259A" w:rsidP="00712FF9">
            <w:pPr>
              <w:spacing w:line="240" w:lineRule="atLeast"/>
              <w:ind w:left="142"/>
              <w:jc w:val="right"/>
              <w:rPr>
                <w:sz w:val="24"/>
                <w:szCs w:val="24"/>
                <w:highlight w:val="yellow"/>
              </w:rPr>
            </w:pPr>
            <w:r w:rsidRPr="0067259A">
              <w:rPr>
                <w:sz w:val="24"/>
                <w:szCs w:val="24"/>
              </w:rPr>
              <w:t>-17 500,0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Изменение остатков средств на счетах по учету средств бюджета района в течение финансового года:</w:t>
            </w:r>
          </w:p>
          <w:p w:rsidR="0067259A" w:rsidRPr="0067259A" w:rsidRDefault="0067259A" w:rsidP="00712FF9">
            <w:pPr>
              <w:numPr>
                <w:ilvl w:val="0"/>
                <w:numId w:val="5"/>
              </w:numPr>
              <w:spacing w:line="240" w:lineRule="atLeast"/>
              <w:ind w:firstLine="176"/>
              <w:rPr>
                <w:sz w:val="24"/>
                <w:szCs w:val="24"/>
              </w:rPr>
            </w:pPr>
            <w:r w:rsidRPr="0067259A">
              <w:rPr>
                <w:sz w:val="24"/>
                <w:szCs w:val="24"/>
              </w:rPr>
              <w:t>увеличение прочих остатков денежных средств бюджетов муниципальных районов</w:t>
            </w:r>
          </w:p>
          <w:p w:rsidR="0067259A" w:rsidRPr="0067259A" w:rsidRDefault="0067259A" w:rsidP="00712FF9">
            <w:pPr>
              <w:numPr>
                <w:ilvl w:val="0"/>
                <w:numId w:val="5"/>
              </w:numPr>
              <w:autoSpaceDE w:val="0"/>
              <w:autoSpaceDN w:val="0"/>
              <w:adjustRightInd w:val="0"/>
              <w:spacing w:line="240" w:lineRule="atLeast"/>
              <w:ind w:firstLine="176"/>
              <w:rPr>
                <w:bCs/>
                <w:sz w:val="24"/>
                <w:szCs w:val="24"/>
              </w:rPr>
            </w:pPr>
            <w:r w:rsidRPr="0067259A">
              <w:rPr>
                <w:bCs/>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7259A" w:rsidRPr="002A1CD7" w:rsidRDefault="0067259A" w:rsidP="00712FF9">
            <w:pPr>
              <w:spacing w:line="240" w:lineRule="atLeast"/>
              <w:jc w:val="right"/>
              <w:rPr>
                <w:sz w:val="24"/>
                <w:szCs w:val="24"/>
              </w:rPr>
            </w:pPr>
          </w:p>
          <w:p w:rsidR="0067259A" w:rsidRPr="002A1CD7" w:rsidRDefault="002A1CD7" w:rsidP="00712FF9">
            <w:pPr>
              <w:spacing w:line="240" w:lineRule="atLeast"/>
              <w:jc w:val="right"/>
              <w:rPr>
                <w:sz w:val="24"/>
                <w:szCs w:val="24"/>
              </w:rPr>
            </w:pPr>
            <w:r w:rsidRPr="002A1CD7">
              <w:rPr>
                <w:sz w:val="24"/>
                <w:szCs w:val="24"/>
              </w:rPr>
              <w:t>+</w:t>
            </w:r>
            <w:r w:rsidR="0067259A" w:rsidRPr="002A1CD7">
              <w:rPr>
                <w:sz w:val="24"/>
                <w:szCs w:val="24"/>
              </w:rPr>
              <w:t>15</w:t>
            </w:r>
            <w:r w:rsidRPr="002A1CD7">
              <w:rPr>
                <w:sz w:val="24"/>
                <w:szCs w:val="24"/>
              </w:rPr>
              <w:t> 355,060</w:t>
            </w:r>
          </w:p>
          <w:p w:rsidR="0067259A" w:rsidRPr="002A1CD7" w:rsidRDefault="0067259A" w:rsidP="00712FF9">
            <w:pPr>
              <w:spacing w:line="240" w:lineRule="atLeast"/>
              <w:jc w:val="right"/>
              <w:rPr>
                <w:sz w:val="24"/>
                <w:szCs w:val="24"/>
              </w:rPr>
            </w:pPr>
          </w:p>
          <w:p w:rsidR="0067259A" w:rsidRPr="002A1CD7" w:rsidRDefault="0067259A" w:rsidP="00712FF9">
            <w:pPr>
              <w:spacing w:line="240" w:lineRule="atLeast"/>
              <w:jc w:val="right"/>
              <w:rPr>
                <w:sz w:val="24"/>
                <w:szCs w:val="24"/>
              </w:rPr>
            </w:pPr>
            <w:r w:rsidRPr="002A1CD7">
              <w:rPr>
                <w:sz w:val="24"/>
                <w:szCs w:val="24"/>
              </w:rPr>
              <w:t>6</w:t>
            </w:r>
            <w:r w:rsidR="00D706AB" w:rsidRPr="002A1CD7">
              <w:rPr>
                <w:sz w:val="24"/>
                <w:szCs w:val="24"/>
              </w:rPr>
              <w:t>1</w:t>
            </w:r>
            <w:r w:rsidR="002A1CD7" w:rsidRPr="002A1CD7">
              <w:rPr>
                <w:sz w:val="24"/>
                <w:szCs w:val="24"/>
              </w:rPr>
              <w:t>6</w:t>
            </w:r>
            <w:r w:rsidRPr="002A1CD7">
              <w:rPr>
                <w:sz w:val="24"/>
                <w:szCs w:val="24"/>
              </w:rPr>
              <w:t> </w:t>
            </w:r>
            <w:r w:rsidR="002A1CD7" w:rsidRPr="002A1CD7">
              <w:rPr>
                <w:sz w:val="24"/>
                <w:szCs w:val="24"/>
              </w:rPr>
              <w:t>446</w:t>
            </w:r>
            <w:r w:rsidRPr="002A1CD7">
              <w:rPr>
                <w:sz w:val="24"/>
                <w:szCs w:val="24"/>
              </w:rPr>
              <w:t>,</w:t>
            </w:r>
            <w:r w:rsidR="002A1CD7" w:rsidRPr="002A1CD7">
              <w:rPr>
                <w:sz w:val="24"/>
                <w:szCs w:val="24"/>
              </w:rPr>
              <w:t>483</w:t>
            </w:r>
          </w:p>
          <w:p w:rsidR="0067259A" w:rsidRPr="002A1CD7" w:rsidRDefault="0067259A" w:rsidP="00712FF9">
            <w:pPr>
              <w:spacing w:line="240" w:lineRule="atLeast"/>
              <w:jc w:val="right"/>
              <w:rPr>
                <w:sz w:val="24"/>
                <w:szCs w:val="24"/>
              </w:rPr>
            </w:pPr>
          </w:p>
          <w:p w:rsidR="0067259A" w:rsidRPr="002A1CD7" w:rsidRDefault="002A1CD7" w:rsidP="00712FF9">
            <w:pPr>
              <w:spacing w:line="240" w:lineRule="atLeast"/>
              <w:jc w:val="right"/>
              <w:rPr>
                <w:sz w:val="24"/>
                <w:szCs w:val="24"/>
              </w:rPr>
            </w:pPr>
            <w:r w:rsidRPr="002A1CD7">
              <w:rPr>
                <w:sz w:val="24"/>
                <w:szCs w:val="24"/>
              </w:rPr>
              <w:t>631</w:t>
            </w:r>
            <w:r w:rsidR="0067259A" w:rsidRPr="002A1CD7">
              <w:rPr>
                <w:sz w:val="24"/>
                <w:szCs w:val="24"/>
              </w:rPr>
              <w:t> </w:t>
            </w:r>
            <w:r w:rsidRPr="002A1CD7">
              <w:rPr>
                <w:sz w:val="24"/>
                <w:szCs w:val="24"/>
              </w:rPr>
              <w:t>801</w:t>
            </w:r>
            <w:r w:rsidR="0067259A" w:rsidRPr="002A1CD7">
              <w:rPr>
                <w:sz w:val="24"/>
                <w:szCs w:val="24"/>
              </w:rPr>
              <w:t>,</w:t>
            </w:r>
            <w:r w:rsidRPr="002A1CD7">
              <w:rPr>
                <w:sz w:val="24"/>
                <w:szCs w:val="24"/>
              </w:rPr>
              <w:t>543</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7259A" w:rsidRPr="002A1CD7" w:rsidRDefault="002A1CD7" w:rsidP="00712FF9">
            <w:pPr>
              <w:spacing w:line="240" w:lineRule="atLeast"/>
              <w:jc w:val="right"/>
              <w:rPr>
                <w:sz w:val="24"/>
                <w:szCs w:val="24"/>
              </w:rPr>
            </w:pPr>
            <w:r w:rsidRPr="002A1CD7">
              <w:rPr>
                <w:sz w:val="24"/>
                <w:szCs w:val="24"/>
              </w:rPr>
              <w:t>+</w:t>
            </w:r>
            <w:r w:rsidR="0067259A" w:rsidRPr="002A1CD7">
              <w:rPr>
                <w:sz w:val="24"/>
                <w:szCs w:val="24"/>
              </w:rPr>
              <w:t>10 </w:t>
            </w:r>
            <w:r w:rsidRPr="002A1CD7">
              <w:rPr>
                <w:sz w:val="24"/>
                <w:szCs w:val="24"/>
              </w:rPr>
              <w:t>355</w:t>
            </w:r>
            <w:r w:rsidR="0067259A" w:rsidRPr="002A1CD7">
              <w:rPr>
                <w:sz w:val="24"/>
                <w:szCs w:val="24"/>
              </w:rPr>
              <w:t>,</w:t>
            </w:r>
            <w:r w:rsidR="00D706AB" w:rsidRPr="002A1CD7">
              <w:rPr>
                <w:sz w:val="24"/>
                <w:szCs w:val="24"/>
              </w:rPr>
              <w:t>06</w:t>
            </w:r>
            <w:r w:rsidRPr="002A1CD7">
              <w:rPr>
                <w:sz w:val="24"/>
                <w:szCs w:val="24"/>
              </w:rPr>
              <w:t>0</w:t>
            </w:r>
          </w:p>
        </w:tc>
      </w:tr>
    </w:tbl>
    <w:p w:rsidR="0067259A" w:rsidRDefault="0067259A" w:rsidP="00712FF9"/>
    <w:p w:rsidR="0067259A" w:rsidRDefault="0067259A" w:rsidP="00712FF9">
      <w:r>
        <w:br w:type="page"/>
      </w:r>
    </w:p>
    <w:p w:rsidR="00D2367D" w:rsidRPr="00D2367D" w:rsidRDefault="00D2367D" w:rsidP="00712FF9">
      <w:pPr>
        <w:spacing w:line="240" w:lineRule="atLeast"/>
        <w:jc w:val="right"/>
        <w:rPr>
          <w:bCs/>
          <w:sz w:val="24"/>
          <w:szCs w:val="24"/>
        </w:rPr>
      </w:pPr>
      <w:r w:rsidRPr="00D2367D">
        <w:rPr>
          <w:bCs/>
          <w:sz w:val="24"/>
          <w:szCs w:val="24"/>
        </w:rPr>
        <w:lastRenderedPageBreak/>
        <w:t>Приложение 10</w:t>
      </w:r>
    </w:p>
    <w:p w:rsidR="00D2367D" w:rsidRPr="00D2367D" w:rsidRDefault="00D2367D" w:rsidP="00712FF9">
      <w:pPr>
        <w:spacing w:line="240" w:lineRule="atLeast"/>
        <w:jc w:val="right"/>
        <w:rPr>
          <w:bCs/>
          <w:sz w:val="24"/>
          <w:szCs w:val="24"/>
        </w:rPr>
      </w:pPr>
      <w:r w:rsidRPr="00D2367D">
        <w:rPr>
          <w:bCs/>
          <w:sz w:val="24"/>
          <w:szCs w:val="24"/>
        </w:rPr>
        <w:t>к решению Думы</w:t>
      </w:r>
    </w:p>
    <w:p w:rsidR="00D2367D" w:rsidRPr="00D2367D" w:rsidRDefault="00D2367D" w:rsidP="00712FF9">
      <w:pPr>
        <w:spacing w:line="240" w:lineRule="atLeast"/>
        <w:jc w:val="right"/>
        <w:rPr>
          <w:bCs/>
          <w:sz w:val="24"/>
          <w:szCs w:val="24"/>
        </w:rPr>
      </w:pPr>
      <w:r w:rsidRPr="00D2367D">
        <w:rPr>
          <w:bCs/>
          <w:sz w:val="24"/>
          <w:szCs w:val="24"/>
        </w:rPr>
        <w:t>Александровского района</w:t>
      </w:r>
    </w:p>
    <w:p w:rsidR="00D2367D" w:rsidRPr="00D2367D" w:rsidRDefault="00D2367D" w:rsidP="00712FF9">
      <w:pPr>
        <w:spacing w:line="240" w:lineRule="atLeast"/>
        <w:ind w:left="426" w:hanging="1"/>
        <w:jc w:val="right"/>
        <w:rPr>
          <w:b/>
          <w:sz w:val="24"/>
          <w:szCs w:val="24"/>
        </w:rPr>
      </w:pPr>
      <w:r w:rsidRPr="00D2367D">
        <w:rPr>
          <w:sz w:val="24"/>
          <w:szCs w:val="24"/>
        </w:rPr>
        <w:t>«О бюджете муниципального образования</w:t>
      </w:r>
    </w:p>
    <w:p w:rsidR="00D2367D" w:rsidRPr="00D2367D" w:rsidRDefault="00D2367D" w:rsidP="00712FF9">
      <w:pPr>
        <w:tabs>
          <w:tab w:val="left" w:pos="1418"/>
        </w:tabs>
        <w:spacing w:line="240" w:lineRule="atLeast"/>
        <w:ind w:left="426" w:firstLine="567"/>
        <w:jc w:val="right"/>
        <w:rPr>
          <w:sz w:val="24"/>
          <w:szCs w:val="24"/>
        </w:rPr>
      </w:pPr>
      <w:r w:rsidRPr="00D2367D">
        <w:rPr>
          <w:sz w:val="24"/>
          <w:szCs w:val="24"/>
        </w:rPr>
        <w:t xml:space="preserve">«Александровский район» на 2017 год </w:t>
      </w:r>
    </w:p>
    <w:p w:rsidR="00D2367D" w:rsidRPr="00D2367D" w:rsidRDefault="00D2367D" w:rsidP="00712FF9">
      <w:pPr>
        <w:tabs>
          <w:tab w:val="left" w:pos="1418"/>
        </w:tabs>
        <w:spacing w:line="240" w:lineRule="atLeast"/>
        <w:ind w:left="426" w:firstLine="567"/>
        <w:jc w:val="right"/>
        <w:rPr>
          <w:sz w:val="24"/>
          <w:szCs w:val="24"/>
        </w:rPr>
      </w:pPr>
      <w:r w:rsidRPr="00D2367D">
        <w:rPr>
          <w:sz w:val="24"/>
          <w:szCs w:val="24"/>
        </w:rPr>
        <w:t>и плановый период на 2018 и 2019 годов»</w:t>
      </w:r>
    </w:p>
    <w:p w:rsidR="00D2367D" w:rsidRPr="00D2367D" w:rsidRDefault="00D2367D" w:rsidP="00712FF9">
      <w:pPr>
        <w:spacing w:line="240" w:lineRule="atLeast"/>
        <w:ind w:left="4956" w:firstLine="708"/>
        <w:jc w:val="right"/>
        <w:rPr>
          <w:sz w:val="24"/>
          <w:szCs w:val="24"/>
        </w:rPr>
      </w:pPr>
      <w:r w:rsidRPr="00D2367D">
        <w:rPr>
          <w:bCs/>
          <w:sz w:val="24"/>
          <w:szCs w:val="24"/>
        </w:rPr>
        <w:t xml:space="preserve">от 26.12.2016 № </w:t>
      </w:r>
      <w:r>
        <w:rPr>
          <w:bCs/>
          <w:sz w:val="24"/>
          <w:szCs w:val="24"/>
        </w:rPr>
        <w:t>89</w:t>
      </w:r>
    </w:p>
    <w:p w:rsidR="00D2367D" w:rsidRPr="00D2367D" w:rsidRDefault="00D2367D" w:rsidP="00712FF9">
      <w:pPr>
        <w:spacing w:line="240" w:lineRule="atLeast"/>
        <w:ind w:firstLine="825"/>
        <w:jc w:val="right"/>
        <w:rPr>
          <w:sz w:val="24"/>
          <w:szCs w:val="24"/>
        </w:rPr>
      </w:pPr>
    </w:p>
    <w:p w:rsidR="00D2367D" w:rsidRPr="00D2367D" w:rsidRDefault="00D2367D" w:rsidP="00712FF9">
      <w:pPr>
        <w:keepNext/>
        <w:spacing w:line="240" w:lineRule="atLeast"/>
        <w:jc w:val="center"/>
        <w:outlineLvl w:val="1"/>
        <w:rPr>
          <w:iCs/>
          <w:sz w:val="24"/>
          <w:szCs w:val="24"/>
        </w:rPr>
      </w:pPr>
      <w:r w:rsidRPr="00D2367D">
        <w:rPr>
          <w:iCs/>
          <w:sz w:val="24"/>
          <w:szCs w:val="24"/>
        </w:rPr>
        <w:t>Программа</w:t>
      </w:r>
    </w:p>
    <w:p w:rsidR="00D2367D" w:rsidRPr="00D2367D" w:rsidRDefault="00D2367D" w:rsidP="00712FF9">
      <w:pPr>
        <w:keepNext/>
        <w:spacing w:line="240" w:lineRule="atLeast"/>
        <w:jc w:val="center"/>
        <w:outlineLvl w:val="1"/>
        <w:rPr>
          <w:iCs/>
          <w:sz w:val="24"/>
          <w:szCs w:val="24"/>
        </w:rPr>
      </w:pPr>
      <w:r w:rsidRPr="00D2367D">
        <w:rPr>
          <w:iCs/>
          <w:sz w:val="24"/>
          <w:szCs w:val="24"/>
        </w:rPr>
        <w:t xml:space="preserve">муниципальных внутренних заимствований </w:t>
      </w:r>
    </w:p>
    <w:p w:rsidR="00D2367D" w:rsidRPr="00D2367D" w:rsidRDefault="00D2367D" w:rsidP="00712FF9">
      <w:pPr>
        <w:keepNext/>
        <w:spacing w:line="240" w:lineRule="atLeast"/>
        <w:jc w:val="center"/>
        <w:outlineLvl w:val="1"/>
        <w:rPr>
          <w:iCs/>
          <w:sz w:val="24"/>
          <w:szCs w:val="24"/>
        </w:rPr>
      </w:pPr>
      <w:r w:rsidRPr="00D2367D">
        <w:rPr>
          <w:iCs/>
          <w:sz w:val="24"/>
          <w:szCs w:val="24"/>
        </w:rPr>
        <w:t>муниципального образования «Александровский район» на 2017 год</w:t>
      </w:r>
    </w:p>
    <w:p w:rsidR="00D2367D" w:rsidRPr="00D2367D" w:rsidRDefault="00D2367D" w:rsidP="00712FF9">
      <w:pPr>
        <w:spacing w:line="240" w:lineRule="atLeast"/>
        <w:jc w:val="center"/>
        <w:rPr>
          <w:sz w:val="24"/>
          <w:szCs w:val="24"/>
        </w:rPr>
      </w:pPr>
    </w:p>
    <w:p w:rsidR="00D2367D" w:rsidRPr="00D2367D" w:rsidRDefault="00D2367D" w:rsidP="00712FF9">
      <w:pPr>
        <w:spacing w:line="240" w:lineRule="atLeast"/>
        <w:ind w:firstLine="720"/>
        <w:jc w:val="both"/>
        <w:rPr>
          <w:sz w:val="24"/>
          <w:szCs w:val="24"/>
        </w:rPr>
      </w:pPr>
      <w:r w:rsidRPr="00D2367D">
        <w:rPr>
          <w:sz w:val="24"/>
          <w:szCs w:val="24"/>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2017 году </w:t>
      </w:r>
      <w:r w:rsidRPr="00D2367D">
        <w:rPr>
          <w:snapToGrid w:val="0"/>
          <w:color w:val="000000"/>
          <w:sz w:val="24"/>
          <w:szCs w:val="24"/>
        </w:rPr>
        <w:t xml:space="preserve">на  покрытие временных кассовых разрывов, возникающих при исполнении бюджета района и </w:t>
      </w:r>
      <w:r w:rsidRPr="00D2367D">
        <w:rPr>
          <w:sz w:val="24"/>
          <w:szCs w:val="24"/>
        </w:rPr>
        <w:t xml:space="preserve">на </w:t>
      </w:r>
      <w:r w:rsidRPr="00D2367D">
        <w:rPr>
          <w:snapToGrid w:val="0"/>
          <w:color w:val="000000"/>
          <w:sz w:val="24"/>
          <w:szCs w:val="24"/>
        </w:rPr>
        <w:t>погашение муниципальных долговых обязательств Александровского района.</w:t>
      </w:r>
    </w:p>
    <w:p w:rsidR="00D2367D" w:rsidRPr="00D2367D" w:rsidRDefault="00D2367D" w:rsidP="00712FF9">
      <w:pPr>
        <w:spacing w:line="0" w:lineRule="atLeast"/>
        <w:ind w:firstLine="720"/>
        <w:jc w:val="both"/>
        <w:rPr>
          <w:sz w:val="24"/>
          <w:szCs w:val="24"/>
        </w:rPr>
      </w:pPr>
    </w:p>
    <w:p w:rsidR="00D2367D" w:rsidRPr="00D2367D" w:rsidRDefault="00D2367D" w:rsidP="00712FF9">
      <w:pPr>
        <w:spacing w:line="0" w:lineRule="atLeast"/>
        <w:jc w:val="right"/>
        <w:rPr>
          <w:sz w:val="24"/>
          <w:szCs w:val="24"/>
        </w:rPr>
      </w:pPr>
      <w:r w:rsidRPr="00D2367D">
        <w:rPr>
          <w:sz w:val="24"/>
          <w:szCs w:val="24"/>
        </w:rPr>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D2367D" w:rsidRPr="00D2367D" w:rsidTr="00B749C6">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712FF9">
            <w:pPr>
              <w:keepNext/>
              <w:spacing w:line="0" w:lineRule="atLeast"/>
              <w:ind w:left="142"/>
              <w:jc w:val="center"/>
              <w:outlineLvl w:val="1"/>
              <w:rPr>
                <w:bCs/>
                <w:iCs/>
                <w:sz w:val="24"/>
                <w:szCs w:val="24"/>
              </w:rPr>
            </w:pPr>
            <w:r w:rsidRPr="00D2367D">
              <w:rPr>
                <w:bCs/>
                <w:iCs/>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712FF9">
            <w:pPr>
              <w:spacing w:line="0" w:lineRule="atLeast"/>
              <w:ind w:left="142"/>
              <w:jc w:val="center"/>
              <w:rPr>
                <w:sz w:val="24"/>
                <w:szCs w:val="24"/>
              </w:rPr>
            </w:pPr>
            <w:r w:rsidRPr="00D2367D">
              <w:rPr>
                <w:sz w:val="24"/>
                <w:szCs w:val="24"/>
              </w:rPr>
              <w:t>Сумма</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keepNext/>
              <w:spacing w:line="0" w:lineRule="atLeast"/>
              <w:ind w:left="142"/>
              <w:outlineLvl w:val="2"/>
              <w:rPr>
                <w:sz w:val="24"/>
                <w:szCs w:val="24"/>
              </w:rPr>
            </w:pPr>
            <w:r w:rsidRPr="00D2367D">
              <w:rPr>
                <w:sz w:val="24"/>
                <w:szCs w:val="24"/>
              </w:rPr>
              <w:t>Кредиты,</w:t>
            </w:r>
          </w:p>
          <w:p w:rsidR="00D2367D" w:rsidRPr="00D2367D" w:rsidRDefault="00D2367D" w:rsidP="00712FF9">
            <w:pPr>
              <w:spacing w:line="0" w:lineRule="atLeast"/>
              <w:ind w:left="142"/>
              <w:rPr>
                <w:sz w:val="24"/>
                <w:szCs w:val="24"/>
              </w:rPr>
            </w:pPr>
            <w:r w:rsidRPr="00D2367D">
              <w:rPr>
                <w:sz w:val="24"/>
                <w:szCs w:val="24"/>
              </w:rPr>
              <w:t>в том числе:</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0" w:lineRule="atLeast"/>
              <w:ind w:left="142"/>
              <w:jc w:val="right"/>
              <w:rPr>
                <w:sz w:val="24"/>
                <w:szCs w:val="24"/>
              </w:rPr>
            </w:pPr>
            <w:r w:rsidRPr="00D2367D">
              <w:rPr>
                <w:sz w:val="24"/>
                <w:szCs w:val="24"/>
              </w:rPr>
              <w:t>-</w:t>
            </w:r>
            <w:r w:rsidR="002A1CD7">
              <w:rPr>
                <w:sz w:val="24"/>
                <w:szCs w:val="24"/>
              </w:rPr>
              <w:t>500</w:t>
            </w:r>
            <w:r w:rsidRPr="00D2367D">
              <w:rPr>
                <w:sz w:val="24"/>
                <w:szCs w:val="24"/>
              </w:rPr>
              <w:t>0,00</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240" w:lineRule="atLeast"/>
              <w:ind w:left="142"/>
              <w:rPr>
                <w:sz w:val="24"/>
                <w:szCs w:val="24"/>
              </w:rPr>
            </w:pPr>
            <w:r w:rsidRPr="00D2367D">
              <w:rPr>
                <w:sz w:val="24"/>
                <w:szCs w:val="24"/>
              </w:rPr>
              <w:t>Кредиты, привлекаемые от кредитных организаций:</w:t>
            </w:r>
          </w:p>
          <w:p w:rsidR="00D2367D" w:rsidRPr="00D2367D" w:rsidRDefault="00D2367D" w:rsidP="00712FF9">
            <w:pPr>
              <w:numPr>
                <w:ilvl w:val="0"/>
                <w:numId w:val="6"/>
              </w:numPr>
              <w:spacing w:line="240" w:lineRule="atLeast"/>
              <w:rPr>
                <w:sz w:val="24"/>
                <w:szCs w:val="24"/>
              </w:rPr>
            </w:pPr>
            <w:r w:rsidRPr="00D2367D">
              <w:rPr>
                <w:sz w:val="24"/>
                <w:szCs w:val="24"/>
              </w:rPr>
              <w:t>объем привлечения</w:t>
            </w:r>
          </w:p>
          <w:p w:rsidR="00D2367D" w:rsidRPr="00D2367D" w:rsidRDefault="00D2367D" w:rsidP="00712FF9">
            <w:pPr>
              <w:numPr>
                <w:ilvl w:val="0"/>
                <w:numId w:val="6"/>
              </w:numPr>
              <w:spacing w:line="240" w:lineRule="atLeast"/>
              <w:rPr>
                <w:sz w:val="24"/>
                <w:szCs w:val="24"/>
                <w:vertAlign w:val="superscript"/>
              </w:rPr>
            </w:pPr>
            <w:r w:rsidRPr="00D2367D">
              <w:rPr>
                <w:sz w:val="24"/>
                <w:szCs w:val="24"/>
              </w:rPr>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240" w:lineRule="atLeast"/>
              <w:ind w:left="142"/>
              <w:jc w:val="right"/>
              <w:rPr>
                <w:sz w:val="24"/>
                <w:szCs w:val="24"/>
              </w:rPr>
            </w:pPr>
            <w:r>
              <w:rPr>
                <w:sz w:val="24"/>
                <w:szCs w:val="24"/>
              </w:rPr>
              <w:t>5</w:t>
            </w:r>
            <w:r w:rsidRPr="00D2367D">
              <w:rPr>
                <w:sz w:val="24"/>
                <w:szCs w:val="24"/>
              </w:rPr>
              <w:t> 000,00</w:t>
            </w:r>
          </w:p>
          <w:p w:rsidR="00D2367D" w:rsidRPr="00D2367D" w:rsidRDefault="00D2367D" w:rsidP="00712FF9">
            <w:pPr>
              <w:spacing w:line="240" w:lineRule="atLeast"/>
              <w:ind w:left="142"/>
              <w:jc w:val="right"/>
              <w:rPr>
                <w:sz w:val="24"/>
                <w:szCs w:val="24"/>
              </w:rPr>
            </w:pPr>
            <w:r>
              <w:rPr>
                <w:sz w:val="24"/>
                <w:szCs w:val="24"/>
              </w:rPr>
              <w:t>5</w:t>
            </w:r>
            <w:r w:rsidRPr="00D2367D">
              <w:rPr>
                <w:sz w:val="24"/>
                <w:szCs w:val="24"/>
              </w:rPr>
              <w:t> 000,00</w:t>
            </w:r>
          </w:p>
          <w:p w:rsidR="00D2367D" w:rsidRPr="00D2367D" w:rsidRDefault="00D2367D" w:rsidP="00712FF9">
            <w:pPr>
              <w:spacing w:line="240" w:lineRule="atLeast"/>
              <w:ind w:left="142"/>
              <w:jc w:val="right"/>
              <w:rPr>
                <w:sz w:val="24"/>
                <w:szCs w:val="24"/>
              </w:rPr>
            </w:pPr>
          </w:p>
          <w:p w:rsidR="00D2367D" w:rsidRPr="00D2367D" w:rsidRDefault="00D2367D" w:rsidP="00712FF9">
            <w:pPr>
              <w:spacing w:line="240" w:lineRule="atLeast"/>
              <w:ind w:left="142"/>
              <w:jc w:val="right"/>
              <w:rPr>
                <w:sz w:val="24"/>
                <w:szCs w:val="24"/>
                <w:highlight w:val="yellow"/>
              </w:rPr>
            </w:pPr>
            <w:r w:rsidRPr="00D2367D">
              <w:rPr>
                <w:sz w:val="24"/>
                <w:szCs w:val="24"/>
              </w:rPr>
              <w:t>0,00</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autoSpaceDE w:val="0"/>
              <w:autoSpaceDN w:val="0"/>
              <w:adjustRightInd w:val="0"/>
              <w:ind w:left="142"/>
              <w:rPr>
                <w:bCs/>
                <w:sz w:val="24"/>
                <w:szCs w:val="24"/>
              </w:rPr>
            </w:pPr>
            <w:r w:rsidRPr="00D2367D">
              <w:rPr>
                <w:bCs/>
                <w:sz w:val="24"/>
                <w:szCs w:val="24"/>
              </w:rPr>
              <w:t>Кредиты, привлекаемые от других бюджетов бюджетной системы Российской Федерации:</w:t>
            </w:r>
          </w:p>
          <w:p w:rsidR="00D2367D" w:rsidRPr="00D2367D" w:rsidRDefault="00D2367D" w:rsidP="00712FF9">
            <w:pPr>
              <w:numPr>
                <w:ilvl w:val="0"/>
                <w:numId w:val="7"/>
              </w:numPr>
              <w:spacing w:line="240" w:lineRule="atLeast"/>
              <w:rPr>
                <w:sz w:val="24"/>
                <w:szCs w:val="24"/>
              </w:rPr>
            </w:pPr>
            <w:r w:rsidRPr="00D2367D">
              <w:rPr>
                <w:sz w:val="24"/>
                <w:szCs w:val="24"/>
              </w:rPr>
              <w:t>объем привлечения</w:t>
            </w:r>
          </w:p>
          <w:p w:rsidR="00D2367D" w:rsidRPr="00D2367D" w:rsidRDefault="00D2367D" w:rsidP="00712FF9">
            <w:pPr>
              <w:numPr>
                <w:ilvl w:val="0"/>
                <w:numId w:val="7"/>
              </w:numPr>
              <w:spacing w:line="240" w:lineRule="atLeast"/>
              <w:rPr>
                <w:sz w:val="24"/>
                <w:szCs w:val="24"/>
                <w:vertAlign w:val="superscript"/>
              </w:rPr>
            </w:pPr>
            <w:r w:rsidRPr="00D2367D">
              <w:rPr>
                <w:sz w:val="24"/>
                <w:szCs w:val="24"/>
              </w:rPr>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240" w:lineRule="atLeast"/>
              <w:ind w:left="142"/>
              <w:jc w:val="right"/>
              <w:rPr>
                <w:sz w:val="24"/>
                <w:szCs w:val="24"/>
              </w:rPr>
            </w:pPr>
          </w:p>
          <w:p w:rsidR="00D2367D" w:rsidRPr="00D2367D" w:rsidRDefault="00D2367D" w:rsidP="00712FF9">
            <w:pPr>
              <w:spacing w:line="240" w:lineRule="atLeast"/>
              <w:ind w:left="142"/>
              <w:jc w:val="right"/>
              <w:rPr>
                <w:sz w:val="24"/>
                <w:szCs w:val="24"/>
              </w:rPr>
            </w:pPr>
            <w:r w:rsidRPr="00D2367D">
              <w:rPr>
                <w:sz w:val="24"/>
                <w:szCs w:val="24"/>
              </w:rPr>
              <w:t>-10 000,00</w:t>
            </w:r>
          </w:p>
          <w:p w:rsidR="00D2367D" w:rsidRPr="00D2367D" w:rsidRDefault="00D2367D" w:rsidP="00712FF9">
            <w:pPr>
              <w:spacing w:line="240" w:lineRule="atLeast"/>
              <w:ind w:left="142"/>
              <w:jc w:val="right"/>
              <w:rPr>
                <w:sz w:val="24"/>
                <w:szCs w:val="24"/>
              </w:rPr>
            </w:pPr>
            <w:r w:rsidRPr="00D2367D">
              <w:rPr>
                <w:sz w:val="24"/>
                <w:szCs w:val="24"/>
                <w:lang w:val="en-US"/>
              </w:rPr>
              <w:t>7</w:t>
            </w:r>
            <w:r w:rsidRPr="00D2367D">
              <w:rPr>
                <w:sz w:val="24"/>
                <w:szCs w:val="24"/>
              </w:rPr>
              <w:t xml:space="preserve"> 500,00</w:t>
            </w:r>
          </w:p>
          <w:p w:rsidR="00D2367D" w:rsidRPr="00D2367D" w:rsidRDefault="00D2367D" w:rsidP="00712FF9">
            <w:pPr>
              <w:spacing w:line="240" w:lineRule="atLeast"/>
              <w:ind w:left="142"/>
              <w:jc w:val="right"/>
              <w:rPr>
                <w:sz w:val="24"/>
                <w:szCs w:val="24"/>
              </w:rPr>
            </w:pPr>
          </w:p>
          <w:p w:rsidR="00D2367D" w:rsidRPr="00D2367D" w:rsidRDefault="00D2367D" w:rsidP="00712FF9">
            <w:pPr>
              <w:spacing w:line="240" w:lineRule="atLeast"/>
              <w:ind w:left="142"/>
              <w:jc w:val="right"/>
              <w:rPr>
                <w:sz w:val="24"/>
                <w:szCs w:val="24"/>
                <w:highlight w:val="yellow"/>
              </w:rPr>
            </w:pPr>
            <w:r w:rsidRPr="00D2367D">
              <w:rPr>
                <w:sz w:val="24"/>
                <w:szCs w:val="24"/>
              </w:rPr>
              <w:t>-17 500,00</w:t>
            </w:r>
          </w:p>
        </w:tc>
      </w:tr>
    </w:tbl>
    <w:p w:rsidR="00D2367D" w:rsidRDefault="00D2367D" w:rsidP="00712FF9"/>
    <w:p w:rsidR="00720A0E" w:rsidRDefault="00D2367D" w:rsidP="00712FF9">
      <w:pPr>
        <w:rPr>
          <w:bCs/>
          <w:sz w:val="24"/>
          <w:szCs w:val="24"/>
        </w:rPr>
      </w:pPr>
      <w:r>
        <w:br w:type="page"/>
      </w:r>
    </w:p>
    <w:p w:rsidR="00B060DB" w:rsidRDefault="00B060DB" w:rsidP="00712FF9">
      <w:pPr>
        <w:sectPr w:rsidR="00B060DB" w:rsidSect="00712FF9">
          <w:pgSz w:w="11906" w:h="16838"/>
          <w:pgMar w:top="1134" w:right="1134" w:bottom="1134" w:left="1701" w:header="454" w:footer="454" w:gutter="0"/>
          <w:cols w:space="708"/>
          <w:docGrid w:linePitch="360"/>
        </w:sectPr>
      </w:pPr>
    </w:p>
    <w:p w:rsidR="00744981" w:rsidRPr="00760913" w:rsidRDefault="00744981" w:rsidP="00712FF9">
      <w:pPr>
        <w:jc w:val="right"/>
        <w:rPr>
          <w:bCs/>
          <w:sz w:val="24"/>
          <w:szCs w:val="24"/>
        </w:rPr>
      </w:pPr>
      <w:r w:rsidRPr="00760913">
        <w:rPr>
          <w:bCs/>
          <w:sz w:val="24"/>
          <w:szCs w:val="24"/>
        </w:rPr>
        <w:lastRenderedPageBreak/>
        <w:t>Приложение 12</w:t>
      </w:r>
    </w:p>
    <w:p w:rsidR="00744981" w:rsidRPr="00760913" w:rsidRDefault="00744981" w:rsidP="00712FF9">
      <w:pPr>
        <w:spacing w:line="0" w:lineRule="atLeast"/>
        <w:jc w:val="right"/>
        <w:rPr>
          <w:bCs/>
          <w:sz w:val="24"/>
          <w:szCs w:val="24"/>
        </w:rPr>
      </w:pPr>
      <w:r w:rsidRPr="00760913">
        <w:rPr>
          <w:bCs/>
          <w:sz w:val="24"/>
          <w:szCs w:val="24"/>
        </w:rPr>
        <w:t>к решению Думы</w:t>
      </w:r>
    </w:p>
    <w:p w:rsidR="00744981" w:rsidRPr="00760913" w:rsidRDefault="00744981" w:rsidP="00712FF9">
      <w:pPr>
        <w:spacing w:line="0" w:lineRule="atLeast"/>
        <w:jc w:val="right"/>
        <w:rPr>
          <w:bCs/>
          <w:sz w:val="24"/>
          <w:szCs w:val="24"/>
        </w:rPr>
      </w:pPr>
      <w:r w:rsidRPr="00760913">
        <w:rPr>
          <w:bCs/>
          <w:sz w:val="24"/>
          <w:szCs w:val="24"/>
        </w:rPr>
        <w:t>Александровского района</w:t>
      </w:r>
    </w:p>
    <w:p w:rsidR="00744981" w:rsidRPr="00760913" w:rsidRDefault="00744981" w:rsidP="00712FF9">
      <w:pPr>
        <w:spacing w:line="240" w:lineRule="atLeast"/>
        <w:ind w:left="426" w:hanging="1"/>
        <w:jc w:val="right"/>
        <w:rPr>
          <w:b/>
          <w:sz w:val="24"/>
          <w:szCs w:val="24"/>
        </w:rPr>
      </w:pPr>
      <w:r w:rsidRPr="00760913">
        <w:rPr>
          <w:sz w:val="24"/>
          <w:szCs w:val="24"/>
        </w:rPr>
        <w:t>«О бюджете муниципального образования</w:t>
      </w:r>
    </w:p>
    <w:p w:rsidR="00744981" w:rsidRPr="00760913" w:rsidRDefault="00744981" w:rsidP="00712FF9">
      <w:pPr>
        <w:tabs>
          <w:tab w:val="left" w:pos="1418"/>
        </w:tabs>
        <w:spacing w:line="240" w:lineRule="atLeast"/>
        <w:ind w:left="426" w:firstLine="567"/>
        <w:jc w:val="right"/>
        <w:rPr>
          <w:sz w:val="24"/>
          <w:szCs w:val="24"/>
        </w:rPr>
      </w:pPr>
      <w:r w:rsidRPr="00760913">
        <w:rPr>
          <w:sz w:val="24"/>
          <w:szCs w:val="24"/>
        </w:rPr>
        <w:t xml:space="preserve">«Александровский район» на 2017 год </w:t>
      </w:r>
    </w:p>
    <w:p w:rsidR="00744981" w:rsidRPr="00760913" w:rsidRDefault="00744981" w:rsidP="00712FF9">
      <w:pPr>
        <w:tabs>
          <w:tab w:val="left" w:pos="1418"/>
        </w:tabs>
        <w:spacing w:line="240" w:lineRule="atLeast"/>
        <w:ind w:left="426" w:firstLine="567"/>
        <w:jc w:val="right"/>
        <w:rPr>
          <w:sz w:val="24"/>
          <w:szCs w:val="24"/>
        </w:rPr>
      </w:pPr>
      <w:r w:rsidRPr="00760913">
        <w:rPr>
          <w:sz w:val="24"/>
          <w:szCs w:val="24"/>
        </w:rPr>
        <w:t>и плановый период на 2018 и 2019 годов»</w:t>
      </w:r>
    </w:p>
    <w:p w:rsidR="00744981" w:rsidRPr="00760913" w:rsidRDefault="00744981" w:rsidP="00712FF9">
      <w:pPr>
        <w:spacing w:line="240" w:lineRule="atLeast"/>
        <w:ind w:left="4956" w:firstLine="708"/>
        <w:jc w:val="right"/>
        <w:rPr>
          <w:sz w:val="24"/>
          <w:szCs w:val="24"/>
        </w:rPr>
      </w:pPr>
      <w:r w:rsidRPr="00760913">
        <w:rPr>
          <w:bCs/>
          <w:sz w:val="24"/>
          <w:szCs w:val="24"/>
        </w:rPr>
        <w:t>от .12.2016 № 86</w:t>
      </w:r>
    </w:p>
    <w:p w:rsidR="00744981" w:rsidRPr="00760913" w:rsidRDefault="00744981" w:rsidP="00712FF9">
      <w:pPr>
        <w:rPr>
          <w:sz w:val="22"/>
          <w:szCs w:val="22"/>
        </w:rPr>
      </w:pPr>
    </w:p>
    <w:p w:rsidR="00744981" w:rsidRPr="00760913" w:rsidRDefault="00744981" w:rsidP="00712FF9">
      <w:pPr>
        <w:jc w:val="center"/>
        <w:rPr>
          <w:sz w:val="24"/>
          <w:szCs w:val="24"/>
        </w:rPr>
      </w:pPr>
      <w:r w:rsidRPr="00760913">
        <w:rPr>
          <w:sz w:val="24"/>
          <w:szCs w:val="24"/>
        </w:rPr>
        <w:t>Перечень объектов капитального строительства и капитального ремонта объектов муниципальной собственности, финансируемых из бюджета муниципального образования "Александровский район» в 2017 году</w:t>
      </w:r>
    </w:p>
    <w:p w:rsidR="00744981" w:rsidRPr="00760913" w:rsidRDefault="00744981" w:rsidP="00712FF9">
      <w:pPr>
        <w:jc w:val="right"/>
        <w:rPr>
          <w:sz w:val="24"/>
          <w:szCs w:val="24"/>
        </w:rPr>
      </w:pPr>
      <w:r w:rsidRPr="00760913">
        <w:rPr>
          <w:sz w:val="24"/>
          <w:szCs w:val="24"/>
        </w:rPr>
        <w:t>Единица измерения: тыс. рублей</w:t>
      </w:r>
    </w:p>
    <w:tbl>
      <w:tblPr>
        <w:tblStyle w:val="aa"/>
        <w:tblW w:w="9583" w:type="dxa"/>
        <w:tblLook w:val="04A0" w:firstRow="1" w:lastRow="0" w:firstColumn="1" w:lastColumn="0" w:noHBand="0" w:noVBand="1"/>
      </w:tblPr>
      <w:tblGrid>
        <w:gridCol w:w="5352"/>
        <w:gridCol w:w="1257"/>
        <w:gridCol w:w="1470"/>
        <w:gridCol w:w="1504"/>
      </w:tblGrid>
      <w:tr w:rsidR="00744981" w:rsidRPr="00760913" w:rsidTr="006670AB">
        <w:tc>
          <w:tcPr>
            <w:tcW w:w="5352" w:type="dxa"/>
            <w:vAlign w:val="center"/>
          </w:tcPr>
          <w:p w:rsidR="00744981" w:rsidRPr="00760913" w:rsidRDefault="00744981" w:rsidP="00712FF9">
            <w:pPr>
              <w:spacing w:line="240" w:lineRule="atLeast"/>
              <w:ind w:left="-57"/>
              <w:jc w:val="center"/>
              <w:rPr>
                <w:sz w:val="24"/>
                <w:szCs w:val="24"/>
              </w:rPr>
            </w:pPr>
            <w:r w:rsidRPr="00760913">
              <w:rPr>
                <w:sz w:val="24"/>
                <w:szCs w:val="24"/>
              </w:rPr>
              <w:t>Наименование показателя</w:t>
            </w:r>
          </w:p>
        </w:tc>
        <w:tc>
          <w:tcPr>
            <w:tcW w:w="1257" w:type="dxa"/>
            <w:vAlign w:val="center"/>
          </w:tcPr>
          <w:p w:rsidR="00744981" w:rsidRPr="00760913" w:rsidRDefault="00744981" w:rsidP="00712FF9">
            <w:pPr>
              <w:jc w:val="center"/>
              <w:rPr>
                <w:sz w:val="24"/>
                <w:szCs w:val="24"/>
              </w:rPr>
            </w:pPr>
            <w:r w:rsidRPr="00760913">
              <w:rPr>
                <w:sz w:val="24"/>
                <w:szCs w:val="24"/>
              </w:rPr>
              <w:t>Раздел, подраздел</w:t>
            </w:r>
          </w:p>
        </w:tc>
        <w:tc>
          <w:tcPr>
            <w:tcW w:w="1470" w:type="dxa"/>
            <w:vAlign w:val="center"/>
          </w:tcPr>
          <w:p w:rsidR="00744981" w:rsidRPr="00760913" w:rsidRDefault="00744981" w:rsidP="00712FF9">
            <w:pPr>
              <w:jc w:val="center"/>
              <w:rPr>
                <w:sz w:val="24"/>
                <w:szCs w:val="24"/>
              </w:rPr>
            </w:pPr>
            <w:r w:rsidRPr="00760913">
              <w:rPr>
                <w:sz w:val="24"/>
                <w:szCs w:val="24"/>
              </w:rPr>
              <w:t>Целевая статья</w:t>
            </w:r>
          </w:p>
        </w:tc>
        <w:tc>
          <w:tcPr>
            <w:tcW w:w="1504" w:type="dxa"/>
            <w:vAlign w:val="center"/>
          </w:tcPr>
          <w:p w:rsidR="00744981" w:rsidRPr="00760913" w:rsidRDefault="00744981" w:rsidP="00712FF9">
            <w:pPr>
              <w:jc w:val="center"/>
              <w:rPr>
                <w:sz w:val="24"/>
                <w:szCs w:val="24"/>
              </w:rPr>
            </w:pPr>
            <w:r w:rsidRPr="00760913">
              <w:rPr>
                <w:sz w:val="24"/>
                <w:szCs w:val="24"/>
              </w:rPr>
              <w:t>Сумма</w:t>
            </w:r>
          </w:p>
        </w:tc>
      </w:tr>
      <w:tr w:rsidR="00744981" w:rsidRPr="00760913" w:rsidTr="006670AB">
        <w:tc>
          <w:tcPr>
            <w:tcW w:w="5352" w:type="dxa"/>
            <w:vAlign w:val="center"/>
          </w:tcPr>
          <w:p w:rsidR="00744981" w:rsidRPr="00760913" w:rsidRDefault="00744981" w:rsidP="00712FF9">
            <w:pPr>
              <w:spacing w:line="240" w:lineRule="atLeast"/>
              <w:rPr>
                <w:bCs/>
                <w:iCs/>
                <w:sz w:val="24"/>
                <w:szCs w:val="24"/>
              </w:rPr>
            </w:pPr>
            <w:r w:rsidRPr="00760913">
              <w:rPr>
                <w:bCs/>
                <w:iCs/>
                <w:sz w:val="24"/>
                <w:szCs w:val="24"/>
              </w:rPr>
              <w:t>Всего</w:t>
            </w:r>
          </w:p>
        </w:tc>
        <w:tc>
          <w:tcPr>
            <w:tcW w:w="1257" w:type="dxa"/>
            <w:vAlign w:val="center"/>
          </w:tcPr>
          <w:p w:rsidR="00744981" w:rsidRPr="00760913" w:rsidRDefault="00744981" w:rsidP="00712FF9">
            <w:pPr>
              <w:jc w:val="center"/>
              <w:rPr>
                <w:sz w:val="24"/>
                <w:szCs w:val="24"/>
              </w:rPr>
            </w:pPr>
          </w:p>
        </w:tc>
        <w:tc>
          <w:tcPr>
            <w:tcW w:w="1470" w:type="dxa"/>
            <w:vAlign w:val="center"/>
          </w:tcPr>
          <w:p w:rsidR="00744981" w:rsidRPr="00760913" w:rsidRDefault="00744981" w:rsidP="00712FF9">
            <w:pPr>
              <w:jc w:val="center"/>
              <w:rPr>
                <w:sz w:val="24"/>
                <w:szCs w:val="24"/>
              </w:rPr>
            </w:pPr>
          </w:p>
        </w:tc>
        <w:tc>
          <w:tcPr>
            <w:tcW w:w="1504" w:type="dxa"/>
            <w:vAlign w:val="center"/>
          </w:tcPr>
          <w:p w:rsidR="00744981" w:rsidRPr="00760913" w:rsidRDefault="00744981" w:rsidP="00712FF9">
            <w:pPr>
              <w:jc w:val="center"/>
              <w:rPr>
                <w:sz w:val="24"/>
                <w:szCs w:val="24"/>
              </w:rPr>
            </w:pPr>
            <w:r w:rsidRPr="00760913">
              <w:rPr>
                <w:sz w:val="24"/>
                <w:szCs w:val="24"/>
              </w:rPr>
              <w:t>55 115,76</w:t>
            </w:r>
          </w:p>
        </w:tc>
      </w:tr>
      <w:tr w:rsidR="00744981" w:rsidRPr="00760913" w:rsidTr="006670AB">
        <w:tc>
          <w:tcPr>
            <w:tcW w:w="5352" w:type="dxa"/>
            <w:vAlign w:val="center"/>
          </w:tcPr>
          <w:p w:rsidR="00744981" w:rsidRPr="00760913" w:rsidRDefault="00744981" w:rsidP="00712FF9">
            <w:pPr>
              <w:spacing w:line="240" w:lineRule="atLeast"/>
              <w:rPr>
                <w:bCs/>
                <w:iCs/>
                <w:sz w:val="24"/>
                <w:szCs w:val="24"/>
              </w:rPr>
            </w:pPr>
            <w:r w:rsidRPr="00760913">
              <w:rPr>
                <w:bCs/>
                <w:iCs/>
                <w:sz w:val="24"/>
                <w:szCs w:val="24"/>
              </w:rPr>
              <w:t>Образование</w:t>
            </w:r>
          </w:p>
        </w:tc>
        <w:tc>
          <w:tcPr>
            <w:tcW w:w="1257" w:type="dxa"/>
            <w:vAlign w:val="center"/>
          </w:tcPr>
          <w:p w:rsidR="00744981" w:rsidRPr="00760913" w:rsidRDefault="00744981" w:rsidP="00712FF9">
            <w:pPr>
              <w:jc w:val="center"/>
              <w:rPr>
                <w:sz w:val="24"/>
                <w:szCs w:val="24"/>
              </w:rPr>
            </w:pPr>
            <w:r w:rsidRPr="00760913">
              <w:rPr>
                <w:sz w:val="24"/>
                <w:szCs w:val="24"/>
              </w:rPr>
              <w:t>0700</w:t>
            </w:r>
          </w:p>
        </w:tc>
        <w:tc>
          <w:tcPr>
            <w:tcW w:w="1470" w:type="dxa"/>
            <w:vAlign w:val="center"/>
          </w:tcPr>
          <w:p w:rsidR="00744981" w:rsidRPr="00760913" w:rsidRDefault="00744981" w:rsidP="00712FF9">
            <w:pPr>
              <w:jc w:val="center"/>
              <w:rPr>
                <w:sz w:val="24"/>
                <w:szCs w:val="24"/>
              </w:rPr>
            </w:pP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c>
          <w:tcPr>
            <w:tcW w:w="5352" w:type="dxa"/>
            <w:vAlign w:val="center"/>
          </w:tcPr>
          <w:p w:rsidR="00744981" w:rsidRPr="00760913" w:rsidRDefault="00744981" w:rsidP="00712FF9">
            <w:pPr>
              <w:spacing w:line="240" w:lineRule="atLeast"/>
              <w:rPr>
                <w:bCs/>
                <w:iCs/>
                <w:sz w:val="24"/>
                <w:szCs w:val="24"/>
              </w:rPr>
            </w:pPr>
            <w:r w:rsidRPr="00760913">
              <w:rPr>
                <w:bCs/>
                <w:iCs/>
                <w:sz w:val="24"/>
                <w:szCs w:val="24"/>
              </w:rPr>
              <w:t>Дошкольное образование</w:t>
            </w:r>
          </w:p>
        </w:tc>
        <w:tc>
          <w:tcPr>
            <w:tcW w:w="1257" w:type="dxa"/>
            <w:vAlign w:val="center"/>
          </w:tcPr>
          <w:p w:rsidR="00744981" w:rsidRPr="00760913" w:rsidRDefault="00744981" w:rsidP="00712FF9">
            <w:pPr>
              <w:jc w:val="center"/>
              <w:rPr>
                <w:sz w:val="24"/>
                <w:szCs w:val="24"/>
              </w:rPr>
            </w:pPr>
            <w:r w:rsidRPr="00760913">
              <w:rPr>
                <w:sz w:val="24"/>
                <w:szCs w:val="24"/>
              </w:rPr>
              <w:t>0701</w:t>
            </w:r>
          </w:p>
        </w:tc>
        <w:tc>
          <w:tcPr>
            <w:tcW w:w="1470" w:type="dxa"/>
            <w:vAlign w:val="center"/>
          </w:tcPr>
          <w:p w:rsidR="00744981" w:rsidRPr="00760913" w:rsidRDefault="00744981" w:rsidP="00712FF9">
            <w:pPr>
              <w:jc w:val="center"/>
              <w:rPr>
                <w:sz w:val="24"/>
                <w:szCs w:val="24"/>
              </w:rPr>
            </w:pP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c>
          <w:tcPr>
            <w:tcW w:w="5352" w:type="dxa"/>
          </w:tcPr>
          <w:p w:rsidR="00744981" w:rsidRPr="00760913" w:rsidRDefault="00744981" w:rsidP="00712FF9">
            <w:pPr>
              <w:rPr>
                <w:sz w:val="24"/>
                <w:szCs w:val="24"/>
              </w:rPr>
            </w:pPr>
            <w:r w:rsidRPr="00760913">
              <w:rPr>
                <w:sz w:val="24"/>
                <w:szCs w:val="24"/>
              </w:rPr>
              <w:t>Муниципальная программа "Развитие образования в Александровском районе на 2016- 2020 годы"</w:t>
            </w:r>
          </w:p>
        </w:tc>
        <w:tc>
          <w:tcPr>
            <w:tcW w:w="1257" w:type="dxa"/>
            <w:vAlign w:val="center"/>
          </w:tcPr>
          <w:p w:rsidR="00744981" w:rsidRPr="00760913" w:rsidRDefault="00744981" w:rsidP="00712FF9">
            <w:pPr>
              <w:jc w:val="center"/>
              <w:rPr>
                <w:sz w:val="24"/>
                <w:szCs w:val="24"/>
              </w:rPr>
            </w:pPr>
            <w:r w:rsidRPr="00760913">
              <w:rPr>
                <w:sz w:val="24"/>
                <w:szCs w:val="24"/>
              </w:rPr>
              <w:t>0701</w:t>
            </w:r>
          </w:p>
        </w:tc>
        <w:tc>
          <w:tcPr>
            <w:tcW w:w="1470" w:type="dxa"/>
            <w:vAlign w:val="center"/>
          </w:tcPr>
          <w:p w:rsidR="00744981" w:rsidRPr="00760913" w:rsidRDefault="00744981" w:rsidP="00712FF9">
            <w:pPr>
              <w:jc w:val="center"/>
              <w:rPr>
                <w:sz w:val="24"/>
                <w:szCs w:val="24"/>
              </w:rPr>
            </w:pPr>
            <w:r w:rsidRPr="00760913">
              <w:rPr>
                <w:sz w:val="24"/>
                <w:szCs w:val="24"/>
              </w:rPr>
              <w:t>6400000000</w:t>
            </w: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rPr>
          <w:trHeight w:val="1247"/>
        </w:trPr>
        <w:tc>
          <w:tcPr>
            <w:tcW w:w="5352" w:type="dxa"/>
          </w:tcPr>
          <w:p w:rsidR="00744981" w:rsidRPr="00760913" w:rsidRDefault="00744981" w:rsidP="00712FF9">
            <w:pPr>
              <w:rPr>
                <w:sz w:val="24"/>
                <w:szCs w:val="24"/>
              </w:rPr>
            </w:pPr>
            <w:r w:rsidRPr="00760913">
              <w:rPr>
                <w:sz w:val="24"/>
                <w:szCs w:val="24"/>
              </w:rPr>
              <w:t>Приобретение здания для размещения дошкольного 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257" w:type="dxa"/>
            <w:vAlign w:val="center"/>
          </w:tcPr>
          <w:p w:rsidR="00744981" w:rsidRPr="00760913" w:rsidRDefault="00744981" w:rsidP="00712FF9">
            <w:pPr>
              <w:jc w:val="center"/>
              <w:rPr>
                <w:sz w:val="24"/>
                <w:szCs w:val="24"/>
              </w:rPr>
            </w:pPr>
            <w:r w:rsidRPr="00760913">
              <w:rPr>
                <w:sz w:val="24"/>
                <w:szCs w:val="24"/>
              </w:rPr>
              <w:t>0701</w:t>
            </w:r>
          </w:p>
        </w:tc>
        <w:tc>
          <w:tcPr>
            <w:tcW w:w="1470" w:type="dxa"/>
            <w:vAlign w:val="center"/>
          </w:tcPr>
          <w:p w:rsidR="00744981" w:rsidRPr="00760913" w:rsidRDefault="00744981" w:rsidP="00712FF9">
            <w:pPr>
              <w:jc w:val="center"/>
              <w:rPr>
                <w:sz w:val="24"/>
                <w:szCs w:val="24"/>
              </w:rPr>
            </w:pPr>
            <w:r w:rsidRPr="00760913">
              <w:rPr>
                <w:sz w:val="24"/>
                <w:szCs w:val="24"/>
              </w:rPr>
              <w:t>642024И590</w:t>
            </w:r>
          </w:p>
        </w:tc>
        <w:tc>
          <w:tcPr>
            <w:tcW w:w="1504" w:type="dxa"/>
            <w:vAlign w:val="center"/>
          </w:tcPr>
          <w:p w:rsidR="00744981" w:rsidRPr="00760913" w:rsidRDefault="00744981" w:rsidP="00712FF9">
            <w:pPr>
              <w:jc w:val="center"/>
              <w:rPr>
                <w:sz w:val="24"/>
                <w:szCs w:val="24"/>
              </w:rPr>
            </w:pPr>
            <w:r w:rsidRPr="00760913">
              <w:rPr>
                <w:sz w:val="24"/>
                <w:szCs w:val="24"/>
              </w:rPr>
              <w:t>49 212,00</w:t>
            </w:r>
          </w:p>
        </w:tc>
      </w:tr>
      <w:tr w:rsidR="00744981" w:rsidRPr="00760913" w:rsidTr="006670AB">
        <w:trPr>
          <w:trHeight w:val="227"/>
        </w:trPr>
        <w:tc>
          <w:tcPr>
            <w:tcW w:w="5352" w:type="dxa"/>
          </w:tcPr>
          <w:p w:rsidR="00744981" w:rsidRPr="00760913" w:rsidRDefault="00744981" w:rsidP="00712FF9">
            <w:pPr>
              <w:spacing w:line="240" w:lineRule="atLeast"/>
              <w:ind w:left="-57"/>
              <w:rPr>
                <w:sz w:val="24"/>
                <w:szCs w:val="24"/>
              </w:rPr>
            </w:pPr>
            <w:r w:rsidRPr="00760913">
              <w:rPr>
                <w:sz w:val="24"/>
                <w:szCs w:val="24"/>
              </w:rPr>
              <w:t>Жилищно – коммунальное хозяйство</w:t>
            </w:r>
          </w:p>
        </w:tc>
        <w:tc>
          <w:tcPr>
            <w:tcW w:w="1257" w:type="dxa"/>
            <w:vAlign w:val="center"/>
          </w:tcPr>
          <w:p w:rsidR="00744981" w:rsidRPr="00760913" w:rsidRDefault="00744981" w:rsidP="00712FF9">
            <w:pPr>
              <w:spacing w:line="240" w:lineRule="atLeast"/>
              <w:ind w:left="-57"/>
              <w:jc w:val="center"/>
              <w:rPr>
                <w:sz w:val="24"/>
                <w:szCs w:val="24"/>
              </w:rPr>
            </w:pPr>
            <w:r w:rsidRPr="00760913">
              <w:rPr>
                <w:sz w:val="24"/>
                <w:szCs w:val="24"/>
              </w:rPr>
              <w:t>0500</w:t>
            </w:r>
          </w:p>
        </w:tc>
        <w:tc>
          <w:tcPr>
            <w:tcW w:w="1470" w:type="dxa"/>
            <w:vAlign w:val="center"/>
          </w:tcPr>
          <w:p w:rsidR="00744981" w:rsidRPr="00760913" w:rsidRDefault="00744981" w:rsidP="00712FF9">
            <w:pPr>
              <w:spacing w:line="240" w:lineRule="atLeast"/>
              <w:ind w:left="-57"/>
              <w:jc w:val="center"/>
              <w:rPr>
                <w:sz w:val="24"/>
                <w:szCs w:val="24"/>
              </w:rPr>
            </w:pPr>
          </w:p>
        </w:tc>
        <w:tc>
          <w:tcPr>
            <w:tcW w:w="1504" w:type="dxa"/>
            <w:vAlign w:val="center"/>
          </w:tcPr>
          <w:p w:rsidR="00744981" w:rsidRPr="00760913" w:rsidRDefault="00744981" w:rsidP="00712FF9">
            <w:pPr>
              <w:spacing w:line="240" w:lineRule="atLeast"/>
              <w:ind w:left="-57"/>
              <w:jc w:val="center"/>
              <w:rPr>
                <w:sz w:val="24"/>
                <w:szCs w:val="24"/>
              </w:rPr>
            </w:pPr>
            <w:r w:rsidRPr="00760913">
              <w:rPr>
                <w:sz w:val="24"/>
                <w:szCs w:val="24"/>
                <w:lang w:val="en-US"/>
              </w:rPr>
              <w:t>5903</w:t>
            </w:r>
            <w:r w:rsidR="00A94C1E" w:rsidRPr="00760913">
              <w:rPr>
                <w:sz w:val="24"/>
                <w:szCs w:val="24"/>
              </w:rPr>
              <w:t>,</w:t>
            </w:r>
            <w:r w:rsidRPr="00760913">
              <w:rPr>
                <w:sz w:val="24"/>
                <w:szCs w:val="24"/>
                <w:lang w:val="en-US"/>
              </w:rPr>
              <w:t>76</w:t>
            </w:r>
          </w:p>
        </w:tc>
      </w:tr>
      <w:tr w:rsidR="00744981" w:rsidRPr="00760913" w:rsidTr="006670AB">
        <w:trPr>
          <w:trHeight w:val="227"/>
        </w:trPr>
        <w:tc>
          <w:tcPr>
            <w:tcW w:w="5352" w:type="dxa"/>
          </w:tcPr>
          <w:p w:rsidR="00744981" w:rsidRPr="00760913" w:rsidRDefault="00744981" w:rsidP="00712FF9">
            <w:pPr>
              <w:rPr>
                <w:bCs/>
                <w:iCs/>
                <w:sz w:val="24"/>
                <w:szCs w:val="24"/>
              </w:rPr>
            </w:pPr>
            <w:r w:rsidRPr="00760913">
              <w:rPr>
                <w:bCs/>
                <w:iCs/>
                <w:sz w:val="24"/>
                <w:szCs w:val="24"/>
              </w:rPr>
              <w:t>Коммунальное хозяйство</w:t>
            </w:r>
          </w:p>
        </w:tc>
        <w:tc>
          <w:tcPr>
            <w:tcW w:w="1257" w:type="dxa"/>
            <w:vAlign w:val="center"/>
          </w:tcPr>
          <w:p w:rsidR="00744981" w:rsidRPr="00760913" w:rsidRDefault="00744981" w:rsidP="00712FF9">
            <w:pPr>
              <w:spacing w:line="240" w:lineRule="atLeast"/>
              <w:ind w:left="-57"/>
              <w:jc w:val="center"/>
              <w:rPr>
                <w:sz w:val="24"/>
                <w:szCs w:val="24"/>
              </w:rPr>
            </w:pPr>
            <w:r w:rsidRPr="00760913">
              <w:rPr>
                <w:sz w:val="24"/>
                <w:szCs w:val="24"/>
              </w:rPr>
              <w:t>0502</w:t>
            </w:r>
          </w:p>
        </w:tc>
        <w:tc>
          <w:tcPr>
            <w:tcW w:w="1470" w:type="dxa"/>
            <w:vAlign w:val="center"/>
          </w:tcPr>
          <w:p w:rsidR="00744981" w:rsidRPr="00760913" w:rsidRDefault="00744981" w:rsidP="00712FF9">
            <w:pPr>
              <w:spacing w:line="240" w:lineRule="atLeast"/>
              <w:ind w:left="-57"/>
              <w:jc w:val="center"/>
              <w:rPr>
                <w:sz w:val="24"/>
                <w:szCs w:val="24"/>
              </w:rPr>
            </w:pPr>
          </w:p>
        </w:tc>
        <w:tc>
          <w:tcPr>
            <w:tcW w:w="1504" w:type="dxa"/>
            <w:vAlign w:val="center"/>
          </w:tcPr>
          <w:p w:rsidR="00744981" w:rsidRPr="00760913" w:rsidRDefault="00A94C1E" w:rsidP="00712FF9">
            <w:pPr>
              <w:spacing w:line="240" w:lineRule="atLeast"/>
              <w:ind w:left="-57"/>
              <w:jc w:val="center"/>
              <w:rPr>
                <w:sz w:val="24"/>
                <w:szCs w:val="24"/>
              </w:rPr>
            </w:pPr>
            <w:r w:rsidRPr="00760913">
              <w:rPr>
                <w:sz w:val="24"/>
                <w:szCs w:val="24"/>
                <w:lang w:val="en-US"/>
              </w:rPr>
              <w:t>5903</w:t>
            </w:r>
            <w:r w:rsidRPr="00760913">
              <w:rPr>
                <w:sz w:val="24"/>
                <w:szCs w:val="24"/>
              </w:rPr>
              <w:t>,</w:t>
            </w:r>
            <w:r w:rsidR="00744981" w:rsidRPr="00760913">
              <w:rPr>
                <w:sz w:val="24"/>
                <w:szCs w:val="24"/>
                <w:lang w:val="en-US"/>
              </w:rPr>
              <w:t>76</w:t>
            </w:r>
          </w:p>
        </w:tc>
      </w:tr>
      <w:tr w:rsidR="00744981" w:rsidRPr="00760913" w:rsidTr="006670AB">
        <w:trPr>
          <w:trHeight w:val="227"/>
        </w:trPr>
        <w:tc>
          <w:tcPr>
            <w:tcW w:w="5352" w:type="dxa"/>
          </w:tcPr>
          <w:p w:rsidR="00744981" w:rsidRPr="00760913" w:rsidRDefault="00744981" w:rsidP="00712FF9">
            <w:pPr>
              <w:rPr>
                <w:bCs/>
                <w:iCs/>
                <w:sz w:val="24"/>
                <w:szCs w:val="24"/>
              </w:rPr>
            </w:pPr>
            <w:r w:rsidRPr="00760913">
              <w:rPr>
                <w:bCs/>
                <w:iCs/>
                <w:sz w:val="24"/>
                <w:szCs w:val="24"/>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257" w:type="dxa"/>
            <w:vAlign w:val="center"/>
          </w:tcPr>
          <w:p w:rsidR="00744981" w:rsidRPr="00760913" w:rsidRDefault="00744981" w:rsidP="00712FF9">
            <w:pPr>
              <w:spacing w:line="240" w:lineRule="atLeast"/>
              <w:ind w:left="-57"/>
              <w:jc w:val="center"/>
              <w:rPr>
                <w:sz w:val="24"/>
                <w:szCs w:val="24"/>
                <w:lang w:val="en-US"/>
              </w:rPr>
            </w:pPr>
            <w:r w:rsidRPr="00760913">
              <w:rPr>
                <w:sz w:val="24"/>
                <w:szCs w:val="24"/>
                <w:lang w:val="en-US"/>
              </w:rPr>
              <w:t>0502</w:t>
            </w:r>
          </w:p>
        </w:tc>
        <w:tc>
          <w:tcPr>
            <w:tcW w:w="1470" w:type="dxa"/>
            <w:vAlign w:val="center"/>
          </w:tcPr>
          <w:p w:rsidR="00744981" w:rsidRPr="00760913" w:rsidRDefault="00744981" w:rsidP="00712FF9">
            <w:pPr>
              <w:spacing w:line="240" w:lineRule="atLeast"/>
              <w:ind w:left="-57"/>
              <w:jc w:val="center"/>
              <w:rPr>
                <w:sz w:val="24"/>
                <w:szCs w:val="24"/>
              </w:rPr>
            </w:pPr>
            <w:r w:rsidRPr="00760913">
              <w:rPr>
                <w:sz w:val="24"/>
                <w:szCs w:val="24"/>
              </w:rPr>
              <w:t>6500000000</w:t>
            </w:r>
          </w:p>
        </w:tc>
        <w:tc>
          <w:tcPr>
            <w:tcW w:w="1504" w:type="dxa"/>
            <w:vAlign w:val="center"/>
          </w:tcPr>
          <w:p w:rsidR="00744981" w:rsidRPr="00760913" w:rsidRDefault="00A94C1E" w:rsidP="00712FF9">
            <w:pPr>
              <w:spacing w:line="240" w:lineRule="atLeast"/>
              <w:ind w:left="-57"/>
              <w:jc w:val="center"/>
              <w:rPr>
                <w:sz w:val="24"/>
                <w:szCs w:val="24"/>
              </w:rPr>
            </w:pPr>
            <w:r w:rsidRPr="00760913">
              <w:rPr>
                <w:sz w:val="24"/>
                <w:szCs w:val="24"/>
                <w:lang w:val="en-US"/>
              </w:rPr>
              <w:t>5903</w:t>
            </w:r>
            <w:r w:rsidRPr="00760913">
              <w:rPr>
                <w:sz w:val="24"/>
                <w:szCs w:val="24"/>
              </w:rPr>
              <w:t>,</w:t>
            </w:r>
            <w:r w:rsidR="00744981" w:rsidRPr="00760913">
              <w:rPr>
                <w:sz w:val="24"/>
                <w:szCs w:val="24"/>
                <w:lang w:val="en-US"/>
              </w:rPr>
              <w:t>76</w:t>
            </w:r>
          </w:p>
        </w:tc>
      </w:tr>
      <w:tr w:rsidR="00744981" w:rsidRPr="00C824A8" w:rsidTr="006670AB">
        <w:trPr>
          <w:trHeight w:val="227"/>
        </w:trPr>
        <w:tc>
          <w:tcPr>
            <w:tcW w:w="5352" w:type="dxa"/>
          </w:tcPr>
          <w:p w:rsidR="00744981" w:rsidRPr="00760913" w:rsidRDefault="00744981" w:rsidP="00712FF9">
            <w:pPr>
              <w:spacing w:line="240" w:lineRule="atLeast"/>
              <w:ind w:left="-57"/>
              <w:rPr>
                <w:sz w:val="24"/>
                <w:szCs w:val="24"/>
              </w:rPr>
            </w:pPr>
            <w:r w:rsidRPr="00760913">
              <w:rPr>
                <w:sz w:val="24"/>
                <w:szCs w:val="24"/>
              </w:rPr>
              <w:t>Мероприятия по обеспечению населения Томской области чистой питьевой водой (поставка ВОК)</w:t>
            </w:r>
          </w:p>
        </w:tc>
        <w:tc>
          <w:tcPr>
            <w:tcW w:w="1257" w:type="dxa"/>
            <w:vAlign w:val="center"/>
          </w:tcPr>
          <w:p w:rsidR="00744981" w:rsidRPr="00760913" w:rsidRDefault="00744981" w:rsidP="00712FF9">
            <w:pPr>
              <w:spacing w:line="240" w:lineRule="atLeast"/>
              <w:ind w:left="-57"/>
              <w:jc w:val="center"/>
              <w:rPr>
                <w:sz w:val="24"/>
                <w:szCs w:val="24"/>
              </w:rPr>
            </w:pPr>
            <w:r w:rsidRPr="00760913">
              <w:rPr>
                <w:sz w:val="24"/>
                <w:szCs w:val="24"/>
              </w:rPr>
              <w:t>0502</w:t>
            </w:r>
          </w:p>
        </w:tc>
        <w:tc>
          <w:tcPr>
            <w:tcW w:w="1470" w:type="dxa"/>
            <w:vAlign w:val="center"/>
          </w:tcPr>
          <w:p w:rsidR="00744981" w:rsidRPr="00760913" w:rsidRDefault="00744981" w:rsidP="00712FF9">
            <w:pPr>
              <w:spacing w:line="240" w:lineRule="atLeast"/>
              <w:ind w:left="-57"/>
              <w:jc w:val="center"/>
              <w:rPr>
                <w:sz w:val="24"/>
                <w:szCs w:val="24"/>
                <w:lang w:val="en-US"/>
              </w:rPr>
            </w:pPr>
            <w:r w:rsidRPr="00760913">
              <w:rPr>
                <w:sz w:val="24"/>
                <w:szCs w:val="24"/>
              </w:rPr>
              <w:t>65202</w:t>
            </w:r>
            <w:r w:rsidRPr="00760913">
              <w:rPr>
                <w:sz w:val="24"/>
                <w:szCs w:val="24"/>
                <w:lang w:val="en-US"/>
              </w:rPr>
              <w:t>S0950</w:t>
            </w:r>
          </w:p>
        </w:tc>
        <w:tc>
          <w:tcPr>
            <w:tcW w:w="1504" w:type="dxa"/>
            <w:vAlign w:val="center"/>
          </w:tcPr>
          <w:p w:rsidR="00744981" w:rsidRPr="00F341C5" w:rsidRDefault="00A94C1E" w:rsidP="00712FF9">
            <w:pPr>
              <w:spacing w:line="240" w:lineRule="atLeast"/>
              <w:ind w:left="-57"/>
              <w:jc w:val="center"/>
              <w:rPr>
                <w:sz w:val="24"/>
                <w:szCs w:val="24"/>
              </w:rPr>
            </w:pPr>
            <w:r w:rsidRPr="00760913">
              <w:rPr>
                <w:sz w:val="24"/>
                <w:szCs w:val="24"/>
                <w:lang w:val="en-US"/>
              </w:rPr>
              <w:t>5903</w:t>
            </w:r>
            <w:r w:rsidRPr="00760913">
              <w:rPr>
                <w:sz w:val="24"/>
                <w:szCs w:val="24"/>
              </w:rPr>
              <w:t>,</w:t>
            </w:r>
            <w:r w:rsidR="00744981" w:rsidRPr="00760913">
              <w:rPr>
                <w:sz w:val="24"/>
                <w:szCs w:val="24"/>
                <w:lang w:val="en-US"/>
              </w:rPr>
              <w:t>76</w:t>
            </w:r>
          </w:p>
        </w:tc>
      </w:tr>
    </w:tbl>
    <w:p w:rsidR="00730A05" w:rsidRDefault="00730A05" w:rsidP="00712FF9">
      <w:pPr>
        <w:rPr>
          <w:bCs/>
          <w:sz w:val="24"/>
          <w:szCs w:val="24"/>
        </w:rPr>
      </w:pPr>
    </w:p>
    <w:p w:rsidR="00730A05" w:rsidRDefault="00730A05" w:rsidP="00712FF9">
      <w:pPr>
        <w:rPr>
          <w:bCs/>
          <w:sz w:val="24"/>
          <w:szCs w:val="24"/>
        </w:rPr>
      </w:pPr>
      <w:r>
        <w:rPr>
          <w:bCs/>
          <w:sz w:val="24"/>
          <w:szCs w:val="24"/>
        </w:rPr>
        <w:br w:type="page"/>
      </w:r>
    </w:p>
    <w:p w:rsidR="007E23A8" w:rsidRPr="007E23A8" w:rsidRDefault="007E23A8" w:rsidP="00712FF9">
      <w:pPr>
        <w:jc w:val="right"/>
        <w:rPr>
          <w:bCs/>
          <w:sz w:val="24"/>
          <w:szCs w:val="24"/>
        </w:rPr>
      </w:pPr>
      <w:r w:rsidRPr="007E23A8">
        <w:rPr>
          <w:bCs/>
          <w:sz w:val="24"/>
          <w:szCs w:val="24"/>
        </w:rPr>
        <w:lastRenderedPageBreak/>
        <w:t>Приложение 12.1</w:t>
      </w:r>
    </w:p>
    <w:p w:rsidR="007E23A8" w:rsidRPr="007E23A8" w:rsidRDefault="007E23A8" w:rsidP="00712FF9">
      <w:pPr>
        <w:spacing w:line="0" w:lineRule="atLeast"/>
        <w:jc w:val="right"/>
        <w:rPr>
          <w:bCs/>
          <w:sz w:val="24"/>
          <w:szCs w:val="24"/>
        </w:rPr>
      </w:pPr>
      <w:r w:rsidRPr="007E23A8">
        <w:rPr>
          <w:bCs/>
          <w:sz w:val="24"/>
          <w:szCs w:val="24"/>
        </w:rPr>
        <w:t>к решению Думы</w:t>
      </w:r>
    </w:p>
    <w:p w:rsidR="007E23A8" w:rsidRPr="007E23A8" w:rsidRDefault="007E23A8" w:rsidP="00712FF9">
      <w:pPr>
        <w:spacing w:line="0" w:lineRule="atLeast"/>
        <w:jc w:val="right"/>
        <w:rPr>
          <w:bCs/>
          <w:sz w:val="24"/>
          <w:szCs w:val="24"/>
        </w:rPr>
      </w:pPr>
      <w:r w:rsidRPr="007E23A8">
        <w:rPr>
          <w:bCs/>
          <w:sz w:val="24"/>
          <w:szCs w:val="24"/>
        </w:rPr>
        <w:t>Александровского района</w:t>
      </w:r>
    </w:p>
    <w:p w:rsidR="007E23A8" w:rsidRPr="007E23A8" w:rsidRDefault="007E23A8" w:rsidP="00712FF9">
      <w:pPr>
        <w:spacing w:line="240" w:lineRule="atLeast"/>
        <w:ind w:left="426" w:hanging="1"/>
        <w:jc w:val="right"/>
        <w:rPr>
          <w:b/>
          <w:sz w:val="24"/>
          <w:szCs w:val="24"/>
        </w:rPr>
      </w:pPr>
      <w:r w:rsidRPr="007E23A8">
        <w:rPr>
          <w:sz w:val="24"/>
          <w:szCs w:val="24"/>
        </w:rPr>
        <w:t>«О бюджете муниципального образования</w:t>
      </w:r>
    </w:p>
    <w:p w:rsidR="007E23A8" w:rsidRPr="007E23A8" w:rsidRDefault="007E23A8" w:rsidP="00712FF9">
      <w:pPr>
        <w:tabs>
          <w:tab w:val="left" w:pos="1418"/>
        </w:tabs>
        <w:spacing w:line="240" w:lineRule="atLeast"/>
        <w:ind w:left="426" w:firstLine="567"/>
        <w:jc w:val="right"/>
        <w:rPr>
          <w:sz w:val="24"/>
          <w:szCs w:val="24"/>
        </w:rPr>
      </w:pPr>
      <w:r w:rsidRPr="007E23A8">
        <w:rPr>
          <w:sz w:val="24"/>
          <w:szCs w:val="24"/>
        </w:rPr>
        <w:t xml:space="preserve">«Александровский район» на 2017 год </w:t>
      </w:r>
    </w:p>
    <w:p w:rsidR="007E23A8" w:rsidRPr="007E23A8" w:rsidRDefault="007E23A8" w:rsidP="00712FF9">
      <w:pPr>
        <w:tabs>
          <w:tab w:val="left" w:pos="1418"/>
        </w:tabs>
        <w:spacing w:line="240" w:lineRule="atLeast"/>
        <w:ind w:left="426" w:firstLine="567"/>
        <w:jc w:val="right"/>
        <w:rPr>
          <w:sz w:val="24"/>
          <w:szCs w:val="24"/>
        </w:rPr>
      </w:pPr>
      <w:r w:rsidRPr="007E23A8">
        <w:rPr>
          <w:sz w:val="24"/>
          <w:szCs w:val="24"/>
        </w:rPr>
        <w:t>и плановый период на 2018 и 2019 годов»</w:t>
      </w:r>
    </w:p>
    <w:p w:rsidR="007E23A8" w:rsidRPr="007E23A8" w:rsidRDefault="007E23A8" w:rsidP="00712FF9">
      <w:pPr>
        <w:spacing w:line="240" w:lineRule="atLeast"/>
        <w:ind w:left="4956" w:firstLine="708"/>
        <w:jc w:val="right"/>
        <w:rPr>
          <w:sz w:val="24"/>
          <w:szCs w:val="24"/>
        </w:rPr>
      </w:pPr>
      <w:r w:rsidRPr="007E23A8">
        <w:rPr>
          <w:bCs/>
          <w:sz w:val="24"/>
          <w:szCs w:val="24"/>
        </w:rPr>
        <w:t xml:space="preserve">от 26.12.2016 № </w:t>
      </w:r>
      <w:r>
        <w:rPr>
          <w:bCs/>
          <w:sz w:val="24"/>
          <w:szCs w:val="24"/>
        </w:rPr>
        <w:t>89</w:t>
      </w:r>
    </w:p>
    <w:p w:rsidR="007E23A8" w:rsidRPr="007E23A8" w:rsidRDefault="007E23A8" w:rsidP="00712FF9">
      <w:pPr>
        <w:rPr>
          <w:sz w:val="22"/>
          <w:szCs w:val="22"/>
        </w:rPr>
      </w:pPr>
    </w:p>
    <w:p w:rsidR="00441CF8" w:rsidRDefault="007E23A8" w:rsidP="00712FF9">
      <w:pPr>
        <w:jc w:val="center"/>
        <w:rPr>
          <w:sz w:val="24"/>
          <w:szCs w:val="24"/>
        </w:rPr>
      </w:pPr>
      <w:r w:rsidRPr="007E23A8">
        <w:rPr>
          <w:sz w:val="24"/>
          <w:szCs w:val="24"/>
        </w:rPr>
        <w:t>Перечень объектов капитального ремонта объектов муниципальной собственности, финансируемых из бюджета муниципального образования "Александровский район»</w:t>
      </w:r>
    </w:p>
    <w:p w:rsidR="007E23A8" w:rsidRPr="007E23A8" w:rsidRDefault="007E23A8" w:rsidP="00712FF9">
      <w:pPr>
        <w:jc w:val="center"/>
        <w:rPr>
          <w:sz w:val="24"/>
          <w:szCs w:val="24"/>
        </w:rPr>
      </w:pPr>
      <w:r w:rsidRPr="007E23A8">
        <w:rPr>
          <w:sz w:val="24"/>
          <w:szCs w:val="24"/>
        </w:rPr>
        <w:t xml:space="preserve"> на 2017 год и </w:t>
      </w:r>
      <w:r w:rsidR="00441CF8">
        <w:rPr>
          <w:sz w:val="24"/>
          <w:szCs w:val="24"/>
        </w:rPr>
        <w:t xml:space="preserve">на </w:t>
      </w:r>
      <w:r w:rsidRPr="007E23A8">
        <w:rPr>
          <w:sz w:val="24"/>
          <w:szCs w:val="24"/>
        </w:rPr>
        <w:t>плановый период 2018 и 2019 годов</w:t>
      </w:r>
    </w:p>
    <w:p w:rsidR="007E23A8" w:rsidRPr="007E23A8" w:rsidRDefault="007E23A8" w:rsidP="00712FF9">
      <w:pPr>
        <w:jc w:val="center"/>
        <w:rPr>
          <w:sz w:val="24"/>
          <w:szCs w:val="24"/>
        </w:rPr>
      </w:pPr>
    </w:p>
    <w:p w:rsidR="007E23A8" w:rsidRPr="007E23A8" w:rsidRDefault="007E23A8" w:rsidP="00712FF9">
      <w:pPr>
        <w:jc w:val="right"/>
        <w:rPr>
          <w:sz w:val="24"/>
          <w:szCs w:val="24"/>
        </w:rPr>
      </w:pPr>
      <w:r w:rsidRPr="007E23A8">
        <w:rPr>
          <w:sz w:val="24"/>
          <w:szCs w:val="24"/>
        </w:rPr>
        <w:t>Единица измерения: тыс. рублей</w:t>
      </w:r>
    </w:p>
    <w:tbl>
      <w:tblPr>
        <w:tblStyle w:val="aa"/>
        <w:tblW w:w="9476" w:type="dxa"/>
        <w:tblLook w:val="04A0" w:firstRow="1" w:lastRow="0" w:firstColumn="1" w:lastColumn="0" w:noHBand="0" w:noVBand="1"/>
      </w:tblPr>
      <w:tblGrid>
        <w:gridCol w:w="3912"/>
        <w:gridCol w:w="1134"/>
        <w:gridCol w:w="1304"/>
        <w:gridCol w:w="1086"/>
        <w:gridCol w:w="1020"/>
        <w:gridCol w:w="1020"/>
      </w:tblGrid>
      <w:tr w:rsidR="00571BA1" w:rsidRPr="00571BA1" w:rsidTr="00571BA1">
        <w:tc>
          <w:tcPr>
            <w:tcW w:w="3912" w:type="dxa"/>
            <w:vAlign w:val="center"/>
          </w:tcPr>
          <w:p w:rsidR="007E23A8" w:rsidRPr="00571BA1" w:rsidRDefault="007E23A8" w:rsidP="00571BA1">
            <w:pPr>
              <w:spacing w:line="240" w:lineRule="atLeast"/>
              <w:ind w:left="-57" w:right="-57"/>
              <w:jc w:val="center"/>
              <w:rPr>
                <w:sz w:val="23"/>
                <w:szCs w:val="23"/>
              </w:rPr>
            </w:pPr>
            <w:r w:rsidRPr="00571BA1">
              <w:rPr>
                <w:sz w:val="23"/>
                <w:szCs w:val="23"/>
              </w:rPr>
              <w:t>Наименование показателя</w:t>
            </w:r>
          </w:p>
        </w:tc>
        <w:tc>
          <w:tcPr>
            <w:tcW w:w="1134" w:type="dxa"/>
            <w:vAlign w:val="center"/>
          </w:tcPr>
          <w:p w:rsidR="007E23A8" w:rsidRPr="00571BA1" w:rsidRDefault="007E23A8" w:rsidP="00571BA1">
            <w:pPr>
              <w:spacing w:line="240" w:lineRule="atLeast"/>
              <w:ind w:left="-57" w:right="-57"/>
              <w:jc w:val="center"/>
              <w:rPr>
                <w:sz w:val="23"/>
                <w:szCs w:val="23"/>
              </w:rPr>
            </w:pPr>
            <w:r w:rsidRPr="00571BA1">
              <w:rPr>
                <w:sz w:val="23"/>
                <w:szCs w:val="23"/>
              </w:rPr>
              <w:t>Раздел, подраздел</w:t>
            </w:r>
          </w:p>
        </w:tc>
        <w:tc>
          <w:tcPr>
            <w:tcW w:w="1304" w:type="dxa"/>
            <w:vAlign w:val="center"/>
          </w:tcPr>
          <w:p w:rsidR="007E23A8" w:rsidRPr="00571BA1" w:rsidRDefault="007E23A8" w:rsidP="00571BA1">
            <w:pPr>
              <w:spacing w:line="240" w:lineRule="atLeast"/>
              <w:ind w:left="-57" w:right="-57"/>
              <w:jc w:val="center"/>
              <w:rPr>
                <w:sz w:val="23"/>
                <w:szCs w:val="23"/>
              </w:rPr>
            </w:pPr>
            <w:r w:rsidRPr="00571BA1">
              <w:rPr>
                <w:sz w:val="23"/>
                <w:szCs w:val="23"/>
              </w:rPr>
              <w:t>Целевая статья</w:t>
            </w:r>
          </w:p>
        </w:tc>
        <w:tc>
          <w:tcPr>
            <w:tcW w:w="1086" w:type="dxa"/>
            <w:vAlign w:val="center"/>
          </w:tcPr>
          <w:p w:rsidR="007E23A8" w:rsidRPr="00571BA1" w:rsidRDefault="007E23A8" w:rsidP="00571BA1">
            <w:pPr>
              <w:spacing w:line="240" w:lineRule="atLeast"/>
              <w:ind w:left="-57" w:right="-57"/>
              <w:jc w:val="center"/>
              <w:rPr>
                <w:sz w:val="23"/>
                <w:szCs w:val="23"/>
              </w:rPr>
            </w:pPr>
            <w:r w:rsidRPr="00571BA1">
              <w:rPr>
                <w:sz w:val="23"/>
                <w:szCs w:val="23"/>
              </w:rPr>
              <w:t>Сумма на 2017 г.</w:t>
            </w:r>
          </w:p>
        </w:tc>
        <w:tc>
          <w:tcPr>
            <w:tcW w:w="1020" w:type="dxa"/>
          </w:tcPr>
          <w:p w:rsidR="007E23A8" w:rsidRPr="00571BA1" w:rsidRDefault="007E23A8" w:rsidP="00571BA1">
            <w:pPr>
              <w:spacing w:line="240" w:lineRule="atLeast"/>
              <w:ind w:left="-57" w:right="-57"/>
              <w:jc w:val="center"/>
              <w:rPr>
                <w:sz w:val="23"/>
                <w:szCs w:val="23"/>
              </w:rPr>
            </w:pPr>
            <w:r w:rsidRPr="00571BA1">
              <w:rPr>
                <w:sz w:val="23"/>
                <w:szCs w:val="23"/>
              </w:rPr>
              <w:t>Сумма на 2018 г</w:t>
            </w:r>
          </w:p>
        </w:tc>
        <w:tc>
          <w:tcPr>
            <w:tcW w:w="1020" w:type="dxa"/>
          </w:tcPr>
          <w:p w:rsidR="007E23A8" w:rsidRPr="00571BA1" w:rsidRDefault="007E23A8" w:rsidP="00571BA1">
            <w:pPr>
              <w:spacing w:line="240" w:lineRule="atLeast"/>
              <w:ind w:left="-57" w:right="-57"/>
              <w:jc w:val="center"/>
              <w:rPr>
                <w:sz w:val="23"/>
                <w:szCs w:val="23"/>
              </w:rPr>
            </w:pPr>
            <w:r w:rsidRPr="00571BA1">
              <w:rPr>
                <w:sz w:val="23"/>
                <w:szCs w:val="23"/>
              </w:rPr>
              <w:t>Сумма на 2019 г</w:t>
            </w:r>
          </w:p>
        </w:tc>
      </w:tr>
      <w:tr w:rsidR="00571BA1" w:rsidRPr="00571BA1" w:rsidTr="00571BA1">
        <w:tc>
          <w:tcPr>
            <w:tcW w:w="3912" w:type="dxa"/>
            <w:vAlign w:val="center"/>
          </w:tcPr>
          <w:p w:rsidR="007E23A8" w:rsidRPr="00571BA1" w:rsidRDefault="007E23A8" w:rsidP="00571BA1">
            <w:pPr>
              <w:spacing w:line="240" w:lineRule="atLeast"/>
              <w:ind w:left="-57" w:right="-57"/>
              <w:rPr>
                <w:bCs/>
                <w:iCs/>
                <w:sz w:val="23"/>
                <w:szCs w:val="23"/>
              </w:rPr>
            </w:pPr>
            <w:r w:rsidRPr="00571BA1">
              <w:rPr>
                <w:bCs/>
                <w:iCs/>
                <w:sz w:val="23"/>
                <w:szCs w:val="23"/>
              </w:rPr>
              <w:t>Всего</w:t>
            </w:r>
          </w:p>
        </w:tc>
        <w:tc>
          <w:tcPr>
            <w:tcW w:w="1134" w:type="dxa"/>
            <w:vAlign w:val="center"/>
          </w:tcPr>
          <w:p w:rsidR="007E23A8" w:rsidRPr="00571BA1" w:rsidRDefault="007E23A8" w:rsidP="00571BA1">
            <w:pPr>
              <w:spacing w:line="240" w:lineRule="atLeast"/>
              <w:ind w:left="-57" w:right="-57"/>
              <w:jc w:val="center"/>
              <w:rPr>
                <w:sz w:val="23"/>
                <w:szCs w:val="23"/>
              </w:rPr>
            </w:pPr>
          </w:p>
        </w:tc>
        <w:tc>
          <w:tcPr>
            <w:tcW w:w="1304" w:type="dxa"/>
            <w:vAlign w:val="center"/>
          </w:tcPr>
          <w:p w:rsidR="007E23A8" w:rsidRPr="00571BA1" w:rsidRDefault="007E23A8" w:rsidP="00571BA1">
            <w:pPr>
              <w:spacing w:line="240" w:lineRule="atLeast"/>
              <w:ind w:left="-57" w:right="-57"/>
              <w:jc w:val="center"/>
              <w:rPr>
                <w:sz w:val="23"/>
                <w:szCs w:val="23"/>
              </w:rPr>
            </w:pPr>
          </w:p>
        </w:tc>
        <w:tc>
          <w:tcPr>
            <w:tcW w:w="1086" w:type="dxa"/>
            <w:vAlign w:val="center"/>
          </w:tcPr>
          <w:p w:rsidR="007E23A8" w:rsidRPr="00571BA1" w:rsidRDefault="00571BA1" w:rsidP="00571BA1">
            <w:pPr>
              <w:spacing w:line="240" w:lineRule="atLeast"/>
              <w:ind w:left="-57" w:right="-57"/>
              <w:jc w:val="center"/>
              <w:rPr>
                <w:sz w:val="23"/>
                <w:szCs w:val="23"/>
              </w:rPr>
            </w:pPr>
            <w:r w:rsidRPr="00571BA1">
              <w:rPr>
                <w:sz w:val="23"/>
                <w:szCs w:val="23"/>
              </w:rPr>
              <w:t>5078,55</w:t>
            </w:r>
          </w:p>
        </w:tc>
        <w:tc>
          <w:tcPr>
            <w:tcW w:w="1020" w:type="dxa"/>
            <w:vAlign w:val="center"/>
          </w:tcPr>
          <w:p w:rsidR="007E23A8" w:rsidRPr="00571BA1" w:rsidRDefault="007E23A8" w:rsidP="00571BA1">
            <w:pPr>
              <w:spacing w:line="240" w:lineRule="atLeast"/>
              <w:ind w:left="-57" w:right="-57"/>
              <w:jc w:val="center"/>
              <w:rPr>
                <w:sz w:val="23"/>
                <w:szCs w:val="23"/>
              </w:rPr>
            </w:pPr>
          </w:p>
        </w:tc>
        <w:tc>
          <w:tcPr>
            <w:tcW w:w="1020" w:type="dxa"/>
            <w:vAlign w:val="center"/>
          </w:tcPr>
          <w:p w:rsidR="007E23A8" w:rsidRPr="00571BA1" w:rsidRDefault="007E23A8" w:rsidP="00571BA1">
            <w:pPr>
              <w:spacing w:line="240" w:lineRule="atLeast"/>
              <w:ind w:left="-57" w:right="-57"/>
              <w:jc w:val="center"/>
              <w:rPr>
                <w:sz w:val="23"/>
                <w:szCs w:val="23"/>
              </w:rPr>
            </w:pPr>
            <w:r w:rsidRPr="00571BA1">
              <w:rPr>
                <w:sz w:val="23"/>
                <w:szCs w:val="23"/>
              </w:rPr>
              <w:t>0</w:t>
            </w:r>
          </w:p>
        </w:tc>
      </w:tr>
      <w:tr w:rsidR="00571BA1" w:rsidRPr="00571BA1" w:rsidTr="00571BA1">
        <w:tc>
          <w:tcPr>
            <w:tcW w:w="3912" w:type="dxa"/>
          </w:tcPr>
          <w:p w:rsidR="005D2E98" w:rsidRPr="00571BA1" w:rsidRDefault="005D2E98" w:rsidP="00571BA1">
            <w:pPr>
              <w:spacing w:line="240" w:lineRule="atLeast"/>
              <w:ind w:left="-57" w:right="-57"/>
              <w:rPr>
                <w:bCs/>
                <w:iCs/>
                <w:sz w:val="23"/>
                <w:szCs w:val="23"/>
              </w:rPr>
            </w:pPr>
            <w:r w:rsidRPr="00571BA1">
              <w:rPr>
                <w:bCs/>
                <w:iCs/>
                <w:sz w:val="23"/>
                <w:szCs w:val="23"/>
              </w:rPr>
              <w:t>Национальная экономика</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0400</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5D2E98" w:rsidP="00571BA1">
            <w:pPr>
              <w:spacing w:line="240" w:lineRule="atLeast"/>
              <w:ind w:left="-57" w:right="-57"/>
              <w:jc w:val="center"/>
              <w:rPr>
                <w:sz w:val="23"/>
                <w:szCs w:val="23"/>
              </w:rPr>
            </w:pPr>
            <w:r w:rsidRPr="00571BA1">
              <w:rPr>
                <w:sz w:val="23"/>
                <w:szCs w:val="23"/>
              </w:rPr>
              <w:t>806,0</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bCs/>
                <w:iCs/>
                <w:sz w:val="23"/>
                <w:szCs w:val="23"/>
              </w:rPr>
            </w:pPr>
            <w:r w:rsidRPr="00571BA1">
              <w:rPr>
                <w:bCs/>
                <w:iCs/>
                <w:sz w:val="23"/>
                <w:szCs w:val="23"/>
              </w:rPr>
              <w:t>Другие вопросы в области национальной экономики</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0412</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5D2E98" w:rsidP="00571BA1">
            <w:pPr>
              <w:spacing w:line="240" w:lineRule="atLeast"/>
              <w:ind w:left="-57" w:right="-57"/>
              <w:jc w:val="center"/>
              <w:rPr>
                <w:sz w:val="23"/>
                <w:szCs w:val="23"/>
              </w:rPr>
            </w:pPr>
            <w:r w:rsidRPr="00571BA1">
              <w:rPr>
                <w:sz w:val="23"/>
                <w:szCs w:val="23"/>
              </w:rPr>
              <w:t>806,0</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bCs/>
                <w:iCs/>
                <w:sz w:val="23"/>
                <w:szCs w:val="23"/>
              </w:rPr>
            </w:pPr>
            <w:r w:rsidRPr="00571BA1">
              <w:rPr>
                <w:bCs/>
                <w:iCs/>
                <w:sz w:val="23"/>
                <w:szCs w:val="23"/>
              </w:rPr>
              <w:t>Проведение аварийно-восстановительных работ в здании по адресу: Александровский район, с. Новоникольское, пер.</w:t>
            </w:r>
            <w:r w:rsidR="00AB20DF" w:rsidRPr="00571BA1">
              <w:rPr>
                <w:bCs/>
                <w:iCs/>
                <w:sz w:val="23"/>
                <w:szCs w:val="23"/>
              </w:rPr>
              <w:t xml:space="preserve"> </w:t>
            </w:r>
            <w:r w:rsidRPr="00571BA1">
              <w:rPr>
                <w:bCs/>
                <w:iCs/>
                <w:sz w:val="23"/>
                <w:szCs w:val="23"/>
              </w:rPr>
              <w:t>Больничный,3</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0412</w:t>
            </w:r>
          </w:p>
        </w:tc>
        <w:tc>
          <w:tcPr>
            <w:tcW w:w="130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5211800099</w:t>
            </w:r>
          </w:p>
        </w:tc>
        <w:tc>
          <w:tcPr>
            <w:tcW w:w="1086" w:type="dxa"/>
            <w:vAlign w:val="center"/>
          </w:tcPr>
          <w:p w:rsidR="005D2E98" w:rsidRPr="00571BA1" w:rsidRDefault="005D2E98" w:rsidP="00571BA1">
            <w:pPr>
              <w:spacing w:line="240" w:lineRule="atLeast"/>
              <w:ind w:left="-57" w:right="-57"/>
              <w:jc w:val="center"/>
              <w:rPr>
                <w:sz w:val="23"/>
                <w:szCs w:val="23"/>
              </w:rPr>
            </w:pPr>
            <w:r w:rsidRPr="00571BA1">
              <w:rPr>
                <w:sz w:val="23"/>
                <w:szCs w:val="23"/>
              </w:rPr>
              <w:t>806,0</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225027" w:rsidRPr="00571BA1" w:rsidRDefault="00D72C52" w:rsidP="00571BA1">
            <w:pPr>
              <w:spacing w:line="240" w:lineRule="atLeast"/>
              <w:ind w:left="-57" w:right="-57"/>
              <w:rPr>
                <w:bCs/>
                <w:iCs/>
                <w:sz w:val="23"/>
                <w:szCs w:val="23"/>
              </w:rPr>
            </w:pPr>
            <w:r w:rsidRPr="00571BA1">
              <w:rPr>
                <w:bCs/>
                <w:iCs/>
                <w:sz w:val="23"/>
                <w:szCs w:val="23"/>
              </w:rPr>
              <w:t>Образование</w:t>
            </w:r>
          </w:p>
        </w:tc>
        <w:tc>
          <w:tcPr>
            <w:tcW w:w="1134" w:type="dxa"/>
            <w:vAlign w:val="center"/>
          </w:tcPr>
          <w:p w:rsidR="00225027" w:rsidRPr="00571BA1" w:rsidRDefault="00D72C52" w:rsidP="00571BA1">
            <w:pPr>
              <w:spacing w:line="240" w:lineRule="atLeast"/>
              <w:ind w:left="-57" w:right="-57"/>
              <w:jc w:val="center"/>
              <w:rPr>
                <w:sz w:val="23"/>
                <w:szCs w:val="23"/>
              </w:rPr>
            </w:pPr>
            <w:r w:rsidRPr="00571BA1">
              <w:rPr>
                <w:sz w:val="23"/>
                <w:szCs w:val="23"/>
              </w:rPr>
              <w:t>0700</w:t>
            </w:r>
          </w:p>
        </w:tc>
        <w:tc>
          <w:tcPr>
            <w:tcW w:w="1304" w:type="dxa"/>
            <w:vAlign w:val="center"/>
          </w:tcPr>
          <w:p w:rsidR="00225027" w:rsidRPr="00571BA1" w:rsidRDefault="00225027" w:rsidP="00571BA1">
            <w:pPr>
              <w:spacing w:line="240" w:lineRule="atLeast"/>
              <w:ind w:left="-57" w:right="-57"/>
              <w:jc w:val="center"/>
              <w:rPr>
                <w:sz w:val="23"/>
                <w:szCs w:val="23"/>
              </w:rPr>
            </w:pPr>
          </w:p>
        </w:tc>
        <w:tc>
          <w:tcPr>
            <w:tcW w:w="1086" w:type="dxa"/>
            <w:vAlign w:val="center"/>
          </w:tcPr>
          <w:p w:rsidR="00225027" w:rsidRPr="00571BA1" w:rsidRDefault="00571BA1" w:rsidP="00571BA1">
            <w:pPr>
              <w:spacing w:line="240" w:lineRule="atLeast"/>
              <w:ind w:left="-57" w:right="-57"/>
              <w:jc w:val="center"/>
              <w:rPr>
                <w:sz w:val="23"/>
                <w:szCs w:val="23"/>
              </w:rPr>
            </w:pPr>
            <w:r w:rsidRPr="00571BA1">
              <w:rPr>
                <w:sz w:val="23"/>
                <w:szCs w:val="23"/>
              </w:rPr>
              <w:t>3434,65</w:t>
            </w:r>
          </w:p>
        </w:tc>
        <w:tc>
          <w:tcPr>
            <w:tcW w:w="1020" w:type="dxa"/>
            <w:vAlign w:val="center"/>
          </w:tcPr>
          <w:p w:rsidR="00225027" w:rsidRPr="00571BA1" w:rsidRDefault="00225027" w:rsidP="00571BA1">
            <w:pPr>
              <w:spacing w:line="240" w:lineRule="atLeast"/>
              <w:ind w:left="-57" w:right="-57"/>
              <w:jc w:val="center"/>
              <w:rPr>
                <w:sz w:val="23"/>
                <w:szCs w:val="23"/>
              </w:rPr>
            </w:pPr>
          </w:p>
        </w:tc>
        <w:tc>
          <w:tcPr>
            <w:tcW w:w="1020" w:type="dxa"/>
            <w:vAlign w:val="center"/>
          </w:tcPr>
          <w:p w:rsidR="00225027" w:rsidRPr="00571BA1" w:rsidRDefault="00225027" w:rsidP="00571BA1">
            <w:pPr>
              <w:spacing w:line="240" w:lineRule="atLeast"/>
              <w:ind w:left="-57" w:right="-57"/>
              <w:jc w:val="center"/>
              <w:rPr>
                <w:sz w:val="23"/>
                <w:szCs w:val="23"/>
              </w:rPr>
            </w:pPr>
            <w:r w:rsidRPr="00571BA1">
              <w:rPr>
                <w:sz w:val="23"/>
                <w:szCs w:val="23"/>
              </w:rPr>
              <w:t>0</w:t>
            </w:r>
          </w:p>
        </w:tc>
      </w:tr>
      <w:tr w:rsidR="00571BA1" w:rsidRPr="00571BA1" w:rsidTr="00571BA1">
        <w:tc>
          <w:tcPr>
            <w:tcW w:w="3912" w:type="dxa"/>
          </w:tcPr>
          <w:p w:rsidR="00D72C52" w:rsidRPr="00571BA1" w:rsidRDefault="00D72C52" w:rsidP="00571BA1">
            <w:pPr>
              <w:spacing w:line="240" w:lineRule="atLeast"/>
              <w:ind w:left="-57" w:right="-57"/>
              <w:rPr>
                <w:bCs/>
                <w:iCs/>
                <w:sz w:val="23"/>
                <w:szCs w:val="23"/>
              </w:rPr>
            </w:pPr>
            <w:r w:rsidRPr="00571BA1">
              <w:rPr>
                <w:bCs/>
                <w:iCs/>
                <w:sz w:val="23"/>
                <w:szCs w:val="23"/>
              </w:rPr>
              <w:t>Дошкольное образование</w:t>
            </w:r>
          </w:p>
        </w:tc>
        <w:tc>
          <w:tcPr>
            <w:tcW w:w="1134" w:type="dxa"/>
            <w:vAlign w:val="center"/>
          </w:tcPr>
          <w:p w:rsidR="00D72C52" w:rsidRPr="00571BA1" w:rsidRDefault="00D72C52" w:rsidP="00571BA1">
            <w:pPr>
              <w:spacing w:line="240" w:lineRule="atLeast"/>
              <w:ind w:left="-57" w:right="-57"/>
              <w:jc w:val="center"/>
              <w:rPr>
                <w:sz w:val="23"/>
                <w:szCs w:val="23"/>
              </w:rPr>
            </w:pPr>
            <w:r w:rsidRPr="00571BA1">
              <w:rPr>
                <w:sz w:val="23"/>
                <w:szCs w:val="23"/>
              </w:rPr>
              <w:t>0701</w:t>
            </w:r>
          </w:p>
        </w:tc>
        <w:tc>
          <w:tcPr>
            <w:tcW w:w="1304" w:type="dxa"/>
            <w:vAlign w:val="center"/>
          </w:tcPr>
          <w:p w:rsidR="00D72C52" w:rsidRPr="00571BA1" w:rsidRDefault="00D72C52" w:rsidP="00571BA1">
            <w:pPr>
              <w:spacing w:line="240" w:lineRule="atLeast"/>
              <w:ind w:left="-57" w:right="-57"/>
              <w:jc w:val="center"/>
              <w:rPr>
                <w:sz w:val="23"/>
                <w:szCs w:val="23"/>
              </w:rPr>
            </w:pPr>
          </w:p>
        </w:tc>
        <w:tc>
          <w:tcPr>
            <w:tcW w:w="1086" w:type="dxa"/>
            <w:vAlign w:val="center"/>
          </w:tcPr>
          <w:p w:rsidR="00D72C52" w:rsidRPr="00571BA1" w:rsidRDefault="00571BA1" w:rsidP="00571BA1">
            <w:pPr>
              <w:spacing w:line="240" w:lineRule="atLeast"/>
              <w:ind w:left="-57" w:right="-57"/>
              <w:jc w:val="center"/>
              <w:rPr>
                <w:sz w:val="23"/>
                <w:szCs w:val="23"/>
              </w:rPr>
            </w:pPr>
            <w:r w:rsidRPr="00571BA1">
              <w:rPr>
                <w:sz w:val="23"/>
                <w:szCs w:val="23"/>
              </w:rPr>
              <w:t>2009,95</w:t>
            </w:r>
          </w:p>
        </w:tc>
        <w:tc>
          <w:tcPr>
            <w:tcW w:w="1020" w:type="dxa"/>
            <w:vAlign w:val="center"/>
          </w:tcPr>
          <w:p w:rsidR="00D72C52" w:rsidRPr="00571BA1" w:rsidRDefault="00D72C52" w:rsidP="00571BA1">
            <w:pPr>
              <w:spacing w:line="240" w:lineRule="atLeast"/>
              <w:ind w:left="-57" w:right="-57"/>
              <w:jc w:val="center"/>
              <w:rPr>
                <w:sz w:val="23"/>
                <w:szCs w:val="23"/>
              </w:rPr>
            </w:pPr>
          </w:p>
        </w:tc>
        <w:tc>
          <w:tcPr>
            <w:tcW w:w="1020" w:type="dxa"/>
            <w:vAlign w:val="center"/>
          </w:tcPr>
          <w:p w:rsidR="00D72C52" w:rsidRPr="00571BA1" w:rsidRDefault="00D72C52" w:rsidP="00571BA1">
            <w:pPr>
              <w:spacing w:line="240" w:lineRule="atLeast"/>
              <w:ind w:left="-57" w:right="-57"/>
              <w:jc w:val="center"/>
              <w:rPr>
                <w:sz w:val="23"/>
                <w:szCs w:val="23"/>
              </w:rPr>
            </w:pPr>
          </w:p>
        </w:tc>
      </w:tr>
      <w:tr w:rsidR="00571BA1" w:rsidRPr="00571BA1" w:rsidTr="00571BA1">
        <w:tc>
          <w:tcPr>
            <w:tcW w:w="3912" w:type="dxa"/>
          </w:tcPr>
          <w:p w:rsidR="00571BA1" w:rsidRPr="00571BA1" w:rsidRDefault="00571BA1" w:rsidP="00571BA1">
            <w:pPr>
              <w:spacing w:line="240" w:lineRule="atLeast"/>
              <w:ind w:left="-57" w:right="-57"/>
              <w:rPr>
                <w:bCs/>
                <w:iCs/>
                <w:sz w:val="23"/>
                <w:szCs w:val="23"/>
              </w:rPr>
            </w:pPr>
            <w:r w:rsidRPr="00571BA1">
              <w:rPr>
                <w:bCs/>
                <w:iCs/>
                <w:sz w:val="23"/>
                <w:szCs w:val="23"/>
              </w:rPr>
              <w:t>Ремонт помещения оранжереи в здании МБДОУ «ЦРР – детский сад «Теремок» с. Александровское</w:t>
            </w:r>
          </w:p>
        </w:tc>
        <w:tc>
          <w:tcPr>
            <w:tcW w:w="113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0701</w:t>
            </w:r>
          </w:p>
        </w:tc>
        <w:tc>
          <w:tcPr>
            <w:tcW w:w="130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5711700000</w:t>
            </w:r>
          </w:p>
        </w:tc>
        <w:tc>
          <w:tcPr>
            <w:tcW w:w="1086"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525,7</w:t>
            </w:r>
          </w:p>
        </w:tc>
        <w:tc>
          <w:tcPr>
            <w:tcW w:w="1020" w:type="dxa"/>
            <w:vAlign w:val="center"/>
          </w:tcPr>
          <w:p w:rsidR="00571BA1" w:rsidRPr="00571BA1" w:rsidRDefault="00571BA1" w:rsidP="00571BA1">
            <w:pPr>
              <w:spacing w:line="240" w:lineRule="atLeast"/>
              <w:ind w:left="-57" w:right="-57"/>
              <w:jc w:val="center"/>
              <w:rPr>
                <w:sz w:val="23"/>
                <w:szCs w:val="23"/>
              </w:rPr>
            </w:pPr>
          </w:p>
        </w:tc>
        <w:tc>
          <w:tcPr>
            <w:tcW w:w="1020" w:type="dxa"/>
            <w:vAlign w:val="center"/>
          </w:tcPr>
          <w:p w:rsidR="00571BA1" w:rsidRPr="00571BA1" w:rsidRDefault="00571BA1" w:rsidP="00571BA1">
            <w:pPr>
              <w:spacing w:line="240" w:lineRule="atLeast"/>
              <w:ind w:left="-57" w:right="-57"/>
              <w:jc w:val="center"/>
              <w:rPr>
                <w:sz w:val="23"/>
                <w:szCs w:val="23"/>
              </w:rPr>
            </w:pPr>
          </w:p>
        </w:tc>
      </w:tr>
      <w:tr w:rsidR="00571BA1" w:rsidRPr="00571BA1" w:rsidTr="00571BA1">
        <w:tc>
          <w:tcPr>
            <w:tcW w:w="3912" w:type="dxa"/>
          </w:tcPr>
          <w:p w:rsidR="00225027" w:rsidRPr="00571BA1" w:rsidRDefault="00F341C5" w:rsidP="00571BA1">
            <w:pPr>
              <w:spacing w:line="240" w:lineRule="atLeast"/>
              <w:ind w:left="-57" w:right="-57"/>
              <w:rPr>
                <w:bCs/>
                <w:iCs/>
                <w:sz w:val="23"/>
                <w:szCs w:val="23"/>
              </w:rPr>
            </w:pPr>
            <w:r w:rsidRPr="00571BA1">
              <w:rPr>
                <w:bCs/>
                <w:iCs/>
                <w:sz w:val="23"/>
                <w:szCs w:val="23"/>
              </w:rPr>
              <w:t xml:space="preserve">Ремонт помещения нежилого здания по адресу: Томская область, Александровский район, село Александровское ул. Юргина 1 (под размещение интерната) </w:t>
            </w:r>
          </w:p>
        </w:tc>
        <w:tc>
          <w:tcPr>
            <w:tcW w:w="1134" w:type="dxa"/>
            <w:vAlign w:val="center"/>
          </w:tcPr>
          <w:p w:rsidR="00225027" w:rsidRPr="00571BA1" w:rsidRDefault="00F341C5" w:rsidP="00571BA1">
            <w:pPr>
              <w:spacing w:line="240" w:lineRule="atLeast"/>
              <w:ind w:left="-57" w:right="-57"/>
              <w:jc w:val="center"/>
              <w:rPr>
                <w:sz w:val="23"/>
                <w:szCs w:val="23"/>
              </w:rPr>
            </w:pPr>
            <w:r w:rsidRPr="00571BA1">
              <w:rPr>
                <w:sz w:val="23"/>
                <w:szCs w:val="23"/>
              </w:rPr>
              <w:t>0701</w:t>
            </w:r>
          </w:p>
        </w:tc>
        <w:tc>
          <w:tcPr>
            <w:tcW w:w="1304" w:type="dxa"/>
            <w:vAlign w:val="center"/>
          </w:tcPr>
          <w:p w:rsidR="00225027" w:rsidRPr="00571BA1" w:rsidRDefault="00F341C5" w:rsidP="00571BA1">
            <w:pPr>
              <w:spacing w:line="240" w:lineRule="atLeast"/>
              <w:ind w:left="-57" w:right="-57"/>
              <w:jc w:val="center"/>
              <w:rPr>
                <w:sz w:val="23"/>
                <w:szCs w:val="23"/>
              </w:rPr>
            </w:pPr>
            <w:r w:rsidRPr="00571BA1">
              <w:rPr>
                <w:sz w:val="23"/>
                <w:szCs w:val="23"/>
              </w:rPr>
              <w:t>6411300000</w:t>
            </w:r>
          </w:p>
        </w:tc>
        <w:tc>
          <w:tcPr>
            <w:tcW w:w="1086" w:type="dxa"/>
            <w:vAlign w:val="center"/>
          </w:tcPr>
          <w:p w:rsidR="00225027" w:rsidRPr="00571BA1" w:rsidRDefault="00F341C5" w:rsidP="00571BA1">
            <w:pPr>
              <w:spacing w:line="240" w:lineRule="atLeast"/>
              <w:ind w:left="-57" w:right="-57"/>
              <w:jc w:val="center"/>
              <w:rPr>
                <w:sz w:val="23"/>
                <w:szCs w:val="23"/>
              </w:rPr>
            </w:pPr>
            <w:r w:rsidRPr="00571BA1">
              <w:rPr>
                <w:sz w:val="23"/>
                <w:szCs w:val="23"/>
              </w:rPr>
              <w:t>1484,25</w:t>
            </w:r>
          </w:p>
        </w:tc>
        <w:tc>
          <w:tcPr>
            <w:tcW w:w="1020" w:type="dxa"/>
            <w:vAlign w:val="center"/>
          </w:tcPr>
          <w:p w:rsidR="00225027" w:rsidRPr="00571BA1" w:rsidRDefault="00225027" w:rsidP="00571BA1">
            <w:pPr>
              <w:spacing w:line="240" w:lineRule="atLeast"/>
              <w:ind w:left="-57" w:right="-57"/>
              <w:jc w:val="center"/>
              <w:rPr>
                <w:sz w:val="23"/>
                <w:szCs w:val="23"/>
              </w:rPr>
            </w:pPr>
            <w:r w:rsidRPr="00571BA1">
              <w:rPr>
                <w:sz w:val="23"/>
                <w:szCs w:val="23"/>
              </w:rPr>
              <w:t>0</w:t>
            </w:r>
          </w:p>
        </w:tc>
        <w:tc>
          <w:tcPr>
            <w:tcW w:w="1020" w:type="dxa"/>
            <w:vAlign w:val="center"/>
          </w:tcPr>
          <w:p w:rsidR="00225027" w:rsidRPr="00571BA1" w:rsidRDefault="00225027" w:rsidP="00571BA1">
            <w:pPr>
              <w:spacing w:line="240" w:lineRule="atLeast"/>
              <w:ind w:left="-57" w:right="-57"/>
              <w:jc w:val="center"/>
              <w:rPr>
                <w:sz w:val="23"/>
                <w:szCs w:val="23"/>
              </w:rPr>
            </w:pPr>
            <w:r w:rsidRPr="00571BA1">
              <w:rPr>
                <w:sz w:val="23"/>
                <w:szCs w:val="23"/>
              </w:rPr>
              <w:t>00</w:t>
            </w:r>
          </w:p>
        </w:tc>
      </w:tr>
      <w:tr w:rsidR="00571BA1" w:rsidRPr="00571BA1" w:rsidTr="00571BA1">
        <w:trPr>
          <w:trHeight w:val="136"/>
        </w:trPr>
        <w:tc>
          <w:tcPr>
            <w:tcW w:w="3912" w:type="dxa"/>
          </w:tcPr>
          <w:p w:rsidR="00D72C52" w:rsidRPr="00571BA1" w:rsidRDefault="005D2E98" w:rsidP="00571BA1">
            <w:pPr>
              <w:spacing w:line="240" w:lineRule="atLeast"/>
              <w:ind w:left="-57" w:right="-57"/>
              <w:rPr>
                <w:sz w:val="23"/>
                <w:szCs w:val="23"/>
              </w:rPr>
            </w:pPr>
            <w:r w:rsidRPr="00571BA1">
              <w:rPr>
                <w:sz w:val="23"/>
                <w:szCs w:val="23"/>
              </w:rPr>
              <w:t>Общее образование</w:t>
            </w:r>
          </w:p>
        </w:tc>
        <w:tc>
          <w:tcPr>
            <w:tcW w:w="1134" w:type="dxa"/>
            <w:vAlign w:val="center"/>
          </w:tcPr>
          <w:p w:rsidR="00D72C52" w:rsidRPr="00571BA1" w:rsidRDefault="005D2E98" w:rsidP="00571BA1">
            <w:pPr>
              <w:spacing w:line="240" w:lineRule="atLeast"/>
              <w:ind w:left="-57" w:right="-57"/>
              <w:jc w:val="center"/>
              <w:rPr>
                <w:sz w:val="23"/>
                <w:szCs w:val="23"/>
              </w:rPr>
            </w:pPr>
            <w:r w:rsidRPr="00571BA1">
              <w:rPr>
                <w:sz w:val="23"/>
                <w:szCs w:val="23"/>
              </w:rPr>
              <w:t>0702</w:t>
            </w:r>
          </w:p>
        </w:tc>
        <w:tc>
          <w:tcPr>
            <w:tcW w:w="1304" w:type="dxa"/>
            <w:vAlign w:val="center"/>
          </w:tcPr>
          <w:p w:rsidR="00D72C52" w:rsidRPr="00571BA1" w:rsidRDefault="00D72C52" w:rsidP="00571BA1">
            <w:pPr>
              <w:spacing w:line="240" w:lineRule="atLeast"/>
              <w:ind w:left="-57" w:right="-57"/>
              <w:jc w:val="center"/>
              <w:rPr>
                <w:sz w:val="23"/>
                <w:szCs w:val="23"/>
              </w:rPr>
            </w:pPr>
          </w:p>
        </w:tc>
        <w:tc>
          <w:tcPr>
            <w:tcW w:w="1086" w:type="dxa"/>
            <w:vAlign w:val="center"/>
          </w:tcPr>
          <w:p w:rsidR="00D72C52" w:rsidRPr="00571BA1" w:rsidRDefault="00571BA1" w:rsidP="00571BA1">
            <w:pPr>
              <w:spacing w:line="240" w:lineRule="atLeast"/>
              <w:ind w:left="-57" w:right="-57"/>
              <w:jc w:val="center"/>
              <w:rPr>
                <w:sz w:val="23"/>
                <w:szCs w:val="23"/>
              </w:rPr>
            </w:pPr>
            <w:r w:rsidRPr="00571BA1">
              <w:rPr>
                <w:sz w:val="23"/>
                <w:szCs w:val="23"/>
              </w:rPr>
              <w:t>1424,7</w:t>
            </w:r>
          </w:p>
        </w:tc>
        <w:tc>
          <w:tcPr>
            <w:tcW w:w="1020" w:type="dxa"/>
            <w:vAlign w:val="center"/>
          </w:tcPr>
          <w:p w:rsidR="00D72C52" w:rsidRPr="00571BA1" w:rsidRDefault="00D72C52" w:rsidP="00571BA1">
            <w:pPr>
              <w:spacing w:line="240" w:lineRule="atLeast"/>
              <w:ind w:left="-57" w:right="-57"/>
              <w:jc w:val="center"/>
              <w:rPr>
                <w:sz w:val="23"/>
                <w:szCs w:val="23"/>
              </w:rPr>
            </w:pPr>
          </w:p>
        </w:tc>
        <w:tc>
          <w:tcPr>
            <w:tcW w:w="1020" w:type="dxa"/>
            <w:vAlign w:val="center"/>
          </w:tcPr>
          <w:p w:rsidR="00D72C52" w:rsidRPr="00571BA1" w:rsidRDefault="00D72C52" w:rsidP="00571BA1">
            <w:pPr>
              <w:spacing w:line="240" w:lineRule="atLeast"/>
              <w:ind w:left="-57" w:right="-57"/>
              <w:jc w:val="center"/>
              <w:rPr>
                <w:sz w:val="23"/>
                <w:szCs w:val="23"/>
              </w:rPr>
            </w:pPr>
          </w:p>
        </w:tc>
      </w:tr>
      <w:tr w:rsidR="00571BA1" w:rsidRPr="00571BA1" w:rsidTr="00571BA1">
        <w:trPr>
          <w:trHeight w:val="136"/>
        </w:trPr>
        <w:tc>
          <w:tcPr>
            <w:tcW w:w="3912" w:type="dxa"/>
          </w:tcPr>
          <w:p w:rsidR="00571BA1" w:rsidRPr="00571BA1" w:rsidRDefault="00571BA1" w:rsidP="00571BA1">
            <w:pPr>
              <w:spacing w:line="240" w:lineRule="atLeast"/>
              <w:ind w:left="-57" w:right="-57"/>
              <w:rPr>
                <w:sz w:val="23"/>
                <w:szCs w:val="23"/>
              </w:rPr>
            </w:pPr>
            <w:r w:rsidRPr="00571BA1">
              <w:rPr>
                <w:sz w:val="23"/>
                <w:szCs w:val="23"/>
              </w:rPr>
              <w:t>Устройство противопожарной стены в здании МКОУ «СОШ» с. Лукашкин - Яр</w:t>
            </w:r>
          </w:p>
        </w:tc>
        <w:tc>
          <w:tcPr>
            <w:tcW w:w="113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0702</w:t>
            </w:r>
          </w:p>
        </w:tc>
        <w:tc>
          <w:tcPr>
            <w:tcW w:w="130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5820500000</w:t>
            </w:r>
          </w:p>
        </w:tc>
        <w:tc>
          <w:tcPr>
            <w:tcW w:w="1086" w:type="dxa"/>
            <w:vAlign w:val="center"/>
          </w:tcPr>
          <w:p w:rsidR="00571BA1" w:rsidRPr="00571BA1" w:rsidRDefault="00571BA1" w:rsidP="00571BA1">
            <w:pPr>
              <w:spacing w:line="240" w:lineRule="atLeast"/>
              <w:ind w:left="-57" w:right="-57"/>
              <w:jc w:val="center"/>
              <w:rPr>
                <w:sz w:val="23"/>
                <w:szCs w:val="23"/>
              </w:rPr>
            </w:pPr>
            <w:r w:rsidRPr="00571BA1">
              <w:rPr>
                <w:sz w:val="23"/>
                <w:szCs w:val="23"/>
              </w:rPr>
              <w:t>479,7</w:t>
            </w:r>
          </w:p>
        </w:tc>
        <w:tc>
          <w:tcPr>
            <w:tcW w:w="1020" w:type="dxa"/>
            <w:vAlign w:val="center"/>
          </w:tcPr>
          <w:p w:rsidR="00571BA1" w:rsidRPr="00571BA1" w:rsidRDefault="00571BA1" w:rsidP="00571BA1">
            <w:pPr>
              <w:spacing w:line="240" w:lineRule="atLeast"/>
              <w:ind w:left="-57" w:right="-57"/>
              <w:jc w:val="center"/>
              <w:rPr>
                <w:sz w:val="23"/>
                <w:szCs w:val="23"/>
              </w:rPr>
            </w:pPr>
          </w:p>
        </w:tc>
        <w:tc>
          <w:tcPr>
            <w:tcW w:w="1020" w:type="dxa"/>
            <w:vAlign w:val="center"/>
          </w:tcPr>
          <w:p w:rsidR="00571BA1" w:rsidRPr="00571BA1" w:rsidRDefault="00571BA1"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Капитальный ремонт здания МКОУ "ООШ п. Октябрьский"</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0702</w:t>
            </w:r>
          </w:p>
        </w:tc>
        <w:tc>
          <w:tcPr>
            <w:tcW w:w="130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5711900000</w:t>
            </w:r>
          </w:p>
        </w:tc>
        <w:tc>
          <w:tcPr>
            <w:tcW w:w="1086" w:type="dxa"/>
            <w:vAlign w:val="center"/>
          </w:tcPr>
          <w:p w:rsidR="005D2E98" w:rsidRPr="00571BA1" w:rsidRDefault="005D2E98" w:rsidP="00571BA1">
            <w:pPr>
              <w:spacing w:line="240" w:lineRule="atLeast"/>
              <w:ind w:left="-57" w:right="-57"/>
              <w:jc w:val="center"/>
              <w:rPr>
                <w:sz w:val="23"/>
                <w:szCs w:val="23"/>
              </w:rPr>
            </w:pPr>
            <w:r w:rsidRPr="00571BA1">
              <w:rPr>
                <w:sz w:val="23"/>
                <w:szCs w:val="23"/>
              </w:rPr>
              <w:t>945,0</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Культура и кинематография</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0800</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571BA1" w:rsidP="00571BA1">
            <w:pPr>
              <w:spacing w:line="240" w:lineRule="atLeast"/>
              <w:ind w:left="-57" w:right="-57"/>
              <w:jc w:val="center"/>
              <w:rPr>
                <w:sz w:val="23"/>
                <w:szCs w:val="23"/>
              </w:rPr>
            </w:pPr>
            <w:r w:rsidRPr="00571BA1">
              <w:rPr>
                <w:sz w:val="23"/>
                <w:szCs w:val="23"/>
              </w:rPr>
              <w:t>837,9</w:t>
            </w:r>
          </w:p>
        </w:tc>
        <w:tc>
          <w:tcPr>
            <w:tcW w:w="1020" w:type="dxa"/>
            <w:vAlign w:val="center"/>
          </w:tcPr>
          <w:p w:rsidR="005D2E98" w:rsidRPr="00571BA1" w:rsidRDefault="005D2E98" w:rsidP="00571BA1">
            <w:pPr>
              <w:spacing w:line="240" w:lineRule="atLeast"/>
              <w:ind w:left="-57" w:right="-57"/>
              <w:jc w:val="center"/>
              <w:rPr>
                <w:sz w:val="23"/>
                <w:szCs w:val="23"/>
              </w:rPr>
            </w:pPr>
          </w:p>
        </w:tc>
        <w:tc>
          <w:tcPr>
            <w:tcW w:w="1020" w:type="dxa"/>
            <w:vAlign w:val="center"/>
          </w:tcPr>
          <w:p w:rsidR="005D2E98" w:rsidRPr="00571BA1" w:rsidRDefault="005D2E98"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Культура</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0801</w:t>
            </w:r>
          </w:p>
        </w:tc>
        <w:tc>
          <w:tcPr>
            <w:tcW w:w="1304" w:type="dxa"/>
            <w:vAlign w:val="center"/>
          </w:tcPr>
          <w:p w:rsidR="005D2E98" w:rsidRPr="00571BA1" w:rsidRDefault="005D2E98" w:rsidP="00571BA1">
            <w:pPr>
              <w:spacing w:line="240" w:lineRule="atLeast"/>
              <w:ind w:left="-57" w:right="-57"/>
              <w:jc w:val="center"/>
              <w:rPr>
                <w:sz w:val="23"/>
                <w:szCs w:val="23"/>
              </w:rPr>
            </w:pPr>
          </w:p>
        </w:tc>
        <w:tc>
          <w:tcPr>
            <w:tcW w:w="1086" w:type="dxa"/>
            <w:vAlign w:val="center"/>
          </w:tcPr>
          <w:p w:rsidR="005D2E98" w:rsidRPr="00571BA1" w:rsidRDefault="00571BA1" w:rsidP="00571BA1">
            <w:pPr>
              <w:spacing w:line="240" w:lineRule="atLeast"/>
              <w:ind w:left="-57" w:right="-57"/>
              <w:jc w:val="center"/>
              <w:rPr>
                <w:sz w:val="23"/>
                <w:szCs w:val="23"/>
              </w:rPr>
            </w:pPr>
            <w:r w:rsidRPr="00571BA1">
              <w:rPr>
                <w:sz w:val="23"/>
                <w:szCs w:val="23"/>
              </w:rPr>
              <w:t>837,9</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r>
      <w:tr w:rsidR="00571BA1" w:rsidRPr="00571BA1" w:rsidTr="00571BA1">
        <w:tc>
          <w:tcPr>
            <w:tcW w:w="3912" w:type="dxa"/>
          </w:tcPr>
          <w:p w:rsidR="00571BA1" w:rsidRPr="00571BA1" w:rsidRDefault="00571BA1" w:rsidP="00571BA1">
            <w:pPr>
              <w:spacing w:line="240" w:lineRule="atLeast"/>
              <w:ind w:left="-57" w:right="-57"/>
              <w:rPr>
                <w:sz w:val="23"/>
                <w:szCs w:val="23"/>
              </w:rPr>
            </w:pPr>
            <w:r w:rsidRPr="00571BA1">
              <w:rPr>
                <w:sz w:val="23"/>
                <w:szCs w:val="23"/>
              </w:rPr>
              <w:t>Ремонт кровли здания клуба с. Новоникольское</w:t>
            </w:r>
          </w:p>
        </w:tc>
        <w:tc>
          <w:tcPr>
            <w:tcW w:w="113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0801</w:t>
            </w:r>
          </w:p>
        </w:tc>
        <w:tc>
          <w:tcPr>
            <w:tcW w:w="1304" w:type="dxa"/>
            <w:vAlign w:val="center"/>
          </w:tcPr>
          <w:p w:rsidR="00571BA1" w:rsidRPr="00571BA1" w:rsidRDefault="00571BA1" w:rsidP="00571BA1">
            <w:pPr>
              <w:spacing w:line="240" w:lineRule="atLeast"/>
              <w:ind w:left="-57" w:right="-57"/>
              <w:jc w:val="center"/>
              <w:rPr>
                <w:sz w:val="23"/>
                <w:szCs w:val="23"/>
              </w:rPr>
            </w:pPr>
            <w:r w:rsidRPr="00571BA1">
              <w:rPr>
                <w:sz w:val="23"/>
                <w:szCs w:val="23"/>
              </w:rPr>
              <w:t>5711800000</w:t>
            </w:r>
          </w:p>
        </w:tc>
        <w:tc>
          <w:tcPr>
            <w:tcW w:w="1086" w:type="dxa"/>
            <w:vAlign w:val="center"/>
          </w:tcPr>
          <w:p w:rsidR="00571BA1" w:rsidRPr="00571BA1" w:rsidRDefault="00571BA1" w:rsidP="00571BA1">
            <w:pPr>
              <w:spacing w:line="240" w:lineRule="atLeast"/>
              <w:ind w:left="-57" w:right="-57"/>
              <w:jc w:val="center"/>
              <w:rPr>
                <w:sz w:val="23"/>
                <w:szCs w:val="23"/>
              </w:rPr>
            </w:pPr>
            <w:r w:rsidRPr="00571BA1">
              <w:rPr>
                <w:sz w:val="23"/>
                <w:szCs w:val="23"/>
              </w:rPr>
              <w:t>337,9</w:t>
            </w:r>
          </w:p>
        </w:tc>
        <w:tc>
          <w:tcPr>
            <w:tcW w:w="1020" w:type="dxa"/>
            <w:vAlign w:val="center"/>
          </w:tcPr>
          <w:p w:rsidR="00571BA1" w:rsidRPr="00571BA1" w:rsidRDefault="00571BA1" w:rsidP="00571BA1">
            <w:pPr>
              <w:spacing w:line="240" w:lineRule="atLeast"/>
              <w:ind w:left="-57" w:right="-57"/>
              <w:jc w:val="center"/>
              <w:rPr>
                <w:sz w:val="23"/>
                <w:szCs w:val="23"/>
              </w:rPr>
            </w:pPr>
          </w:p>
        </w:tc>
        <w:tc>
          <w:tcPr>
            <w:tcW w:w="1020" w:type="dxa"/>
            <w:vAlign w:val="center"/>
          </w:tcPr>
          <w:p w:rsidR="00571BA1" w:rsidRPr="00571BA1" w:rsidRDefault="00571BA1" w:rsidP="00571BA1">
            <w:pPr>
              <w:spacing w:line="240" w:lineRule="atLeast"/>
              <w:ind w:left="-57" w:right="-57"/>
              <w:jc w:val="center"/>
              <w:rPr>
                <w:sz w:val="23"/>
                <w:szCs w:val="23"/>
              </w:rPr>
            </w:pPr>
          </w:p>
        </w:tc>
      </w:tr>
      <w:tr w:rsidR="00571BA1" w:rsidRPr="00571BA1" w:rsidTr="00571BA1">
        <w:tc>
          <w:tcPr>
            <w:tcW w:w="3912" w:type="dxa"/>
          </w:tcPr>
          <w:p w:rsidR="005D2E98" w:rsidRPr="00571BA1" w:rsidRDefault="005D2E98" w:rsidP="00571BA1">
            <w:pPr>
              <w:spacing w:line="240" w:lineRule="atLeast"/>
              <w:ind w:left="-57" w:right="-57"/>
              <w:rPr>
                <w:sz w:val="23"/>
                <w:szCs w:val="23"/>
              </w:rPr>
            </w:pPr>
            <w:r w:rsidRPr="00571BA1">
              <w:rPr>
                <w:sz w:val="23"/>
                <w:szCs w:val="23"/>
              </w:rPr>
              <w:t xml:space="preserve">Устройство покрытия сцены зрительного зала в доме культуры с. Александровское, Александровского района, Томской области  </w:t>
            </w:r>
          </w:p>
        </w:tc>
        <w:tc>
          <w:tcPr>
            <w:tcW w:w="113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0801</w:t>
            </w:r>
          </w:p>
        </w:tc>
        <w:tc>
          <w:tcPr>
            <w:tcW w:w="1304"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5741000000</w:t>
            </w:r>
          </w:p>
        </w:tc>
        <w:tc>
          <w:tcPr>
            <w:tcW w:w="1086" w:type="dxa"/>
            <w:vAlign w:val="center"/>
          </w:tcPr>
          <w:p w:rsidR="005D2E98" w:rsidRPr="00571BA1" w:rsidRDefault="005D2E98" w:rsidP="00571BA1">
            <w:pPr>
              <w:spacing w:line="240" w:lineRule="atLeast"/>
              <w:ind w:left="-57" w:right="-57"/>
              <w:jc w:val="center"/>
              <w:rPr>
                <w:sz w:val="23"/>
                <w:szCs w:val="23"/>
              </w:rPr>
            </w:pPr>
            <w:r w:rsidRPr="00571BA1">
              <w:rPr>
                <w:sz w:val="23"/>
                <w:szCs w:val="23"/>
              </w:rPr>
              <w:t>500,00</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c>
          <w:tcPr>
            <w:tcW w:w="1020" w:type="dxa"/>
            <w:vAlign w:val="center"/>
          </w:tcPr>
          <w:p w:rsidR="005D2E98" w:rsidRPr="00571BA1" w:rsidRDefault="005D2E98" w:rsidP="00571BA1">
            <w:pPr>
              <w:spacing w:line="240" w:lineRule="atLeast"/>
              <w:ind w:left="-57" w:right="-57"/>
              <w:jc w:val="center"/>
              <w:rPr>
                <w:sz w:val="23"/>
                <w:szCs w:val="23"/>
              </w:rPr>
            </w:pPr>
            <w:r w:rsidRPr="00571BA1">
              <w:rPr>
                <w:sz w:val="23"/>
                <w:szCs w:val="23"/>
              </w:rPr>
              <w:t>0</w:t>
            </w:r>
          </w:p>
        </w:tc>
      </w:tr>
    </w:tbl>
    <w:p w:rsidR="007E23A8" w:rsidRPr="00571BA1" w:rsidRDefault="007E23A8" w:rsidP="00571BA1">
      <w:pPr>
        <w:spacing w:line="240" w:lineRule="atLeast"/>
        <w:ind w:left="-57" w:right="-57"/>
        <w:rPr>
          <w:sz w:val="23"/>
          <w:szCs w:val="23"/>
        </w:rPr>
      </w:pPr>
    </w:p>
    <w:p w:rsidR="007E23A8" w:rsidRDefault="007E23A8" w:rsidP="00712FF9">
      <w:r>
        <w:br w:type="page"/>
      </w:r>
    </w:p>
    <w:p w:rsidR="00B749C6" w:rsidRPr="00B749C6" w:rsidRDefault="00B749C6" w:rsidP="00712FF9">
      <w:pPr>
        <w:spacing w:line="240" w:lineRule="atLeast"/>
        <w:jc w:val="right"/>
        <w:rPr>
          <w:bCs/>
          <w:sz w:val="24"/>
          <w:szCs w:val="24"/>
        </w:rPr>
      </w:pPr>
      <w:r w:rsidRPr="00B749C6">
        <w:rPr>
          <w:bCs/>
          <w:sz w:val="24"/>
          <w:szCs w:val="24"/>
        </w:rPr>
        <w:lastRenderedPageBreak/>
        <w:t>Приложение 13</w:t>
      </w:r>
    </w:p>
    <w:p w:rsidR="00B749C6" w:rsidRPr="00B749C6" w:rsidRDefault="00B749C6" w:rsidP="00712FF9">
      <w:pPr>
        <w:spacing w:line="240" w:lineRule="atLeast"/>
        <w:jc w:val="right"/>
        <w:rPr>
          <w:bCs/>
          <w:sz w:val="24"/>
          <w:szCs w:val="24"/>
        </w:rPr>
      </w:pPr>
      <w:r w:rsidRPr="00B749C6">
        <w:rPr>
          <w:bCs/>
          <w:sz w:val="24"/>
          <w:szCs w:val="24"/>
        </w:rPr>
        <w:t>к решению Думы</w:t>
      </w:r>
    </w:p>
    <w:p w:rsidR="00B749C6" w:rsidRPr="00B749C6" w:rsidRDefault="00B749C6" w:rsidP="00712FF9">
      <w:pPr>
        <w:spacing w:line="240" w:lineRule="atLeast"/>
        <w:jc w:val="right"/>
        <w:rPr>
          <w:bCs/>
          <w:sz w:val="24"/>
          <w:szCs w:val="24"/>
        </w:rPr>
      </w:pPr>
      <w:r w:rsidRPr="00B749C6">
        <w:rPr>
          <w:bCs/>
          <w:sz w:val="24"/>
          <w:szCs w:val="24"/>
        </w:rPr>
        <w:t>Александровского района</w:t>
      </w:r>
    </w:p>
    <w:p w:rsidR="00B749C6" w:rsidRPr="00B749C6" w:rsidRDefault="00B749C6" w:rsidP="00712FF9">
      <w:pPr>
        <w:spacing w:line="240" w:lineRule="atLeast"/>
        <w:ind w:left="426" w:hanging="1"/>
        <w:jc w:val="right"/>
        <w:rPr>
          <w:b/>
          <w:sz w:val="24"/>
          <w:szCs w:val="24"/>
        </w:rPr>
      </w:pPr>
      <w:r w:rsidRPr="00B749C6">
        <w:rPr>
          <w:sz w:val="24"/>
          <w:szCs w:val="24"/>
        </w:rPr>
        <w:t>«О бюджете муниципального образования</w:t>
      </w:r>
    </w:p>
    <w:p w:rsidR="00B749C6" w:rsidRPr="00B749C6" w:rsidRDefault="00B749C6" w:rsidP="00712FF9">
      <w:pPr>
        <w:tabs>
          <w:tab w:val="left" w:pos="1418"/>
        </w:tabs>
        <w:spacing w:line="240" w:lineRule="atLeast"/>
        <w:ind w:left="426" w:firstLine="567"/>
        <w:jc w:val="right"/>
        <w:rPr>
          <w:sz w:val="24"/>
          <w:szCs w:val="24"/>
        </w:rPr>
      </w:pPr>
      <w:r w:rsidRPr="00B749C6">
        <w:rPr>
          <w:sz w:val="24"/>
          <w:szCs w:val="24"/>
        </w:rPr>
        <w:t xml:space="preserve">«Александровский район» на 2017 год </w:t>
      </w:r>
    </w:p>
    <w:p w:rsidR="00B749C6" w:rsidRPr="00B749C6" w:rsidRDefault="00B749C6" w:rsidP="00712FF9">
      <w:pPr>
        <w:tabs>
          <w:tab w:val="left" w:pos="1418"/>
        </w:tabs>
        <w:spacing w:line="240" w:lineRule="atLeast"/>
        <w:ind w:left="426" w:firstLine="567"/>
        <w:jc w:val="right"/>
        <w:rPr>
          <w:sz w:val="24"/>
          <w:szCs w:val="24"/>
        </w:rPr>
      </w:pPr>
      <w:r w:rsidRPr="00B749C6">
        <w:rPr>
          <w:sz w:val="24"/>
          <w:szCs w:val="24"/>
        </w:rPr>
        <w:t>и плановый период на 2018 и 2019 годов»</w:t>
      </w:r>
    </w:p>
    <w:p w:rsidR="00B749C6" w:rsidRPr="00B749C6" w:rsidRDefault="00B749C6" w:rsidP="00712FF9">
      <w:pPr>
        <w:spacing w:line="240" w:lineRule="atLeast"/>
        <w:ind w:left="4956" w:firstLine="708"/>
        <w:jc w:val="right"/>
        <w:rPr>
          <w:sz w:val="24"/>
          <w:szCs w:val="24"/>
        </w:rPr>
      </w:pPr>
      <w:r w:rsidRPr="00B749C6">
        <w:rPr>
          <w:bCs/>
          <w:sz w:val="24"/>
          <w:szCs w:val="24"/>
        </w:rPr>
        <w:t xml:space="preserve">от 26.12.2016 № </w:t>
      </w:r>
      <w:r>
        <w:rPr>
          <w:bCs/>
          <w:sz w:val="24"/>
          <w:szCs w:val="24"/>
        </w:rPr>
        <w:t>89</w:t>
      </w:r>
    </w:p>
    <w:p w:rsidR="00E028B3" w:rsidRDefault="00E028B3" w:rsidP="00712FF9">
      <w:pPr>
        <w:tabs>
          <w:tab w:val="left" w:pos="1418"/>
        </w:tabs>
        <w:spacing w:line="240" w:lineRule="atLeast"/>
        <w:ind w:left="-108"/>
        <w:jc w:val="center"/>
        <w:rPr>
          <w:color w:val="000000"/>
          <w:sz w:val="24"/>
          <w:szCs w:val="24"/>
        </w:rPr>
      </w:pPr>
    </w:p>
    <w:p w:rsidR="00B749C6" w:rsidRPr="00B749C6" w:rsidRDefault="00B749C6" w:rsidP="00712FF9">
      <w:pPr>
        <w:tabs>
          <w:tab w:val="left" w:pos="1418"/>
        </w:tabs>
        <w:spacing w:line="240" w:lineRule="atLeast"/>
        <w:ind w:left="-108"/>
        <w:jc w:val="center"/>
        <w:rPr>
          <w:color w:val="000000"/>
          <w:sz w:val="24"/>
          <w:szCs w:val="24"/>
        </w:rPr>
      </w:pPr>
      <w:r w:rsidRPr="00B749C6">
        <w:rPr>
          <w:color w:val="000000"/>
          <w:sz w:val="24"/>
          <w:szCs w:val="24"/>
        </w:rPr>
        <w:t>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классификации расходов бюджета на 2017 год</w:t>
      </w:r>
    </w:p>
    <w:p w:rsidR="00B749C6" w:rsidRPr="00B749C6" w:rsidRDefault="00B749C6" w:rsidP="00712FF9">
      <w:pPr>
        <w:tabs>
          <w:tab w:val="left" w:pos="1418"/>
        </w:tabs>
        <w:spacing w:line="240" w:lineRule="atLeast"/>
        <w:ind w:left="-108"/>
        <w:jc w:val="center"/>
        <w:rPr>
          <w:sz w:val="24"/>
          <w:szCs w:val="24"/>
        </w:rPr>
      </w:pPr>
    </w:p>
    <w:p w:rsidR="00B749C6" w:rsidRDefault="00B749C6" w:rsidP="00712FF9">
      <w:pPr>
        <w:spacing w:line="240" w:lineRule="atLeast"/>
        <w:ind w:left="-108"/>
        <w:jc w:val="right"/>
        <w:rPr>
          <w:sz w:val="24"/>
          <w:szCs w:val="24"/>
        </w:rPr>
      </w:pPr>
      <w:r w:rsidRPr="00B749C6">
        <w:rPr>
          <w:sz w:val="24"/>
          <w:szCs w:val="24"/>
        </w:rPr>
        <w:t>Единица измерения: тыс. рублей</w:t>
      </w:r>
    </w:p>
    <w:tbl>
      <w:tblPr>
        <w:tblW w:w="9370" w:type="dxa"/>
        <w:tblInd w:w="93" w:type="dxa"/>
        <w:tblLook w:val="04A0" w:firstRow="1" w:lastRow="0" w:firstColumn="1" w:lastColumn="0" w:noHBand="0" w:noVBand="1"/>
      </w:tblPr>
      <w:tblGrid>
        <w:gridCol w:w="6293"/>
        <w:gridCol w:w="1312"/>
        <w:gridCol w:w="518"/>
        <w:gridCol w:w="1247"/>
      </w:tblGrid>
      <w:tr w:rsidR="0039603D" w:rsidRPr="0002676B" w:rsidTr="00AB20DF">
        <w:trPr>
          <w:trHeight w:val="20"/>
          <w:tblHeader/>
        </w:trPr>
        <w:tc>
          <w:tcPr>
            <w:tcW w:w="62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2676B" w:rsidRPr="00AB20DF" w:rsidRDefault="0039603D" w:rsidP="00AB20DF">
            <w:pPr>
              <w:spacing w:line="240" w:lineRule="atLeast"/>
              <w:ind w:left="-57" w:right="-57"/>
              <w:jc w:val="center"/>
              <w:rPr>
                <w:bCs/>
                <w:sz w:val="22"/>
                <w:szCs w:val="22"/>
              </w:rPr>
            </w:pPr>
            <w:r w:rsidRPr="00AB20DF">
              <w:rPr>
                <w:bCs/>
                <w:sz w:val="22"/>
                <w:szCs w:val="22"/>
              </w:rPr>
              <w:t>Наименование показателей</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02676B" w:rsidRPr="00AB20DF" w:rsidRDefault="0039603D" w:rsidP="00AB20DF">
            <w:pPr>
              <w:spacing w:line="240" w:lineRule="atLeast"/>
              <w:ind w:left="-57" w:right="-57"/>
              <w:jc w:val="center"/>
              <w:rPr>
                <w:bCs/>
                <w:sz w:val="22"/>
                <w:szCs w:val="22"/>
              </w:rPr>
            </w:pPr>
            <w:r w:rsidRPr="00AB20DF">
              <w:rPr>
                <w:bCs/>
                <w:sz w:val="22"/>
                <w:szCs w:val="22"/>
              </w:rPr>
              <w:t>Код целевой статьи</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sz w:val="22"/>
                <w:szCs w:val="22"/>
              </w:rPr>
            </w:pPr>
            <w:r w:rsidRPr="00AB20DF">
              <w:rPr>
                <w:bCs/>
                <w:sz w:val="22"/>
                <w:szCs w:val="22"/>
              </w:rPr>
              <w:t>КВР</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76B" w:rsidRPr="00AB20DF" w:rsidRDefault="0039603D" w:rsidP="00AB20DF">
            <w:pPr>
              <w:spacing w:line="240" w:lineRule="atLeast"/>
              <w:ind w:left="-57" w:right="-57"/>
              <w:jc w:val="center"/>
              <w:rPr>
                <w:bCs/>
                <w:sz w:val="22"/>
                <w:szCs w:val="22"/>
              </w:rPr>
            </w:pPr>
            <w:r w:rsidRPr="00AB20DF">
              <w:rPr>
                <w:bCs/>
                <w:sz w:val="22"/>
                <w:szCs w:val="22"/>
              </w:rPr>
              <w:t>Сумма</w:t>
            </w:r>
          </w:p>
        </w:tc>
      </w:tr>
      <w:tr w:rsidR="0039603D" w:rsidRPr="0002676B" w:rsidTr="00AB20DF">
        <w:trPr>
          <w:trHeight w:val="20"/>
          <w:tblHeader/>
        </w:trPr>
        <w:tc>
          <w:tcPr>
            <w:tcW w:w="6293" w:type="dxa"/>
            <w:tcBorders>
              <w:top w:val="nil"/>
              <w:left w:val="single" w:sz="4" w:space="0" w:color="auto"/>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jc w:val="center"/>
              <w:rPr>
                <w:bCs/>
                <w:sz w:val="22"/>
                <w:szCs w:val="22"/>
              </w:rPr>
            </w:pPr>
            <w:r w:rsidRPr="00AB20DF">
              <w:rPr>
                <w:bCs/>
                <w:sz w:val="22"/>
                <w:szCs w:val="22"/>
              </w:rPr>
              <w:t>1</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jc w:val="center"/>
              <w:rPr>
                <w:bCs/>
                <w:sz w:val="22"/>
                <w:szCs w:val="22"/>
              </w:rPr>
            </w:pPr>
            <w:r w:rsidRPr="00AB20DF">
              <w:rPr>
                <w:bCs/>
                <w:sz w:val="22"/>
                <w:szCs w:val="22"/>
              </w:rPr>
              <w:t>2</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jc w:val="center"/>
              <w:rPr>
                <w:bCs/>
                <w:sz w:val="22"/>
                <w:szCs w:val="22"/>
              </w:rPr>
            </w:pPr>
            <w:r w:rsidRPr="00AB20DF">
              <w:rPr>
                <w:bCs/>
                <w:sz w:val="22"/>
                <w:szCs w:val="22"/>
              </w:rPr>
              <w:t>3</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jc w:val="center"/>
              <w:rPr>
                <w:bCs/>
                <w:sz w:val="22"/>
                <w:szCs w:val="22"/>
              </w:rPr>
            </w:pPr>
            <w:r w:rsidRPr="00AB20DF">
              <w:rPr>
                <w:bCs/>
                <w:sz w:val="22"/>
                <w:szCs w:val="22"/>
              </w:rPr>
              <w:t>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rPr>
                <w:bCs/>
                <w:sz w:val="22"/>
                <w:szCs w:val="22"/>
              </w:rPr>
            </w:pPr>
            <w:r w:rsidRPr="00AB20DF">
              <w:rPr>
                <w:bCs/>
                <w:sz w:val="22"/>
                <w:szCs w:val="22"/>
              </w:rPr>
              <w:t>ВСЕГО:</w:t>
            </w:r>
          </w:p>
        </w:tc>
        <w:tc>
          <w:tcPr>
            <w:tcW w:w="1312" w:type="dxa"/>
            <w:tcBorders>
              <w:top w:val="nil"/>
              <w:left w:val="nil"/>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jc w:val="center"/>
              <w:rPr>
                <w:bCs/>
                <w:sz w:val="22"/>
                <w:szCs w:val="22"/>
              </w:rPr>
            </w:pPr>
          </w:p>
        </w:tc>
        <w:tc>
          <w:tcPr>
            <w:tcW w:w="518" w:type="dxa"/>
            <w:tcBorders>
              <w:top w:val="nil"/>
              <w:left w:val="nil"/>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jc w:val="center"/>
              <w:rPr>
                <w:bCs/>
                <w:sz w:val="22"/>
                <w:szCs w:val="22"/>
              </w:rPr>
            </w:pP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02676B" w:rsidRPr="00AB20DF" w:rsidRDefault="0002676B" w:rsidP="00AB20DF">
            <w:pPr>
              <w:spacing w:line="240" w:lineRule="atLeast"/>
              <w:ind w:left="-57" w:right="-57"/>
              <w:jc w:val="center"/>
              <w:rPr>
                <w:bCs/>
                <w:sz w:val="22"/>
                <w:szCs w:val="22"/>
              </w:rPr>
            </w:pPr>
            <w:r w:rsidRPr="00AB20DF">
              <w:rPr>
                <w:bCs/>
                <w:sz w:val="22"/>
                <w:szCs w:val="22"/>
              </w:rPr>
              <w:t>614 301,543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"Социальная поддержка населения Александровского района на 2017-2021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6 758,500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3 615,400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Питание детей из малообеспеченных семей в общеобразовательных учреждениях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2 315,000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619,800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1 695,200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Формирование новогодних подарков для детей из малообеспеченных семей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175,000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175,000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питания детей, проживающих в интернате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493,400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493,400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632,000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182,900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449,100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Меры по укреплению здоровья малообеспеченных слоев населения, пожилых людей и инвалидов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1 367,100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867,100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867,100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Оказание материальной помощи малообеспеченной группе населения на оплату лечения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Предоставление помощи и услуг гражданам и инвалидам, малообеспеченным слоям населения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5130000000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Оказание материальной помощи гражданам, оказавшимся в трудной жизненной ситуации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1 626,000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Финансовая поддержка общественных организаций (Совет ветеранов, Общество инвалидов)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мероприятий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5140200000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5140200000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связанные с занесением на доску почета Александровского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"Социальное развитие сел Александровского района на 2017-2021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54 575,880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развития социальной сферы и инфраструктуры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52 825,280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Возмещение убытков, связанных с перевозкой пассажиров воздушным транспортом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7 706,000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7 706,000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1 035,300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1 035,300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407,000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407,000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368,200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213,600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154,600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Установка знаков навигационного ограждения судового хода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169,937</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83,223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86,714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2 510,000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2 510,000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5210640895</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4 728,800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5210640895</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4 728,800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52106S0000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343,980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52106S0000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343,980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10 845,000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10 845,000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Компенсация местным бюджетам расходов по организации электроснабжения от дизельных электростанций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17 916,000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17 916,000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оборудования для хлебопечения с. Новоникольское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выборов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5211100000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1 044,000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5211100000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1 044,000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5211200000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1 400,000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5211200000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1 400,000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независимой оценки линий электропередач</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5211300000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360,000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5211300000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360,000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Выполнение работ по развитию сетей сотовой связи стандарта GSM в с. Назино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5211600000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5211600000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аварийно - восстановительных работ в здании по адресу: Александровский район, с. Новоникольское, пер. Больничный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5211800099</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806,000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5211800099</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Траление причала для выгрузки топлива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5211900000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15,063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5211900000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15,063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Оказание помощи в развитии личного подсобного хозяйства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1 162,600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Оказание адресной помощи гражданам, имеющих в личном подсобном хозяйстве коров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Оказание адресной помощи физическим и юридическим лицам, на приобретение и заготовку грубых кормов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52204R0550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52204R0550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5220555430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5220555430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11,500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Улучшение жилищных условий граждан, проживающих в сельской местности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5230000000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Сбор и утилизация бытовых и промышленных отходов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288,000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288,000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Межбюджетные трансферты на содержание зимника б. н. п. Медведево - п. Северный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5300000000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Развитие инфраструктуры поддержки малого и среднего предпринимательства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5310000000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Финансовая помощь Центру поддержки предпринимательства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Финансово-кредитное и имущественное обеспечение малого и среднего предпринимательства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5320000000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Субсидия стартующему бизнесу на возмещение части затрат на реализацию предпринимательских проектов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5400000000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1 209,600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442,260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442,260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Улучшение жилищных условий молодых семей Томской области за счет средств областного бюджета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54100L0200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442,260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54100L0200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442,260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Улучшение жилищных условий молодых семей Томской области за счет средств федерального бюджета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54200L0200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325,080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54200L0200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325,080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2 940,200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Эксплуатация систем видеонаблюдения, техническое обслуживание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654,500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299,500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355,000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на содержание дежурной диспетчерской службы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2 107,100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1 711,200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395,900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Техническое обслуживание системы контроля доступа (домофоны)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и установка видеокамер</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5505000000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5505000000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54 003,504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Подпрограмма "Повышение эффективности бюджетных расходов муниципального образования "Александровский район"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453,000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423,000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423,000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Подпрограмма "Совершенствование межбюджетных отношений в муниципальном образовании "Александровский район"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41 376,230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30 630,830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30 630,830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5620240М70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9 466,900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5620240М70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9 466,900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первичного воинского учета на территориях, где отсутствуют военные комиссариаты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5620351180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1 278,500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5620351180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1 278,500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Подпрограмма "Обеспечение долговой устойчивости бюджета муниципального образования "Александровский район"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5630000000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Эффективное управление муниципальным долгом муниципального образования "Александровский район"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Обслуживание государственного (муниципального) долга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Подпрограмма "Обеспечивающая подпрограмма"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5640000000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11 674,274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Финансовое обеспечение деятельности исполнительных органов муниципального образования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11 674,274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Денежное содержание муниципальных служащих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10 062,454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5641010000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10 062,454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на содержание органов местного самоуправления и обеспечение их функций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5641020000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337,800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5641020000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337,800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на закупку товаров, услуг для обеспечения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754,320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750,320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5641030000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519,700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499,000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5641099130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41 358,260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Повышение комфортности среды жизнедеятельности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18 841,290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3 042,900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81,400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684,000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2 277,500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Компенсация расходов на оплату стоимости проезда и провоза багажа к месту использования отпуска и обратно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5 615,000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B20DF">
              <w:rPr>
                <w:sz w:val="22"/>
                <w:szCs w:val="22"/>
              </w:rPr>
              <w:lastRenderedPageBreak/>
              <w:t>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lastRenderedPageBreak/>
              <w:t>5710200000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1 995,000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3 620,000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Содержание помещения для размещения отделения почтовой связи в районе рыбокомбината с. Александровское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2 653,000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2 653,000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Информационные услуги: изготовление сюжетов по актуальным социально - значимым вопросам на телевидении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Членский взнос в ассоциацию "Совет муниципальных образований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147,800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147,800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Переподготовка и повышение квалификации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Обслуживание объектов муниципальной собственности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1 000,000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1 000,000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220,000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220,000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Аттестация рабочих мест</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106,300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74,100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32,200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Текущий ремонт имущества муниципальных учреждений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1 323,650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1 323,650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и установка детской игровой площадки в с. Назино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игрушек в детские дошкольные учреждения Александровского района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125,000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125,000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Участие в реализации мероприятия "Формирование комфортной городской среды на территории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57114S0000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471,620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57114S0000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471,620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Уборка снега с территории образовательных организация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148,343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14,500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133,843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57115L5550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878,077</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57115L5550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878,077</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участия детей в межрегиональных и региональных мероприятий культурно-спортивной направленности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5711600000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Ремонт помещения оранжереи в здании МБДОУ "ЦРР-детский сад "Теремок" с. Александровское"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525,700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525,700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Ремонт кровли в здании клуба с. </w:t>
            </w:r>
            <w:r w:rsidR="00C779FC" w:rsidRPr="00AB20DF">
              <w:rPr>
                <w:bCs/>
                <w:iCs/>
                <w:sz w:val="22"/>
                <w:szCs w:val="22"/>
              </w:rPr>
              <w:t>Новоникольск</w:t>
            </w:r>
            <w:r w:rsidR="00C779FC">
              <w:rPr>
                <w:bCs/>
                <w:iCs/>
                <w:sz w:val="22"/>
                <w:szCs w:val="22"/>
              </w:rPr>
              <w:t>ое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337,900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337,900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Капитальный ремонт здания МКОУ "ООШ п. Октябрьский"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5711900000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5711900000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повышения инвестиционной привлекательности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5 190,770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по землеустройству</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468,750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453,750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Обслуживание программы по учету арендной платы по заключенным договорам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Софинансирование расходов по подготовке документации по планировке и межеванию территорий населенных пунктов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57203S0000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57203S0000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Подготовка документации по планировке и межеванию территорий населенных пунктов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57203S0810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1 425,000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57203S0810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1 425,000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Софинансирование расходов по подготовке цифровых топографических планов для выполнения документации по планировке территорий населенных пунктов ТО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57204S0000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11,250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57204S0000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11,250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Подготовка цифровых топографических планов для выполнения документации по планировке территорий населенных пунктов ТО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57204S0860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213,750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57204S0860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213,750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Налог на имущество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57020500000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2 375,600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2 035,000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340,600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Определение рыночной стоимости воздушных линий </w:t>
            </w:r>
            <w:r w:rsidRPr="00AB20DF">
              <w:rPr>
                <w:bCs/>
                <w:iCs/>
                <w:sz w:val="22"/>
                <w:szCs w:val="22"/>
              </w:rPr>
              <w:lastRenderedPageBreak/>
              <w:t>электропередач</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lastRenderedPageBreak/>
              <w:t>5720600000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31,420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31,420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Подготовка землеустроительных дел по описанию местоположения границ населенных пунктов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5720700000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5720700000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государственных полномочий по поддержке дете</w:t>
            </w:r>
            <w:r w:rsidR="00C779FC" w:rsidRPr="00AB20DF">
              <w:rPr>
                <w:bCs/>
                <w:iCs/>
                <w:sz w:val="22"/>
                <w:szCs w:val="22"/>
              </w:rPr>
              <w:t>й -</w:t>
            </w:r>
            <w:r w:rsidRPr="00AB20DF">
              <w:rPr>
                <w:bCs/>
                <w:iCs/>
                <w:sz w:val="22"/>
                <w:szCs w:val="22"/>
              </w:rPr>
              <w:t xml:space="preserve"> сирот и детей, оставшихся без попечения родителей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16 326,200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5730140740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130,700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5730140740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130,700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5730240760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1 944,000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5730240760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1 944,000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5730340770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6 832,800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5730340770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6 832,800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5730450820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957,000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5730450820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957,000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57304R0820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1 939,000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57304R0820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17,800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57304R0820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57304R0820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1 919,400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B20DF">
              <w:rPr>
                <w:sz w:val="22"/>
                <w:szCs w:val="22"/>
              </w:rPr>
              <w:lastRenderedPageBreak/>
              <w:t>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lastRenderedPageBreak/>
              <w:t>5730540700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36,360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5730540700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3,640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818,000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763,600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5730640730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3 432,000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3 071,950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5730740780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360,050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Выплата единовременного пособия при всех формах устройства детей, лишенных родительского попечения, в семью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5730852600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232,700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5730852600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232,700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Исполнение договора о взаимном сотрудничеству по социально экономическому развитию Александровского района в 2017 году заключенного с ООО "Стимул </w:t>
            </w:r>
            <w:r w:rsidR="00C779FC" w:rsidRPr="00AB20DF">
              <w:rPr>
                <w:bCs/>
                <w:iCs/>
                <w:sz w:val="22"/>
                <w:szCs w:val="22"/>
              </w:rPr>
              <w:t>- Т</w:t>
            </w:r>
            <w:r w:rsidRPr="00AB20DF">
              <w:rPr>
                <w:bCs/>
                <w:iCs/>
                <w:sz w:val="22"/>
                <w:szCs w:val="22"/>
              </w:rPr>
              <w:t>"</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5740000000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1 000,000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На устройство покрытия сцены зрительного зала в доме культуры с. Александровске, Александровского района,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5741000000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5741000000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оборудования для роботехники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5742000000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5742000000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Содержание Прихода Святого князя Александра Невского с. Александровское, Александровского района,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5743000000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5743000000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2 400,100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Увеличение времени безопасного пребывания персонала на объектах бюджетной сферы при возникновении пожара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653,700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огнезащитной обработки деревянных конструкций чердачных помещений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162,300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88,300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огнетушителей, противопожарного оборудования и снаряжения, перезарядка огнетушителей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131,400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34,100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97,300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Монтаж и обслуживание системы оповещения на единый пульт Государственного пожарного надзора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360,000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192,000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168,000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мер первичной пожарной безопасности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1 746,400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Изготовление листовок на противопожарную тему</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Замеры сопротивления изоляции в зданиях муниципальных учреждений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347,700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83,500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264,200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Содержание пожарных машин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C779FC" w:rsidP="00AB20DF">
            <w:pPr>
              <w:spacing w:line="240" w:lineRule="atLeast"/>
              <w:ind w:left="-57" w:right="-57"/>
              <w:rPr>
                <w:bCs/>
                <w:iCs/>
                <w:sz w:val="22"/>
                <w:szCs w:val="22"/>
              </w:rPr>
            </w:pPr>
            <w:r w:rsidRPr="00AB20DF">
              <w:rPr>
                <w:bCs/>
                <w:iCs/>
                <w:sz w:val="22"/>
                <w:szCs w:val="22"/>
              </w:rPr>
              <w:t xml:space="preserve">Реконструкция здания гаража расположенного по </w:t>
            </w:r>
            <w:r>
              <w:rPr>
                <w:bCs/>
                <w:iCs/>
                <w:sz w:val="22"/>
                <w:szCs w:val="22"/>
              </w:rPr>
              <w:t xml:space="preserve">адресу с. Новоникольское, пер. </w:t>
            </w:r>
            <w:r w:rsidRPr="00AB20DF">
              <w:rPr>
                <w:bCs/>
                <w:iCs/>
                <w:sz w:val="22"/>
                <w:szCs w:val="22"/>
              </w:rPr>
              <w:t>Школьный, дом 7</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5820400000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5820400000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Устройство противопожарной стены в здании МКОУ "Средняя общеобразовательная школа с. Лукашкин Яр"</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5820500000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479,700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iCs/>
                <w:sz w:val="22"/>
                <w:szCs w:val="22"/>
              </w:rPr>
            </w:pPr>
            <w:r w:rsidRPr="00AB20DF">
              <w:rPr>
                <w:iCs/>
                <w:sz w:val="22"/>
                <w:szCs w:val="22"/>
              </w:rPr>
              <w:t>5820500000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iCs/>
                <w:sz w:val="22"/>
                <w:szCs w:val="22"/>
              </w:rPr>
            </w:pPr>
            <w:r w:rsidRPr="00AB20DF">
              <w:rPr>
                <w:iCs/>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479,700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1 162,100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Энергосбережение и повышение энергетической эффективности в бюджетных учреждениях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956,500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Промывка и гидравлическое испытание трубопроводов системы отопления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696,000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Техническое обслуживание узлов учета энергоресурсов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233,500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233,500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Поверка и ремонт средств измерения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Энергосбережение и повышение энергетической эффективности в коммунальной инфраструктуре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205,600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Оснащение образовательных учреждений фильтрами для очистки воды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205,600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136,600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Муниципальная программа "Профилактика правонарушений и наркомании на территории Александровского района на 2015-2017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3 967,300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отдыха детей в каникулярное время из малообеспеченных семей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560,130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939,870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отдыха детей в каникулярное время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Занятость детей из малообеспеченных семей в летний период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Содержание спортивного патриотического клуба "Феникс"</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586,300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586,300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Участие в межрегиональном молодежном фестивале гражданских инициатив "Россия - это мы!"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Проводы в ряды Российской армии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Содержание мотоклуба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475,000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475,000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"Развитие физической культуры и спорта в Александровском районе на 2015-2017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10 567,900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Первенство на Кубок Главы района по самбо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спортивного мероприятия "Кросс нации"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и проведение спортивных мероприятий среди подростков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районного спортивного мероприятия "Лыжня зовет"</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районного спортивного мероприятия "День физкультурника"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Участие в районных соревнованиях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участия в выездных соревнованиях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6207000000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6207000000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117,000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9 441,200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9 441,200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Содержание проката коньков на стадионе "Геолог"</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спортивного инвентаря в муниципальные учреждения Александровского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520,400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520,400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спортивного инвентаря, необходимого для организации тестирования норм ГТО</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6211000000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136,300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6211000000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136,300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"Развитие рыбной промышленности в Александровском районе на 2012-2020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6300000000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400,800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400,800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400,800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"Развитие образования в Александровском районе на 2016- 2020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312 655,900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150 246,850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18 189,000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1 813,600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8 170,800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8 199,600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и проведение единого государственного экзамена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подвоза обучающихся детей из населенных пунктов района к общеобразовательным учреждениям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79,900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 xml:space="preserve">Предоставление субсидий бюджетным, автономным </w:t>
            </w:r>
            <w:r w:rsidRPr="00AB20DF">
              <w:rPr>
                <w:sz w:val="22"/>
                <w:szCs w:val="22"/>
              </w:rPr>
              <w:lastRenderedPageBreak/>
              <w:t>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lastRenderedPageBreak/>
              <w:t>6410300000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79,900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Поощрение медалистов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районной олимпиады среди школьников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82,700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82,700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Участие школьников в областных предметных олимпиадах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учебных сборов для учеников старших классов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119 516,200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31 628,500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978,700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86 909,000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366,600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163,300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203,300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4 116,500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1 241,600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2 874,900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391,000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62,500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328,500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184,000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115,200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68,800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1 484,250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1 484,250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4 249,400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1 609,400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6411440450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2 640,000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Стипендии Губернатора Томской области лучшим учителям муниципальных образовательных организаций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6411540510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313,000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6411540510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313,000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Ежемесячные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6411640950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6411640950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929,300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260,600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6411740460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поэтапного введения федеральных государственных образовательных стандартов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6411800000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180,000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6411800000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180,000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Представление общедоступного, бесплатного дошкольного образования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125 577,150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Реализация образовательных программ дошкольного образования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28 330,750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3 576,840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3 151,900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21 601,110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0,900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зданий для размещения дошкольных образовательных организаций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642024И590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49 212,000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Капитальные вложения в объекты государственной (муниципальной) собственности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642024И590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49 212,000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39 035,900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3 582,750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901,650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34 551,500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8 998,500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486,300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6420540390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8 512,200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Предоставление дополнительного образования детям в учреждениях дополнительного образования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17 072,700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Реализация дополнительных общеобразовательных программ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7 778,000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7 778,000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Стимулирующие выплаты в муниципальных организациях дополнительного образования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6430240400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647,900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6430240400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647,900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Осуществление отдельных государственных полномочий по выплате надбавок к должностному окладу педагогическим </w:t>
            </w:r>
            <w:r w:rsidRPr="00AB20DF">
              <w:rPr>
                <w:bCs/>
                <w:iCs/>
                <w:sz w:val="22"/>
                <w:szCs w:val="22"/>
              </w:rPr>
              <w:lastRenderedPageBreak/>
              <w:t>работникам муниципальных образовательных организаций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lastRenderedPageBreak/>
              <w:t>6430340530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6430340530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6430440410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8 493,300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6430440410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8 493,300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спортивного инвентаря и экипировки за счет резервного фонда непредвиденных расходов Администрации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6430500099</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130,500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6430500099</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130,500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6440000000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19 759,200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Денежное содержание муниципальных служащих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2 891,500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2 891,500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на закупку товаров, услуг для обеспечения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129,100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129,100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централизованного управления общеобразовательными учреждениями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16 708,600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14 108,100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2 597,000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мероприятий экологической направленности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20 401,996</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650104S000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650104S000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750,000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65104S0910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3 211,100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65104S0910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3 211,100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Ремонт объектов жилищно-коммунального хозяйства (зданий котельных)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6510500000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На пополнение оборотных средств, для завоза угля на отопительный сезон 2017-2018 год, организациям оказывающих услуги учреждениям бюджетной сферы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4 254,853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6502000000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4 254,853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Мероприятий по обеспечению населением Александровского района чистой питьевой водой (обустройство площадок под установку станции водоочистке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181,343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6520200000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181,343</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по обеспечению населения Томской области чистой питьевой водой (поставка ВОК)</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65202S0950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5 004,700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65202S0950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5 004,700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Водоотведение, сбор и утилизация твёрдых бытовых отходов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653000000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Содействие в приобретении техники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6531000000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Приобретение ассенизаторской машины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6531100000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6531100000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540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3 500,000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69 285,087</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направленные на предоставление услуг в сфере культуры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47 778,260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Финансовое обеспечение деятельности отдела культуры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7 042,100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Финансовое обеспечение деятельности отдела культуры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5 855,100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5 423,100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429,000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6610140660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1 187,000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6610140660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70,636</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6610140660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1 116,364</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Финансовое обеспечение деятельности МБУ КСК</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40 736,160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Предоставление культурно-досуговых услуг на территории Александровского сельского поселения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6610271163</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13 286,140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6610271163</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13 286,140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Представление культурно-досуговых услуг на территории Александровского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6610299163</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4 303,420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6610299163</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4 303,420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w:t>
            </w:r>
            <w:r w:rsidRPr="00AB20DF">
              <w:rPr>
                <w:bCs/>
                <w:iCs/>
                <w:sz w:val="22"/>
                <w:szCs w:val="22"/>
              </w:rPr>
              <w:lastRenderedPageBreak/>
              <w:t>заработной платы работников культуры муниципальных учреждений культуры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lastRenderedPageBreak/>
              <w:t>66102S0650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23 146,600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66102S0650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23 146,600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направленные на предоставление услуг в сфере библиотечного обслуживания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6620000000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6 131,527</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5 895,600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5 895,600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C779FC" w:rsidP="00AB20DF">
            <w:pPr>
              <w:spacing w:line="240" w:lineRule="atLeast"/>
              <w:ind w:left="-57" w:right="-57"/>
              <w:rPr>
                <w:bCs/>
                <w:iCs/>
                <w:sz w:val="22"/>
                <w:szCs w:val="22"/>
              </w:rPr>
            </w:pPr>
            <w:r w:rsidRPr="00AB20DF">
              <w:rPr>
                <w:bCs/>
                <w:iCs/>
                <w:sz w:val="22"/>
                <w:szCs w:val="22"/>
              </w:rPr>
              <w:t>Субсидия</w:t>
            </w:r>
            <w:r w:rsidR="0002676B" w:rsidRPr="00AB20DF">
              <w:rPr>
                <w:bCs/>
                <w:iCs/>
                <w:sz w:val="22"/>
                <w:szCs w:val="22"/>
              </w:rPr>
              <w:t xml:space="preserve"> на поддержку отрасли культуры (комплектование книжных фондов муниципальных общедоступных библиотек)</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66202L5190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25,927</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66202L5190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25,927</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Укрепление материальной базы сельских библиотек</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6620300000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6620300000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направленные на обслуживание населения в сфере дополнительного образования в культуре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6630000000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7 372,000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7 372,000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4 896,900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4 896,900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6630140670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1 462,200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6630140670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1 462,200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66301S0670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1 012,900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66301S0670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1 012,900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направленные на обслуживание населения в сфере физической культуры и спорта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5 829,700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развития физической культуры и спорта на территории Александровского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2 059,400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развития физической культуры и спорта на территории Александровского района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798,600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742,900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Обеспечение условий для развития физической культуры и массового спорта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sz w:val="22"/>
                <w:szCs w:val="22"/>
              </w:rPr>
            </w:pPr>
            <w:r w:rsidRPr="00AB20DF">
              <w:rPr>
                <w:bCs/>
                <w:sz w:val="22"/>
                <w:szCs w:val="22"/>
              </w:rPr>
              <w:t>66401S0310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1 152,800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66401S0310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1 152,800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условий для развития физической культуры и массового спорта (софинансирование)</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66401S0000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66401S0000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970,400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6640240320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970,400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6640240320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970,400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6640371161</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2 688,900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6640371161</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2 688,900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6640399161</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6640399161</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111,000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направленные на предоставление услуг в сфере музейного обслуживания населения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6650000000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1 107,400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Музейное обслуживание населения на территории Александровского сельского поселения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1 067,400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1 067,400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Укрепление материальной базы краеведческих музеев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6650200000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6650200000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Мероприятия, направленные на обслуживание населения в сфере молодежной политики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6660000000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935,000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Обслуживание населения в сфере молодежной политики на территории Александровского сельского поселения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935,000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935,000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C779FC" w:rsidP="00AB20DF">
            <w:pPr>
              <w:spacing w:line="240" w:lineRule="atLeast"/>
              <w:ind w:left="-57" w:right="-57"/>
              <w:rPr>
                <w:bCs/>
                <w:iCs/>
                <w:sz w:val="22"/>
                <w:szCs w:val="22"/>
              </w:rPr>
            </w:pPr>
            <w:r w:rsidRPr="00AB20DF">
              <w:rPr>
                <w:bCs/>
                <w:iCs/>
                <w:sz w:val="22"/>
                <w:szCs w:val="22"/>
              </w:rPr>
              <w:t>Мероприятия,</w:t>
            </w:r>
            <w:r w:rsidR="0002676B" w:rsidRPr="00AB20DF">
              <w:rPr>
                <w:bCs/>
                <w:iCs/>
                <w:sz w:val="22"/>
                <w:szCs w:val="22"/>
              </w:rPr>
              <w:t xml:space="preserve"> направленные на экологическое воспитание молодежи на территории Александровского сельского поселения на 2016-2018 годы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6670000000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22,500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C779FC" w:rsidP="00AB20DF">
            <w:pPr>
              <w:spacing w:line="240" w:lineRule="atLeast"/>
              <w:ind w:left="-57" w:right="-57"/>
              <w:rPr>
                <w:bCs/>
                <w:iCs/>
                <w:sz w:val="22"/>
                <w:szCs w:val="22"/>
              </w:rPr>
            </w:pPr>
            <w:r w:rsidRPr="00AB20DF">
              <w:rPr>
                <w:bCs/>
                <w:iCs/>
                <w:sz w:val="22"/>
                <w:szCs w:val="22"/>
              </w:rPr>
              <w:t>Цикл мероприятий, направленных на улуч</w:t>
            </w:r>
            <w:r>
              <w:rPr>
                <w:bCs/>
                <w:iCs/>
                <w:sz w:val="22"/>
                <w:szCs w:val="22"/>
              </w:rPr>
              <w:t>шение внешнего вида поселения (</w:t>
            </w:r>
            <w:r w:rsidRPr="00AB20DF">
              <w:rPr>
                <w:bCs/>
                <w:iCs/>
                <w:sz w:val="22"/>
                <w:szCs w:val="22"/>
              </w:rPr>
              <w:t>"Зелёный листок", экологический десант)</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5,500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Цикл мероприятий, направленных на решение проблем по </w:t>
            </w:r>
            <w:r w:rsidRPr="00AB20DF">
              <w:rPr>
                <w:bCs/>
                <w:iCs/>
                <w:sz w:val="22"/>
                <w:szCs w:val="22"/>
              </w:rPr>
              <w:lastRenderedPageBreak/>
              <w:t>сохранению популяции птиц и животных (Зимняя столовая, "Красная книга, книга потерь")</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lastRenderedPageBreak/>
              <w:t>6670289167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6670289167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6670389167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6670389167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C779FC" w:rsidP="00AB20DF">
            <w:pPr>
              <w:spacing w:line="240" w:lineRule="atLeast"/>
              <w:ind w:left="-57" w:right="-57"/>
              <w:rPr>
                <w:bCs/>
                <w:iCs/>
                <w:sz w:val="22"/>
                <w:szCs w:val="22"/>
              </w:rPr>
            </w:pPr>
            <w:r w:rsidRPr="00AB20DF">
              <w:rPr>
                <w:bCs/>
                <w:iCs/>
                <w:sz w:val="22"/>
                <w:szCs w:val="22"/>
              </w:rPr>
              <w:t>Мероприятия,</w:t>
            </w:r>
            <w:r w:rsidR="0002676B" w:rsidRPr="00AB20DF">
              <w:rPr>
                <w:bCs/>
                <w:iCs/>
                <w:sz w:val="22"/>
                <w:szCs w:val="22"/>
              </w:rPr>
              <w:t xml:space="preserve"> направленные на патриотическое воспитание молодых граждан на территории Александровского сельского поселения на 2016-2018 гг.</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108,700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ко дню Победы (Слава победившим</w:t>
            </w:r>
            <w:r w:rsidR="00AB20DF">
              <w:rPr>
                <w:bCs/>
                <w:iCs/>
                <w:sz w:val="22"/>
                <w:szCs w:val="22"/>
              </w:rPr>
              <w:t xml:space="preserve">; выставка уроки войн; </w:t>
            </w:r>
            <w:r w:rsidRPr="00AB20DF">
              <w:rPr>
                <w:bCs/>
                <w:iCs/>
                <w:sz w:val="22"/>
                <w:szCs w:val="22"/>
              </w:rPr>
              <w:t>соревнования по пейнтболу)</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9,000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посвящённых выводу советских войск из Афганистана (Вахта памяти)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6680290167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6680290167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3,000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посвящённых памяти землякам В. Кауфман и С. Коршунова (Герои современных войн)</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6680390167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6680390167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направленных на подготовку молодых граждан к адаптации в дикой природе (Школа Робинзона)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6680490167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6680490167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6680590167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4,700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6680590167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4,700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6680690167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72,500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6680690167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72,500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6680790167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Предоставление субсидий бюджетным, автономным учреждениям и иным некоммерческим организациям</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6680790167</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6700000000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17,500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Создание условий для управления многоквартирными домами</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17,500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Межбюджетные трансферты</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500</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sz w:val="22"/>
                <w:szCs w:val="22"/>
              </w:rPr>
            </w:pPr>
            <w:r w:rsidRPr="00AB20DF">
              <w:rPr>
                <w:sz w:val="22"/>
                <w:szCs w:val="22"/>
              </w:rPr>
              <w:t>17,500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Непрограммное направление расходов</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32 226,916</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Руководство и управление в сфере установленных функций </w:t>
            </w:r>
            <w:r w:rsidRPr="00AB20DF">
              <w:rPr>
                <w:bCs/>
                <w:iCs/>
                <w:sz w:val="22"/>
                <w:szCs w:val="22"/>
              </w:rPr>
              <w:lastRenderedPageBreak/>
              <w:t>органов местного самоуправления муниципальных образований</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lastRenderedPageBreak/>
              <w:t>9900100000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29 726,916</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lastRenderedPageBreak/>
              <w:t>Глава муниципального образования</w:t>
            </w:r>
          </w:p>
        </w:tc>
        <w:tc>
          <w:tcPr>
            <w:tcW w:w="1312"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2 247,500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9900100010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2 247,500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Заместители высшего должностного лица муниципального образования</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9900100020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2 761,800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9900100020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2 761,800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Центральный аппарат</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9900100030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23 142,916</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Денежное содержание муниципальных служащих</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9900100031</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12 763,100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9900100031</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12 763,100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на содержание прочих работников органов местного самоуправления</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9900100032</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6 117,816</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9900100032</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6 117,816</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Расходы на обеспечение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9900100033</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4 262,000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9900100033</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154,600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9900100033</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3 954,600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Социальное обеспечение и иные выплаты населению</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9900100033</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300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115,800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9900100033</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37,000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9900140100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4,200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9900140100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3,818</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9900140100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0,382</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9900140110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28,000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9900140110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25,450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9900140110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2,550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переданных отдельных государственных полномочий по регистрации коллективных договоров</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9900140140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115,800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9900140140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114,600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9900140140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1,200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9900140210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487,000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9900140210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442,700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9900140210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44,300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9900140640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178,000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9900140640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161,800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9900140640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16,200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9900140820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30,700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9900140820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27,900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9900140820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2,800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9900140940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731,000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9900140940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100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664,550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Закупка товаров, работ и услуг для обеспечения государственных (муниципальных) нужд</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9900140940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200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66,450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Резервные фонды органов местного самоуправления (районный бюджет)</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9910000000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2 000,000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t>Иные бюджетные ассигнования</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9910000000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2 000,000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bCs/>
                <w:iCs/>
                <w:sz w:val="22"/>
                <w:szCs w:val="22"/>
              </w:rPr>
            </w:pPr>
            <w:r w:rsidRPr="00AB20DF">
              <w:rPr>
                <w:bCs/>
                <w:iCs/>
                <w:sz w:val="22"/>
                <w:szCs w:val="22"/>
              </w:rPr>
              <w:t xml:space="preserve">Резервный фонд местных администраций муниципального образования по предупреждению и ликвидации чрезвычайных </w:t>
            </w:r>
            <w:r w:rsidRPr="00AB20DF">
              <w:rPr>
                <w:bCs/>
                <w:iCs/>
                <w:sz w:val="22"/>
                <w:szCs w:val="22"/>
              </w:rPr>
              <w:lastRenderedPageBreak/>
              <w:t>ситуаций и последствий стихийных бедствий (районный бюджет)</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lastRenderedPageBreak/>
              <w:t>9920000000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bCs/>
                <w:iCs/>
                <w:sz w:val="22"/>
                <w:szCs w:val="22"/>
              </w:rPr>
            </w:pPr>
            <w:r w:rsidRPr="00AB20DF">
              <w:rPr>
                <w:bCs/>
                <w:iCs/>
                <w:sz w:val="22"/>
                <w:szCs w:val="22"/>
              </w:rPr>
              <w:t> </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bCs/>
                <w:iCs/>
                <w:sz w:val="22"/>
                <w:szCs w:val="22"/>
              </w:rPr>
            </w:pPr>
            <w:r w:rsidRPr="00AB20DF">
              <w:rPr>
                <w:bCs/>
                <w:iCs/>
                <w:sz w:val="22"/>
                <w:szCs w:val="22"/>
              </w:rPr>
              <w:t>500,000</w:t>
            </w:r>
          </w:p>
        </w:tc>
      </w:tr>
      <w:tr w:rsidR="0039603D" w:rsidRPr="0002676B" w:rsidTr="00AB20DF">
        <w:trPr>
          <w:trHeight w:val="20"/>
        </w:trPr>
        <w:tc>
          <w:tcPr>
            <w:tcW w:w="6293" w:type="dxa"/>
            <w:tcBorders>
              <w:top w:val="nil"/>
              <w:left w:val="single" w:sz="4" w:space="0" w:color="auto"/>
              <w:bottom w:val="single" w:sz="4" w:space="0" w:color="auto"/>
              <w:right w:val="single" w:sz="4" w:space="0" w:color="auto"/>
            </w:tcBorders>
            <w:shd w:val="clear" w:color="auto" w:fill="auto"/>
            <w:vAlign w:val="center"/>
            <w:hideMark/>
          </w:tcPr>
          <w:p w:rsidR="0002676B" w:rsidRPr="00AB20DF" w:rsidRDefault="0002676B" w:rsidP="00AB20DF">
            <w:pPr>
              <w:spacing w:line="240" w:lineRule="atLeast"/>
              <w:ind w:left="-57" w:right="-57"/>
              <w:rPr>
                <w:sz w:val="22"/>
                <w:szCs w:val="22"/>
              </w:rPr>
            </w:pPr>
            <w:r w:rsidRPr="00AB20DF">
              <w:rPr>
                <w:sz w:val="22"/>
                <w:szCs w:val="22"/>
              </w:rPr>
              <w:lastRenderedPageBreak/>
              <w:t>Иные бюджетные ассигнования</w:t>
            </w:r>
          </w:p>
        </w:tc>
        <w:tc>
          <w:tcPr>
            <w:tcW w:w="1312"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9920000000</w:t>
            </w:r>
          </w:p>
        </w:tc>
        <w:tc>
          <w:tcPr>
            <w:tcW w:w="518" w:type="dxa"/>
            <w:tcBorders>
              <w:top w:val="nil"/>
              <w:left w:val="nil"/>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center"/>
              <w:rPr>
                <w:sz w:val="22"/>
                <w:szCs w:val="22"/>
              </w:rPr>
            </w:pPr>
            <w:r w:rsidRPr="00AB20DF">
              <w:rPr>
                <w:sz w:val="22"/>
                <w:szCs w:val="22"/>
              </w:rPr>
              <w:t>800</w:t>
            </w:r>
          </w:p>
        </w:tc>
        <w:tc>
          <w:tcPr>
            <w:tcW w:w="1247" w:type="dxa"/>
            <w:tcBorders>
              <w:top w:val="nil"/>
              <w:left w:val="single" w:sz="4" w:space="0" w:color="auto"/>
              <w:bottom w:val="single" w:sz="4" w:space="0" w:color="auto"/>
              <w:right w:val="single" w:sz="4" w:space="0" w:color="auto"/>
            </w:tcBorders>
            <w:shd w:val="clear" w:color="auto" w:fill="auto"/>
            <w:hideMark/>
          </w:tcPr>
          <w:p w:rsidR="0002676B" w:rsidRPr="00AB20DF" w:rsidRDefault="0002676B" w:rsidP="00AB20DF">
            <w:pPr>
              <w:spacing w:line="240" w:lineRule="atLeast"/>
              <w:ind w:left="-57" w:right="-57"/>
              <w:jc w:val="right"/>
              <w:rPr>
                <w:sz w:val="22"/>
                <w:szCs w:val="22"/>
              </w:rPr>
            </w:pPr>
            <w:r w:rsidRPr="00AB20DF">
              <w:rPr>
                <w:sz w:val="22"/>
                <w:szCs w:val="22"/>
              </w:rPr>
              <w:t>500,000</w:t>
            </w:r>
          </w:p>
        </w:tc>
      </w:tr>
    </w:tbl>
    <w:p w:rsidR="00B749C6" w:rsidRDefault="00B749C6" w:rsidP="00712FF9">
      <w:pPr>
        <w:spacing w:line="240" w:lineRule="atLeast"/>
        <w:ind w:left="-108"/>
        <w:jc w:val="right"/>
        <w:rPr>
          <w:sz w:val="24"/>
          <w:szCs w:val="24"/>
        </w:rPr>
      </w:pPr>
    </w:p>
    <w:p w:rsidR="0002676B" w:rsidRPr="00B749C6" w:rsidRDefault="0002676B" w:rsidP="00712FF9">
      <w:pPr>
        <w:spacing w:line="240" w:lineRule="atLeast"/>
        <w:ind w:left="-108"/>
        <w:jc w:val="right"/>
        <w:rPr>
          <w:sz w:val="24"/>
          <w:szCs w:val="24"/>
        </w:rPr>
      </w:pPr>
    </w:p>
    <w:p w:rsidR="00C94672" w:rsidRDefault="00C94672" w:rsidP="00712FF9">
      <w:r>
        <w:br w:type="page"/>
      </w:r>
    </w:p>
    <w:p w:rsidR="0001441F" w:rsidRPr="0001441F" w:rsidRDefault="0001441F" w:rsidP="00712FF9">
      <w:pPr>
        <w:spacing w:line="240" w:lineRule="atLeast"/>
        <w:jc w:val="right"/>
        <w:rPr>
          <w:bCs/>
          <w:sz w:val="24"/>
          <w:szCs w:val="24"/>
        </w:rPr>
      </w:pPr>
      <w:r w:rsidRPr="0001441F">
        <w:rPr>
          <w:bCs/>
          <w:sz w:val="24"/>
          <w:szCs w:val="24"/>
        </w:rPr>
        <w:lastRenderedPageBreak/>
        <w:t>Приложение 15</w:t>
      </w:r>
    </w:p>
    <w:p w:rsidR="0001441F" w:rsidRPr="0001441F" w:rsidRDefault="0001441F" w:rsidP="00712FF9">
      <w:pPr>
        <w:spacing w:line="240" w:lineRule="atLeast"/>
        <w:jc w:val="right"/>
        <w:rPr>
          <w:bCs/>
          <w:sz w:val="22"/>
          <w:szCs w:val="22"/>
        </w:rPr>
      </w:pPr>
      <w:r w:rsidRPr="0001441F">
        <w:rPr>
          <w:bCs/>
          <w:sz w:val="22"/>
          <w:szCs w:val="22"/>
        </w:rPr>
        <w:t>к решению Думы</w:t>
      </w:r>
    </w:p>
    <w:p w:rsidR="0001441F" w:rsidRPr="0001441F" w:rsidRDefault="0001441F" w:rsidP="00712FF9">
      <w:pPr>
        <w:spacing w:line="240" w:lineRule="atLeast"/>
        <w:jc w:val="right"/>
        <w:rPr>
          <w:bCs/>
          <w:sz w:val="22"/>
          <w:szCs w:val="22"/>
        </w:rPr>
      </w:pPr>
      <w:r w:rsidRPr="0001441F">
        <w:rPr>
          <w:bCs/>
          <w:sz w:val="22"/>
          <w:szCs w:val="22"/>
        </w:rPr>
        <w:t>Александровского района</w:t>
      </w:r>
    </w:p>
    <w:p w:rsidR="0001441F" w:rsidRPr="0001441F" w:rsidRDefault="0001441F" w:rsidP="00712FF9">
      <w:pPr>
        <w:spacing w:line="240" w:lineRule="atLeast"/>
        <w:ind w:left="426" w:hanging="1"/>
        <w:jc w:val="right"/>
        <w:rPr>
          <w:b/>
          <w:sz w:val="24"/>
          <w:szCs w:val="24"/>
        </w:rPr>
      </w:pPr>
      <w:r w:rsidRPr="0001441F">
        <w:rPr>
          <w:sz w:val="24"/>
          <w:szCs w:val="24"/>
        </w:rPr>
        <w:t>«О бюджете муниципального образования</w:t>
      </w:r>
    </w:p>
    <w:p w:rsidR="0001441F" w:rsidRPr="0001441F" w:rsidRDefault="0001441F" w:rsidP="00712FF9">
      <w:pPr>
        <w:tabs>
          <w:tab w:val="left" w:pos="1418"/>
        </w:tabs>
        <w:spacing w:line="240" w:lineRule="atLeast"/>
        <w:ind w:left="426" w:firstLine="567"/>
        <w:jc w:val="right"/>
        <w:rPr>
          <w:sz w:val="24"/>
          <w:szCs w:val="24"/>
        </w:rPr>
      </w:pPr>
      <w:r w:rsidRPr="0001441F">
        <w:rPr>
          <w:sz w:val="24"/>
          <w:szCs w:val="24"/>
        </w:rPr>
        <w:t xml:space="preserve">«Александровский район» на 2017 год </w:t>
      </w:r>
    </w:p>
    <w:p w:rsidR="0001441F" w:rsidRPr="0001441F" w:rsidRDefault="0001441F" w:rsidP="00712FF9">
      <w:pPr>
        <w:tabs>
          <w:tab w:val="left" w:pos="1418"/>
        </w:tabs>
        <w:spacing w:line="240" w:lineRule="atLeast"/>
        <w:ind w:left="426" w:firstLine="567"/>
        <w:jc w:val="right"/>
        <w:rPr>
          <w:sz w:val="24"/>
          <w:szCs w:val="24"/>
        </w:rPr>
      </w:pPr>
      <w:r w:rsidRPr="0001441F">
        <w:rPr>
          <w:sz w:val="24"/>
          <w:szCs w:val="24"/>
        </w:rPr>
        <w:t>и плановый период на 2018 и 2019 годов»</w:t>
      </w:r>
    </w:p>
    <w:p w:rsidR="0001441F" w:rsidRPr="0001441F" w:rsidRDefault="0001441F" w:rsidP="00712FF9">
      <w:pPr>
        <w:spacing w:line="240" w:lineRule="atLeast"/>
        <w:ind w:left="4956" w:firstLine="708"/>
        <w:jc w:val="right"/>
        <w:rPr>
          <w:sz w:val="24"/>
          <w:szCs w:val="24"/>
        </w:rPr>
      </w:pPr>
      <w:r w:rsidRPr="0001441F">
        <w:rPr>
          <w:bCs/>
          <w:sz w:val="24"/>
          <w:szCs w:val="24"/>
        </w:rPr>
        <w:t xml:space="preserve">от 26.12.2016 № </w:t>
      </w:r>
      <w:r>
        <w:rPr>
          <w:bCs/>
          <w:sz w:val="24"/>
          <w:szCs w:val="24"/>
        </w:rPr>
        <w:t>89</w:t>
      </w:r>
    </w:p>
    <w:p w:rsidR="0001441F" w:rsidRPr="0001441F" w:rsidRDefault="0001441F" w:rsidP="00712FF9">
      <w:pPr>
        <w:spacing w:line="240" w:lineRule="atLeast"/>
        <w:ind w:left="426" w:hanging="1"/>
        <w:jc w:val="right"/>
        <w:rPr>
          <w:sz w:val="22"/>
          <w:szCs w:val="22"/>
        </w:rPr>
      </w:pPr>
    </w:p>
    <w:p w:rsidR="0001441F" w:rsidRPr="0001441F" w:rsidRDefault="0001441F" w:rsidP="00712FF9">
      <w:pPr>
        <w:spacing w:line="240" w:lineRule="atLeast"/>
        <w:ind w:left="426" w:hanging="1"/>
        <w:jc w:val="center"/>
        <w:rPr>
          <w:sz w:val="22"/>
          <w:szCs w:val="22"/>
        </w:rPr>
      </w:pPr>
      <w:r w:rsidRPr="0001441F">
        <w:rPr>
          <w:sz w:val="22"/>
          <w:szCs w:val="22"/>
        </w:rPr>
        <w:t>Распределение бюджетных ассигнований по разделам,</w:t>
      </w:r>
    </w:p>
    <w:p w:rsidR="0001441F" w:rsidRPr="0001441F" w:rsidRDefault="0001441F" w:rsidP="00712FF9">
      <w:pPr>
        <w:spacing w:line="240" w:lineRule="atLeast"/>
        <w:jc w:val="center"/>
        <w:rPr>
          <w:sz w:val="22"/>
          <w:szCs w:val="22"/>
        </w:rPr>
      </w:pPr>
      <w:r w:rsidRPr="0001441F">
        <w:rPr>
          <w:sz w:val="22"/>
          <w:szCs w:val="22"/>
        </w:rPr>
        <w:t>подразделам классификации расходов бюджета</w:t>
      </w:r>
    </w:p>
    <w:p w:rsidR="0001441F" w:rsidRDefault="0001441F" w:rsidP="00712FF9">
      <w:pPr>
        <w:spacing w:line="240" w:lineRule="atLeast"/>
        <w:jc w:val="center"/>
        <w:rPr>
          <w:sz w:val="22"/>
          <w:szCs w:val="22"/>
        </w:rPr>
      </w:pPr>
      <w:r w:rsidRPr="0001441F">
        <w:rPr>
          <w:sz w:val="22"/>
          <w:szCs w:val="22"/>
        </w:rPr>
        <w:t xml:space="preserve">муниципального образования «Александровский район» на 2017 год </w:t>
      </w:r>
    </w:p>
    <w:p w:rsidR="00BB4F12" w:rsidRPr="0001441F" w:rsidRDefault="00BB4F12" w:rsidP="00712FF9">
      <w:pPr>
        <w:spacing w:line="240" w:lineRule="atLeast"/>
        <w:jc w:val="center"/>
        <w:rPr>
          <w:sz w:val="22"/>
          <w:szCs w:val="22"/>
        </w:rPr>
      </w:pPr>
    </w:p>
    <w:p w:rsidR="0001441F" w:rsidRDefault="0001441F" w:rsidP="00712FF9">
      <w:pPr>
        <w:spacing w:line="240" w:lineRule="atLeast"/>
        <w:jc w:val="right"/>
        <w:rPr>
          <w:sz w:val="22"/>
          <w:szCs w:val="22"/>
        </w:rPr>
      </w:pPr>
      <w:r w:rsidRPr="0001441F">
        <w:rPr>
          <w:sz w:val="22"/>
          <w:szCs w:val="22"/>
        </w:rPr>
        <w:t>Единица измерения: тыс. рублей</w:t>
      </w:r>
    </w:p>
    <w:tbl>
      <w:tblPr>
        <w:tblW w:w="91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6"/>
        <w:gridCol w:w="1120"/>
        <w:gridCol w:w="1660"/>
      </w:tblGrid>
      <w:tr w:rsidR="00BB4F12" w:rsidRPr="00BB4F12" w:rsidTr="007C6D68">
        <w:trPr>
          <w:trHeight w:val="276"/>
          <w:tblHeader/>
        </w:trPr>
        <w:tc>
          <w:tcPr>
            <w:tcW w:w="6406" w:type="dxa"/>
            <w:vMerge w:val="restart"/>
            <w:shd w:val="clear" w:color="auto" w:fill="auto"/>
            <w:vAlign w:val="center"/>
            <w:hideMark/>
          </w:tcPr>
          <w:p w:rsidR="00BB4F12" w:rsidRPr="00E87302" w:rsidRDefault="00BB4F12" w:rsidP="00712FF9">
            <w:pPr>
              <w:spacing w:line="240" w:lineRule="atLeast"/>
              <w:ind w:left="-57"/>
              <w:jc w:val="center"/>
              <w:rPr>
                <w:bCs/>
                <w:sz w:val="24"/>
                <w:szCs w:val="24"/>
              </w:rPr>
            </w:pPr>
            <w:r w:rsidRPr="00E87302">
              <w:rPr>
                <w:bCs/>
                <w:sz w:val="24"/>
                <w:szCs w:val="24"/>
              </w:rPr>
              <w:t>Наименование показателя</w:t>
            </w:r>
          </w:p>
        </w:tc>
        <w:tc>
          <w:tcPr>
            <w:tcW w:w="1120" w:type="dxa"/>
            <w:vMerge w:val="restart"/>
            <w:shd w:val="clear" w:color="auto" w:fill="auto"/>
            <w:vAlign w:val="center"/>
            <w:hideMark/>
          </w:tcPr>
          <w:p w:rsidR="00BB4F12" w:rsidRPr="00E87302" w:rsidRDefault="00BB4F12" w:rsidP="007C6D68">
            <w:pPr>
              <w:spacing w:line="240" w:lineRule="atLeast"/>
              <w:ind w:left="-57"/>
              <w:jc w:val="center"/>
              <w:rPr>
                <w:bCs/>
                <w:sz w:val="24"/>
                <w:szCs w:val="24"/>
              </w:rPr>
            </w:pPr>
            <w:r w:rsidRPr="00E87302">
              <w:rPr>
                <w:bCs/>
                <w:sz w:val="24"/>
                <w:szCs w:val="24"/>
              </w:rPr>
              <w:t>КФСР</w:t>
            </w:r>
          </w:p>
        </w:tc>
        <w:tc>
          <w:tcPr>
            <w:tcW w:w="1660" w:type="dxa"/>
            <w:vMerge w:val="restart"/>
            <w:shd w:val="clear" w:color="auto" w:fill="auto"/>
            <w:vAlign w:val="center"/>
            <w:hideMark/>
          </w:tcPr>
          <w:p w:rsidR="00BB4F12" w:rsidRPr="00E87302" w:rsidRDefault="00BB4F12" w:rsidP="007C6D68">
            <w:pPr>
              <w:spacing w:line="240" w:lineRule="atLeast"/>
              <w:ind w:left="-57"/>
              <w:jc w:val="center"/>
              <w:rPr>
                <w:bCs/>
                <w:sz w:val="24"/>
                <w:szCs w:val="24"/>
              </w:rPr>
            </w:pPr>
            <w:r w:rsidRPr="00E87302">
              <w:rPr>
                <w:bCs/>
                <w:sz w:val="24"/>
                <w:szCs w:val="24"/>
              </w:rPr>
              <w:t>Сумма</w:t>
            </w:r>
          </w:p>
        </w:tc>
      </w:tr>
      <w:tr w:rsidR="00BB4F12" w:rsidRPr="00BB4F12" w:rsidTr="007C6D68">
        <w:trPr>
          <w:trHeight w:val="276"/>
          <w:tblHeader/>
        </w:trPr>
        <w:tc>
          <w:tcPr>
            <w:tcW w:w="6406" w:type="dxa"/>
            <w:vMerge/>
            <w:vAlign w:val="center"/>
            <w:hideMark/>
          </w:tcPr>
          <w:p w:rsidR="00BB4F12" w:rsidRPr="00E87302" w:rsidRDefault="00BB4F12" w:rsidP="00712FF9">
            <w:pPr>
              <w:spacing w:line="240" w:lineRule="atLeast"/>
              <w:ind w:left="-57"/>
              <w:rPr>
                <w:bCs/>
                <w:sz w:val="24"/>
                <w:szCs w:val="24"/>
              </w:rPr>
            </w:pPr>
          </w:p>
        </w:tc>
        <w:tc>
          <w:tcPr>
            <w:tcW w:w="1120" w:type="dxa"/>
            <w:vMerge/>
            <w:vAlign w:val="center"/>
            <w:hideMark/>
          </w:tcPr>
          <w:p w:rsidR="00BB4F12" w:rsidRPr="00E87302" w:rsidRDefault="00BB4F12" w:rsidP="007C6D68">
            <w:pPr>
              <w:spacing w:line="240" w:lineRule="atLeast"/>
              <w:ind w:left="-57"/>
              <w:jc w:val="center"/>
              <w:rPr>
                <w:bCs/>
                <w:sz w:val="24"/>
                <w:szCs w:val="24"/>
              </w:rPr>
            </w:pPr>
          </w:p>
        </w:tc>
        <w:tc>
          <w:tcPr>
            <w:tcW w:w="1660" w:type="dxa"/>
            <w:vMerge/>
            <w:vAlign w:val="center"/>
            <w:hideMark/>
          </w:tcPr>
          <w:p w:rsidR="00BB4F12" w:rsidRPr="00E87302" w:rsidRDefault="00BB4F12" w:rsidP="007C6D68">
            <w:pPr>
              <w:spacing w:line="240" w:lineRule="atLeast"/>
              <w:ind w:left="-57"/>
              <w:jc w:val="center"/>
              <w:rPr>
                <w:bCs/>
                <w:sz w:val="24"/>
                <w:szCs w:val="24"/>
              </w:rPr>
            </w:pPr>
          </w:p>
        </w:tc>
      </w:tr>
      <w:tr w:rsidR="00BB4F12" w:rsidRPr="00BB4F12" w:rsidTr="007C6D68">
        <w:trPr>
          <w:trHeight w:val="20"/>
          <w:tblHeader/>
        </w:trPr>
        <w:tc>
          <w:tcPr>
            <w:tcW w:w="6406" w:type="dxa"/>
            <w:shd w:val="clear" w:color="auto" w:fill="auto"/>
            <w:noWrap/>
            <w:vAlign w:val="center"/>
            <w:hideMark/>
          </w:tcPr>
          <w:p w:rsidR="00BB4F12" w:rsidRPr="00E87302" w:rsidRDefault="00BB4F12" w:rsidP="00712FF9">
            <w:pPr>
              <w:spacing w:line="240" w:lineRule="atLeast"/>
              <w:ind w:left="-57"/>
              <w:jc w:val="center"/>
              <w:rPr>
                <w:bCs/>
                <w:sz w:val="24"/>
                <w:szCs w:val="24"/>
              </w:rPr>
            </w:pPr>
            <w:r w:rsidRPr="00E87302">
              <w:rPr>
                <w:bCs/>
                <w:sz w:val="24"/>
                <w:szCs w:val="24"/>
              </w:rPr>
              <w:t>1</w:t>
            </w:r>
          </w:p>
        </w:tc>
        <w:tc>
          <w:tcPr>
            <w:tcW w:w="1120" w:type="dxa"/>
            <w:shd w:val="clear" w:color="auto" w:fill="auto"/>
            <w:noWrap/>
            <w:vAlign w:val="center"/>
            <w:hideMark/>
          </w:tcPr>
          <w:p w:rsidR="00BB4F12" w:rsidRPr="00E87302" w:rsidRDefault="00BB4F12" w:rsidP="007C6D68">
            <w:pPr>
              <w:spacing w:line="240" w:lineRule="atLeast"/>
              <w:ind w:left="-57"/>
              <w:jc w:val="center"/>
              <w:rPr>
                <w:bCs/>
                <w:sz w:val="24"/>
                <w:szCs w:val="24"/>
              </w:rPr>
            </w:pPr>
            <w:r w:rsidRPr="00E87302">
              <w:rPr>
                <w:bCs/>
                <w:sz w:val="24"/>
                <w:szCs w:val="24"/>
              </w:rPr>
              <w:t>2</w:t>
            </w:r>
          </w:p>
        </w:tc>
        <w:tc>
          <w:tcPr>
            <w:tcW w:w="1660" w:type="dxa"/>
            <w:shd w:val="clear" w:color="auto" w:fill="auto"/>
            <w:noWrap/>
            <w:vAlign w:val="center"/>
            <w:hideMark/>
          </w:tcPr>
          <w:p w:rsidR="00BB4F12" w:rsidRPr="00E87302" w:rsidRDefault="00BB4F12" w:rsidP="007C6D68">
            <w:pPr>
              <w:spacing w:line="240" w:lineRule="atLeast"/>
              <w:ind w:left="-57"/>
              <w:jc w:val="center"/>
              <w:rPr>
                <w:bCs/>
                <w:sz w:val="24"/>
                <w:szCs w:val="24"/>
              </w:rPr>
            </w:pPr>
            <w:r w:rsidRPr="00E87302">
              <w:rPr>
                <w:bCs/>
                <w:sz w:val="24"/>
                <w:szCs w:val="24"/>
              </w:rPr>
              <w:t>3</w:t>
            </w:r>
          </w:p>
        </w:tc>
      </w:tr>
      <w:tr w:rsidR="00BB4F12" w:rsidRPr="00BB4F12" w:rsidTr="007C6D68">
        <w:trPr>
          <w:trHeight w:val="20"/>
        </w:trPr>
        <w:tc>
          <w:tcPr>
            <w:tcW w:w="6406" w:type="dxa"/>
            <w:shd w:val="clear" w:color="auto" w:fill="auto"/>
            <w:noWrap/>
            <w:vAlign w:val="bottom"/>
            <w:hideMark/>
          </w:tcPr>
          <w:p w:rsidR="00BB4F12" w:rsidRPr="00E87302" w:rsidRDefault="00BB4F12" w:rsidP="00AB20DF">
            <w:pPr>
              <w:spacing w:line="240" w:lineRule="atLeast"/>
              <w:ind w:left="-57"/>
              <w:rPr>
                <w:bCs/>
                <w:sz w:val="24"/>
                <w:szCs w:val="24"/>
              </w:rPr>
            </w:pPr>
            <w:r w:rsidRPr="00E87302">
              <w:rPr>
                <w:bCs/>
                <w:sz w:val="24"/>
                <w:szCs w:val="24"/>
              </w:rPr>
              <w:t>В</w:t>
            </w:r>
            <w:r w:rsidR="00AB20DF">
              <w:rPr>
                <w:bCs/>
                <w:sz w:val="24"/>
                <w:szCs w:val="24"/>
              </w:rPr>
              <w:t>сего:</w:t>
            </w:r>
          </w:p>
        </w:tc>
        <w:tc>
          <w:tcPr>
            <w:tcW w:w="1120" w:type="dxa"/>
            <w:shd w:val="clear" w:color="auto" w:fill="auto"/>
            <w:noWrap/>
            <w:vAlign w:val="center"/>
            <w:hideMark/>
          </w:tcPr>
          <w:p w:rsidR="00BB4F12" w:rsidRPr="00E87302" w:rsidRDefault="00BB4F12" w:rsidP="007C6D68">
            <w:pPr>
              <w:spacing w:line="240" w:lineRule="atLeast"/>
              <w:ind w:left="-57"/>
              <w:jc w:val="center"/>
              <w:rPr>
                <w:bCs/>
                <w:sz w:val="24"/>
                <w:szCs w:val="24"/>
              </w:rPr>
            </w:pPr>
          </w:p>
        </w:tc>
        <w:tc>
          <w:tcPr>
            <w:tcW w:w="1660" w:type="dxa"/>
            <w:shd w:val="clear" w:color="auto" w:fill="auto"/>
            <w:noWrap/>
            <w:vAlign w:val="center"/>
            <w:hideMark/>
          </w:tcPr>
          <w:p w:rsidR="00BB4F12" w:rsidRPr="00E87302" w:rsidRDefault="00BB4F12" w:rsidP="007C6D68">
            <w:pPr>
              <w:spacing w:line="240" w:lineRule="atLeast"/>
              <w:ind w:left="-57"/>
              <w:jc w:val="center"/>
              <w:rPr>
                <w:bCs/>
                <w:sz w:val="24"/>
                <w:szCs w:val="24"/>
              </w:rPr>
            </w:pPr>
            <w:r w:rsidRPr="00E87302">
              <w:rPr>
                <w:bCs/>
                <w:sz w:val="24"/>
                <w:szCs w:val="24"/>
              </w:rPr>
              <w:t>614 301,543</w:t>
            </w:r>
          </w:p>
        </w:tc>
      </w:tr>
      <w:tr w:rsidR="00BB4F12" w:rsidRPr="00BB4F12" w:rsidTr="007C6D68">
        <w:trPr>
          <w:trHeight w:val="20"/>
        </w:trPr>
        <w:tc>
          <w:tcPr>
            <w:tcW w:w="6406" w:type="dxa"/>
            <w:shd w:val="clear" w:color="auto" w:fill="auto"/>
            <w:hideMark/>
          </w:tcPr>
          <w:p w:rsidR="00BB4F12" w:rsidRPr="00E87302" w:rsidRDefault="00BB4F12" w:rsidP="00AB20DF">
            <w:pPr>
              <w:spacing w:line="240" w:lineRule="atLeast"/>
              <w:ind w:left="-57"/>
              <w:rPr>
                <w:bCs/>
                <w:iCs/>
                <w:sz w:val="24"/>
                <w:szCs w:val="24"/>
              </w:rPr>
            </w:pPr>
            <w:r w:rsidRPr="00E87302">
              <w:rPr>
                <w:bCs/>
                <w:iCs/>
                <w:sz w:val="24"/>
                <w:szCs w:val="24"/>
              </w:rPr>
              <w:t>О</w:t>
            </w:r>
            <w:r w:rsidR="00AB20DF">
              <w:rPr>
                <w:bCs/>
                <w:iCs/>
                <w:sz w:val="24"/>
                <w:szCs w:val="24"/>
              </w:rPr>
              <w:t>бщегосударственные вопросы</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0100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56 749,840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Функционирование высшего должностного лица субъекта Российской Федерации и муниципального образования</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0102</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2 247,500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0103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886,800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0104</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30 905,000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0106</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11 922,290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Обеспечение проведения выборов и референдумов</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0107</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1 044,000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Резервные фонды</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0111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2 500,000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Другие общегосударственные вопросы</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0113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7 244,250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Н</w:t>
            </w:r>
            <w:r w:rsidR="00011215">
              <w:rPr>
                <w:bCs/>
                <w:iCs/>
                <w:sz w:val="24"/>
                <w:szCs w:val="24"/>
              </w:rPr>
              <w:t>ациональная оборона</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0200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1 278,500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Мобилизационная и вневойсковая подготовка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0203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1 278,500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bCs/>
                <w:iCs/>
                <w:sz w:val="24"/>
                <w:szCs w:val="24"/>
              </w:rPr>
            </w:pPr>
            <w:r w:rsidRPr="00E87302">
              <w:rPr>
                <w:bCs/>
                <w:iCs/>
                <w:sz w:val="24"/>
                <w:szCs w:val="24"/>
              </w:rPr>
              <w:t>Национальная безопасность и правоохранительная деятельность</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0300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910,000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Обеспечение мер первичной пожарной безопасности</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0310</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910,000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Н</w:t>
            </w:r>
            <w:r w:rsidR="00011215">
              <w:rPr>
                <w:bCs/>
                <w:iCs/>
                <w:sz w:val="24"/>
                <w:szCs w:val="24"/>
              </w:rPr>
              <w:t>ациональная экономика</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0400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27 341,650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Общеэкономические вопросы</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0401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115,800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Сельское хозяйство и рыболовство</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0405</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2 050,400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Транспорт</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0408</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10 166,200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Дорожное хозяйство (дорожные фонды)</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0409</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7 882,780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Другие вопросы в области национальной экономики</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0412</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7 126,470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Ж</w:t>
            </w:r>
            <w:r w:rsidR="00011215">
              <w:rPr>
                <w:bCs/>
                <w:iCs/>
                <w:sz w:val="24"/>
                <w:szCs w:val="24"/>
              </w:rPr>
              <w:t>илищно-коммунальное хозяйство</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0500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48 730,193</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Жилищное хозяйство</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0501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17,500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Коммунальное хозяйство</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0502</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47 062,996</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Благоустройство</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0503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1 649,697</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О</w:t>
            </w:r>
            <w:r w:rsidR="00011215">
              <w:rPr>
                <w:bCs/>
                <w:iCs/>
                <w:sz w:val="24"/>
                <w:szCs w:val="24"/>
              </w:rPr>
              <w:t>храна окружающей среды</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0600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3 788,000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Сбор, удаление отходов и очистка сточных вод</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0602</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3 788,000</w:t>
            </w:r>
          </w:p>
        </w:tc>
      </w:tr>
      <w:tr w:rsidR="00BB4F12" w:rsidRPr="00BB4F12" w:rsidTr="007C6D68">
        <w:trPr>
          <w:trHeight w:val="20"/>
        </w:trPr>
        <w:tc>
          <w:tcPr>
            <w:tcW w:w="6406" w:type="dxa"/>
            <w:shd w:val="clear" w:color="auto" w:fill="auto"/>
            <w:hideMark/>
          </w:tcPr>
          <w:p w:rsidR="00BB4F12" w:rsidRPr="00E87302" w:rsidRDefault="00BB4F12" w:rsidP="00AD0C66">
            <w:pPr>
              <w:spacing w:line="240" w:lineRule="atLeast"/>
              <w:ind w:left="-57"/>
              <w:rPr>
                <w:bCs/>
                <w:iCs/>
                <w:sz w:val="24"/>
                <w:szCs w:val="24"/>
              </w:rPr>
            </w:pPr>
            <w:r w:rsidRPr="00E87302">
              <w:rPr>
                <w:bCs/>
                <w:iCs/>
                <w:sz w:val="24"/>
                <w:szCs w:val="24"/>
              </w:rPr>
              <w:t>О</w:t>
            </w:r>
            <w:r w:rsidR="00AD0C66">
              <w:rPr>
                <w:bCs/>
                <w:iCs/>
                <w:sz w:val="24"/>
                <w:szCs w:val="24"/>
              </w:rPr>
              <w:t>бразование</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0700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351 032,743</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Дошкольное образование</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0701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128 786,204</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Общее образование</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0702</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158 137,333</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lastRenderedPageBreak/>
              <w:t>Дополнительное образование детей</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0703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35 701,563</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Профессиональная подготовка, переподготовка и повышение квалификации</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0705</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80,000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Молодежная политика и оздоровление детей</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0707</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3 522,300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Другие вопросы в области образования</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0709</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24 805,343</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К</w:t>
            </w:r>
            <w:r w:rsidR="00011215">
              <w:rPr>
                <w:bCs/>
                <w:iCs/>
                <w:sz w:val="24"/>
                <w:szCs w:val="24"/>
              </w:rPr>
              <w:t>ультура и кинематография</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0800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58 288,687</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Культура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0801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57 908,687</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Другие вопросы в области культуры, кинематографии</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0804</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380,000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З</w:t>
            </w:r>
            <w:r w:rsidR="00011215">
              <w:rPr>
                <w:bCs/>
                <w:iCs/>
                <w:sz w:val="24"/>
                <w:szCs w:val="24"/>
              </w:rPr>
              <w:t>дравоохранение</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0900</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2 001,100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Другие вопросы в области здравоохранения</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0909</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2 001,100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С</w:t>
            </w:r>
            <w:r w:rsidR="00011215">
              <w:rPr>
                <w:bCs/>
                <w:iCs/>
                <w:sz w:val="24"/>
                <w:szCs w:val="24"/>
              </w:rPr>
              <w:t>оциальная политика</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1000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13 315,100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Социальное обеспечение населения</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1003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1 409,600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Охрана семьи и детства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1004</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11 905,500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Ф</w:t>
            </w:r>
            <w:r w:rsidR="00011215">
              <w:rPr>
                <w:bCs/>
                <w:iCs/>
                <w:sz w:val="24"/>
                <w:szCs w:val="24"/>
              </w:rPr>
              <w:t>изическая культура и спорт</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1100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6 899,000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Физическая культура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1101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5 928,600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Спорт высших достижений</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1103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970,400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С</w:t>
            </w:r>
            <w:r w:rsidR="00011215">
              <w:rPr>
                <w:bCs/>
                <w:iCs/>
                <w:sz w:val="24"/>
                <w:szCs w:val="24"/>
              </w:rPr>
              <w:t>редства массовой информации</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1200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3 369,000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Телевидение и радиовещание</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1201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716,000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Периодическая печать и издательства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1202</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2 653,000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О</w:t>
            </w:r>
            <w:r w:rsidR="00011215">
              <w:rPr>
                <w:bCs/>
                <w:iCs/>
                <w:sz w:val="24"/>
                <w:szCs w:val="24"/>
              </w:rPr>
              <w:t>бслуживание государственного и муниципального долга</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1300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500,000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Обслуживание внутреннего государственного и муниципального долга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1301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500,000</w:t>
            </w:r>
          </w:p>
        </w:tc>
      </w:tr>
      <w:tr w:rsidR="00BB4F12" w:rsidRPr="00BB4F12" w:rsidTr="007C6D68">
        <w:trPr>
          <w:trHeight w:val="20"/>
        </w:trPr>
        <w:tc>
          <w:tcPr>
            <w:tcW w:w="6406" w:type="dxa"/>
            <w:shd w:val="clear" w:color="auto" w:fill="auto"/>
            <w:hideMark/>
          </w:tcPr>
          <w:p w:rsidR="00BB4F12" w:rsidRPr="00E87302" w:rsidRDefault="00BB4F12" w:rsidP="00011215">
            <w:pPr>
              <w:spacing w:line="240" w:lineRule="atLeast"/>
              <w:ind w:left="-57"/>
              <w:rPr>
                <w:bCs/>
                <w:iCs/>
                <w:sz w:val="24"/>
                <w:szCs w:val="24"/>
              </w:rPr>
            </w:pPr>
            <w:r w:rsidRPr="00E87302">
              <w:rPr>
                <w:bCs/>
                <w:iCs/>
                <w:sz w:val="24"/>
                <w:szCs w:val="24"/>
              </w:rPr>
              <w:t>М</w:t>
            </w:r>
            <w:r w:rsidR="00011215">
              <w:rPr>
                <w:bCs/>
                <w:iCs/>
                <w:sz w:val="24"/>
                <w:szCs w:val="24"/>
              </w:rPr>
              <w:t>ежбюджетные трансферты бюджетам субъектов Российской Федерации и муниципальных образований общего характера</w:t>
            </w:r>
          </w:p>
        </w:tc>
        <w:tc>
          <w:tcPr>
            <w:tcW w:w="112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1400</w:t>
            </w:r>
          </w:p>
        </w:tc>
        <w:tc>
          <w:tcPr>
            <w:tcW w:w="1660" w:type="dxa"/>
            <w:shd w:val="clear" w:color="auto" w:fill="auto"/>
            <w:vAlign w:val="center"/>
            <w:hideMark/>
          </w:tcPr>
          <w:p w:rsidR="00BB4F12" w:rsidRPr="00E87302" w:rsidRDefault="00BB4F12" w:rsidP="007C6D68">
            <w:pPr>
              <w:spacing w:line="240" w:lineRule="atLeast"/>
              <w:ind w:left="-57"/>
              <w:jc w:val="center"/>
              <w:rPr>
                <w:bCs/>
                <w:iCs/>
                <w:sz w:val="24"/>
                <w:szCs w:val="24"/>
              </w:rPr>
            </w:pPr>
            <w:r w:rsidRPr="00E87302">
              <w:rPr>
                <w:bCs/>
                <w:iCs/>
                <w:sz w:val="24"/>
                <w:szCs w:val="24"/>
              </w:rPr>
              <w:t>40 097,730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Дотации на выравнивание бюджетной обеспеченности субъектов Российской Федерации и муниципальных образований</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1401</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20 700,180</w:t>
            </w:r>
          </w:p>
        </w:tc>
      </w:tr>
      <w:tr w:rsidR="00BB4F12" w:rsidRPr="00BB4F12" w:rsidTr="007C6D68">
        <w:trPr>
          <w:trHeight w:val="20"/>
        </w:trPr>
        <w:tc>
          <w:tcPr>
            <w:tcW w:w="6406" w:type="dxa"/>
            <w:shd w:val="clear" w:color="auto" w:fill="auto"/>
            <w:hideMark/>
          </w:tcPr>
          <w:p w:rsidR="00BB4F12" w:rsidRPr="00E87302" w:rsidRDefault="00BB4F12" w:rsidP="00712FF9">
            <w:pPr>
              <w:spacing w:line="240" w:lineRule="atLeast"/>
              <w:ind w:left="-57"/>
              <w:rPr>
                <w:sz w:val="24"/>
                <w:szCs w:val="24"/>
              </w:rPr>
            </w:pPr>
            <w:r w:rsidRPr="00E87302">
              <w:rPr>
                <w:sz w:val="24"/>
                <w:szCs w:val="24"/>
              </w:rPr>
              <w:t>Прочие межбюджетные трансферты бюджетам субъектов Российской Федерации и муниципальных образований общего характера</w:t>
            </w:r>
          </w:p>
        </w:tc>
        <w:tc>
          <w:tcPr>
            <w:tcW w:w="112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1403</w:t>
            </w:r>
          </w:p>
        </w:tc>
        <w:tc>
          <w:tcPr>
            <w:tcW w:w="1660" w:type="dxa"/>
            <w:shd w:val="clear" w:color="auto" w:fill="auto"/>
            <w:vAlign w:val="center"/>
            <w:hideMark/>
          </w:tcPr>
          <w:p w:rsidR="00BB4F12" w:rsidRPr="00E87302" w:rsidRDefault="00BB4F12" w:rsidP="007C6D68">
            <w:pPr>
              <w:spacing w:line="240" w:lineRule="atLeast"/>
              <w:ind w:left="-57"/>
              <w:jc w:val="center"/>
              <w:rPr>
                <w:sz w:val="24"/>
                <w:szCs w:val="24"/>
              </w:rPr>
            </w:pPr>
            <w:r w:rsidRPr="00E87302">
              <w:rPr>
                <w:sz w:val="24"/>
                <w:szCs w:val="24"/>
              </w:rPr>
              <w:t>19 397,550</w:t>
            </w:r>
          </w:p>
        </w:tc>
      </w:tr>
      <w:tr w:rsidR="00A23F4B" w:rsidRPr="00BB4F12" w:rsidTr="007C6D68">
        <w:trPr>
          <w:trHeight w:val="20"/>
        </w:trPr>
        <w:tc>
          <w:tcPr>
            <w:tcW w:w="6406" w:type="dxa"/>
            <w:shd w:val="clear" w:color="auto" w:fill="auto"/>
          </w:tcPr>
          <w:p w:rsidR="00A23F4B" w:rsidRPr="00E87302" w:rsidRDefault="00A23F4B" w:rsidP="00712FF9">
            <w:pPr>
              <w:spacing w:line="240" w:lineRule="atLeast"/>
              <w:ind w:left="-57"/>
              <w:rPr>
                <w:sz w:val="24"/>
                <w:szCs w:val="24"/>
              </w:rPr>
            </w:pPr>
            <w:r>
              <w:rPr>
                <w:sz w:val="24"/>
                <w:szCs w:val="24"/>
              </w:rPr>
              <w:t>Дефицит бюджета (-); профицит бюджета (+)</w:t>
            </w:r>
          </w:p>
        </w:tc>
        <w:tc>
          <w:tcPr>
            <w:tcW w:w="1120" w:type="dxa"/>
            <w:shd w:val="clear" w:color="auto" w:fill="auto"/>
            <w:vAlign w:val="center"/>
          </w:tcPr>
          <w:p w:rsidR="00A23F4B" w:rsidRPr="00E87302" w:rsidRDefault="00A23F4B" w:rsidP="007C6D68">
            <w:pPr>
              <w:spacing w:line="240" w:lineRule="atLeast"/>
              <w:ind w:left="-57"/>
              <w:jc w:val="center"/>
              <w:rPr>
                <w:sz w:val="24"/>
                <w:szCs w:val="24"/>
              </w:rPr>
            </w:pPr>
          </w:p>
        </w:tc>
        <w:tc>
          <w:tcPr>
            <w:tcW w:w="1660" w:type="dxa"/>
            <w:shd w:val="clear" w:color="auto" w:fill="auto"/>
            <w:vAlign w:val="center"/>
          </w:tcPr>
          <w:p w:rsidR="00A23F4B" w:rsidRPr="00E87302" w:rsidRDefault="00A23F4B" w:rsidP="007C6D68">
            <w:pPr>
              <w:spacing w:line="240" w:lineRule="atLeast"/>
              <w:ind w:left="-57"/>
              <w:jc w:val="center"/>
              <w:rPr>
                <w:sz w:val="24"/>
                <w:szCs w:val="24"/>
              </w:rPr>
            </w:pPr>
            <w:r>
              <w:rPr>
                <w:sz w:val="24"/>
                <w:szCs w:val="24"/>
              </w:rPr>
              <w:t>-10 355,060</w:t>
            </w:r>
          </w:p>
        </w:tc>
      </w:tr>
    </w:tbl>
    <w:p w:rsidR="0001441F" w:rsidRDefault="0001441F" w:rsidP="00712FF9">
      <w:pPr>
        <w:spacing w:line="240" w:lineRule="atLeast"/>
        <w:jc w:val="right"/>
        <w:rPr>
          <w:sz w:val="22"/>
          <w:szCs w:val="22"/>
        </w:rPr>
      </w:pPr>
    </w:p>
    <w:p w:rsidR="00BB4F12" w:rsidRPr="0001441F" w:rsidRDefault="00BB4F12" w:rsidP="00712FF9">
      <w:pPr>
        <w:spacing w:line="240" w:lineRule="atLeast"/>
        <w:jc w:val="right"/>
        <w:rPr>
          <w:sz w:val="22"/>
          <w:szCs w:val="22"/>
        </w:rPr>
      </w:pPr>
    </w:p>
    <w:p w:rsidR="00D27435" w:rsidRDefault="00D27435" w:rsidP="00712FF9"/>
    <w:p w:rsidR="00D27435" w:rsidRDefault="00D27435" w:rsidP="00712FF9">
      <w:r>
        <w:br w:type="page"/>
      </w:r>
    </w:p>
    <w:p w:rsidR="00D27435" w:rsidRPr="00D27435" w:rsidRDefault="00D27435" w:rsidP="00712FF9">
      <w:pPr>
        <w:spacing w:line="240" w:lineRule="atLeast"/>
        <w:jc w:val="right"/>
        <w:rPr>
          <w:bCs/>
          <w:sz w:val="24"/>
          <w:szCs w:val="24"/>
        </w:rPr>
      </w:pPr>
      <w:r w:rsidRPr="00D27435">
        <w:rPr>
          <w:bCs/>
          <w:sz w:val="24"/>
          <w:szCs w:val="24"/>
        </w:rPr>
        <w:lastRenderedPageBreak/>
        <w:t>Приложение 16</w:t>
      </w:r>
    </w:p>
    <w:p w:rsidR="00D27435" w:rsidRPr="00D27435" w:rsidRDefault="00D27435" w:rsidP="00712FF9">
      <w:pPr>
        <w:spacing w:line="240" w:lineRule="atLeast"/>
        <w:jc w:val="right"/>
        <w:rPr>
          <w:bCs/>
          <w:sz w:val="24"/>
          <w:szCs w:val="24"/>
        </w:rPr>
      </w:pPr>
      <w:r w:rsidRPr="00D27435">
        <w:rPr>
          <w:bCs/>
          <w:sz w:val="24"/>
          <w:szCs w:val="24"/>
        </w:rPr>
        <w:t>к решению Думы</w:t>
      </w:r>
    </w:p>
    <w:p w:rsidR="00D27435" w:rsidRPr="00D27435" w:rsidRDefault="00D27435" w:rsidP="00712FF9">
      <w:pPr>
        <w:spacing w:line="240" w:lineRule="atLeast"/>
        <w:jc w:val="right"/>
        <w:rPr>
          <w:bCs/>
          <w:sz w:val="24"/>
          <w:szCs w:val="24"/>
        </w:rPr>
      </w:pPr>
      <w:r w:rsidRPr="00D27435">
        <w:rPr>
          <w:bCs/>
          <w:sz w:val="24"/>
          <w:szCs w:val="24"/>
        </w:rPr>
        <w:t>Александровского района</w:t>
      </w:r>
    </w:p>
    <w:p w:rsidR="00D27435" w:rsidRPr="00D27435" w:rsidRDefault="00D27435" w:rsidP="00712FF9">
      <w:pPr>
        <w:spacing w:line="240" w:lineRule="atLeast"/>
        <w:ind w:left="426" w:hanging="1"/>
        <w:jc w:val="right"/>
        <w:rPr>
          <w:b/>
          <w:sz w:val="24"/>
          <w:szCs w:val="24"/>
        </w:rPr>
      </w:pPr>
      <w:r w:rsidRPr="00D27435">
        <w:rPr>
          <w:sz w:val="24"/>
          <w:szCs w:val="24"/>
        </w:rPr>
        <w:t>«О бюджете муниципального образования</w:t>
      </w:r>
    </w:p>
    <w:p w:rsidR="00D27435" w:rsidRPr="00D27435" w:rsidRDefault="00D27435" w:rsidP="00712FF9">
      <w:pPr>
        <w:tabs>
          <w:tab w:val="left" w:pos="1418"/>
        </w:tabs>
        <w:spacing w:line="240" w:lineRule="atLeast"/>
        <w:ind w:left="426" w:firstLine="567"/>
        <w:jc w:val="right"/>
        <w:rPr>
          <w:sz w:val="24"/>
          <w:szCs w:val="24"/>
        </w:rPr>
      </w:pPr>
      <w:r w:rsidRPr="00D27435">
        <w:rPr>
          <w:sz w:val="24"/>
          <w:szCs w:val="24"/>
        </w:rPr>
        <w:t xml:space="preserve">«Александровский район» на 2017 год </w:t>
      </w:r>
    </w:p>
    <w:p w:rsidR="00D27435" w:rsidRPr="00D27435" w:rsidRDefault="00D27435" w:rsidP="00712FF9">
      <w:pPr>
        <w:tabs>
          <w:tab w:val="left" w:pos="1418"/>
        </w:tabs>
        <w:spacing w:line="240" w:lineRule="atLeast"/>
        <w:ind w:left="426" w:firstLine="567"/>
        <w:jc w:val="right"/>
        <w:rPr>
          <w:sz w:val="24"/>
          <w:szCs w:val="24"/>
        </w:rPr>
      </w:pPr>
      <w:r w:rsidRPr="00D27435">
        <w:rPr>
          <w:sz w:val="24"/>
          <w:szCs w:val="24"/>
        </w:rPr>
        <w:t>и плановый период на 2018 и 2019 годов»</w:t>
      </w:r>
    </w:p>
    <w:p w:rsidR="00D27435" w:rsidRPr="00D27435" w:rsidRDefault="00D27435" w:rsidP="00712FF9">
      <w:pPr>
        <w:spacing w:line="240" w:lineRule="atLeast"/>
        <w:ind w:left="4956" w:firstLine="708"/>
        <w:jc w:val="right"/>
        <w:rPr>
          <w:sz w:val="24"/>
          <w:szCs w:val="24"/>
        </w:rPr>
      </w:pPr>
      <w:r w:rsidRPr="00D27435">
        <w:rPr>
          <w:bCs/>
          <w:sz w:val="24"/>
          <w:szCs w:val="24"/>
        </w:rPr>
        <w:t xml:space="preserve">от 26.12.2016 № </w:t>
      </w:r>
      <w:r>
        <w:rPr>
          <w:bCs/>
          <w:sz w:val="24"/>
          <w:szCs w:val="24"/>
        </w:rPr>
        <w:t>89</w:t>
      </w:r>
    </w:p>
    <w:p w:rsidR="00D27435" w:rsidRPr="00D27435" w:rsidRDefault="00D27435" w:rsidP="00712FF9">
      <w:pPr>
        <w:spacing w:line="240" w:lineRule="atLeast"/>
        <w:jc w:val="center"/>
        <w:rPr>
          <w:sz w:val="24"/>
          <w:szCs w:val="24"/>
        </w:rPr>
      </w:pPr>
      <w:r w:rsidRPr="00D27435">
        <w:rPr>
          <w:sz w:val="24"/>
          <w:szCs w:val="24"/>
        </w:rPr>
        <w:t>Ведомственная структура расходов бюджета муниципального образования «Александровский район» на 2017 год</w:t>
      </w:r>
    </w:p>
    <w:p w:rsidR="00D27435" w:rsidRPr="00D27435" w:rsidRDefault="00D27435" w:rsidP="00712FF9">
      <w:pPr>
        <w:spacing w:line="240" w:lineRule="atLeast"/>
        <w:jc w:val="center"/>
        <w:rPr>
          <w:sz w:val="24"/>
          <w:szCs w:val="24"/>
        </w:rPr>
      </w:pPr>
    </w:p>
    <w:p w:rsidR="00D27435" w:rsidRDefault="00D27435" w:rsidP="00712FF9">
      <w:pPr>
        <w:spacing w:line="240" w:lineRule="atLeast"/>
        <w:jc w:val="right"/>
        <w:rPr>
          <w:sz w:val="24"/>
          <w:szCs w:val="24"/>
        </w:rPr>
      </w:pPr>
      <w:r w:rsidRPr="00D27435">
        <w:rPr>
          <w:sz w:val="24"/>
          <w:szCs w:val="24"/>
        </w:rPr>
        <w:t>Единица измерения: тыс. рублей</w:t>
      </w:r>
    </w:p>
    <w:tbl>
      <w:tblPr>
        <w:tblW w:w="9967" w:type="dxa"/>
        <w:tblInd w:w="-176" w:type="dxa"/>
        <w:tblLook w:val="04A0" w:firstRow="1" w:lastRow="0" w:firstColumn="1" w:lastColumn="0" w:noHBand="0" w:noVBand="1"/>
      </w:tblPr>
      <w:tblGrid>
        <w:gridCol w:w="5272"/>
        <w:gridCol w:w="722"/>
        <w:gridCol w:w="749"/>
        <w:gridCol w:w="1345"/>
        <w:gridCol w:w="575"/>
        <w:gridCol w:w="1304"/>
      </w:tblGrid>
      <w:tr w:rsidR="00365E6B" w:rsidRPr="00BB4F12" w:rsidTr="00AD0C66">
        <w:trPr>
          <w:trHeight w:val="20"/>
          <w:tblHeader/>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F12" w:rsidRPr="00365E6B" w:rsidRDefault="00365E6B" w:rsidP="00712FF9">
            <w:pPr>
              <w:spacing w:line="240" w:lineRule="atLeast"/>
              <w:ind w:left="-57"/>
              <w:jc w:val="center"/>
              <w:rPr>
                <w:bCs/>
                <w:sz w:val="22"/>
                <w:szCs w:val="22"/>
              </w:rPr>
            </w:pPr>
            <w:r w:rsidRPr="00365E6B">
              <w:rPr>
                <w:bCs/>
                <w:sz w:val="22"/>
                <w:szCs w:val="22"/>
              </w:rPr>
              <w:t>Наименование показателя</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КВСР</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КФСР</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КЦСР</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КВР</w:t>
            </w:r>
          </w:p>
        </w:tc>
        <w:tc>
          <w:tcPr>
            <w:tcW w:w="1304" w:type="dxa"/>
            <w:tcBorders>
              <w:top w:val="single" w:sz="4" w:space="0" w:color="auto"/>
              <w:left w:val="single" w:sz="4" w:space="0" w:color="auto"/>
              <w:bottom w:val="single" w:sz="4" w:space="0" w:color="auto"/>
              <w:right w:val="single" w:sz="4" w:space="0" w:color="auto"/>
            </w:tcBorders>
            <w:vAlign w:val="center"/>
            <w:hideMark/>
          </w:tcPr>
          <w:p w:rsidR="00BB4F12" w:rsidRPr="00365E6B" w:rsidRDefault="0039603D" w:rsidP="00712FF9">
            <w:pPr>
              <w:spacing w:line="240" w:lineRule="atLeast"/>
              <w:ind w:left="-57"/>
              <w:rPr>
                <w:bCs/>
              </w:rPr>
            </w:pPr>
            <w:r>
              <w:rPr>
                <w:bCs/>
              </w:rPr>
              <w:t>Сумма</w:t>
            </w:r>
          </w:p>
        </w:tc>
      </w:tr>
      <w:tr w:rsidR="00365E6B" w:rsidRPr="00BB4F12" w:rsidTr="00AD0C66">
        <w:trPr>
          <w:trHeight w:val="20"/>
          <w:tblHeader/>
        </w:trPr>
        <w:tc>
          <w:tcPr>
            <w:tcW w:w="5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rPr>
            </w:pPr>
            <w:r w:rsidRPr="00365E6B">
              <w:rPr>
                <w:bCs/>
              </w:rPr>
              <w:t>1</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rPr>
            </w:pPr>
            <w:r w:rsidRPr="00365E6B">
              <w:rPr>
                <w:bCs/>
              </w:rPr>
              <w:t>2</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rPr>
            </w:pPr>
            <w:r w:rsidRPr="00365E6B">
              <w:rPr>
                <w:bCs/>
              </w:rPr>
              <w:t>3</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rPr>
            </w:pPr>
            <w:r w:rsidRPr="00365E6B">
              <w:rPr>
                <w:bCs/>
              </w:rPr>
              <w:t>4</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rPr>
            </w:pPr>
            <w:r w:rsidRPr="00365E6B">
              <w:rPr>
                <w:bCs/>
              </w:rPr>
              <w:t>5</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365E6B" w:rsidP="00712FF9">
            <w:pPr>
              <w:spacing w:line="240" w:lineRule="atLeast"/>
              <w:ind w:left="-57"/>
              <w:jc w:val="center"/>
              <w:rPr>
                <w:bCs/>
              </w:rPr>
            </w:pPr>
            <w:r w:rsidRPr="00365E6B">
              <w:rPr>
                <w:bCs/>
              </w:rPr>
              <w:t>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noWrap/>
            <w:vAlign w:val="bottom"/>
            <w:hideMark/>
          </w:tcPr>
          <w:p w:rsidR="00BB4F12" w:rsidRPr="00365E6B" w:rsidRDefault="00BB4F12" w:rsidP="00712FF9">
            <w:pPr>
              <w:spacing w:line="240" w:lineRule="atLeast"/>
              <w:ind w:left="-57"/>
              <w:rPr>
                <w:bCs/>
                <w:sz w:val="22"/>
                <w:szCs w:val="22"/>
              </w:rPr>
            </w:pPr>
            <w:r w:rsidRPr="00365E6B">
              <w:rPr>
                <w:bCs/>
                <w:sz w:val="22"/>
                <w:szCs w:val="22"/>
              </w:rPr>
              <w:t>ВСЕГО:</w:t>
            </w:r>
          </w:p>
        </w:tc>
        <w:tc>
          <w:tcPr>
            <w:tcW w:w="722"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749"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4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57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614 301,543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Администраци</w:t>
            </w:r>
            <w:r w:rsidR="0039603D">
              <w:rPr>
                <w:bCs/>
                <w:iCs/>
                <w:sz w:val="22"/>
                <w:szCs w:val="22"/>
              </w:rPr>
              <w:t>я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189 187,169</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w:t>
            </w:r>
            <w:r w:rsidR="00365E6B">
              <w:rPr>
                <w:bCs/>
                <w:iCs/>
                <w:sz w:val="22"/>
                <w:szCs w:val="22"/>
              </w:rPr>
              <w:t>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39 445,700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Функционирование высшего должностного лица субъекта Российской Федерации и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2 247,500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2 247,500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2 247,500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Глава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2 247,500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2 247,500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2 247,500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30 905,000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5 148,300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539,800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Аттестация рабочих мест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318,500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Обслуживание программы по учету арендной платы по заключенным договорам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Налог на имущество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государственных полномочий по поддержке дете</w:t>
            </w:r>
            <w:r w:rsidR="00C779FC" w:rsidRPr="00365E6B">
              <w:rPr>
                <w:bCs/>
                <w:iCs/>
                <w:sz w:val="22"/>
                <w:szCs w:val="22"/>
              </w:rPr>
              <w:t>й -</w:t>
            </w:r>
            <w:r w:rsidRPr="00365E6B">
              <w:rPr>
                <w:bCs/>
                <w:iCs/>
                <w:sz w:val="22"/>
                <w:szCs w:val="22"/>
              </w:rPr>
              <w:t xml:space="preserve"> сирот и детей, оставшихся без попечения родителей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4 290,000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5730540700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5730540700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36,360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5730540700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36,360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5730540700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3,640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5730540700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3,640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5730640730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818,000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5730640730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763,600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5730640730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763,600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5730640730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5730640730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5730740780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3 432,000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365E6B">
              <w:rPr>
                <w:sz w:val="22"/>
                <w:szCs w:val="22"/>
              </w:rPr>
              <w:lastRenderedPageBreak/>
              <w:t>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5730740780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3 071,950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5730740780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3 071,950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5730740780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360,050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5730740780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360,050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Увеличение времени безопасного пребывания персонала на объектах бюджетной сферы при возникновении пожара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25 747,700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25 747,700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Заместители высшего должностного лица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2 761,800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2 761,800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2 761,800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Центральный аппарат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22 014,000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Денежное содержание муниципальных служащих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11 963,100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11 963,100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11 963,100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содержание прочих работников органов местного самоуправления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6 104,100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6 104,100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6 104,100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обеспечение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3 946,800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Закупка товаров, работ и услуг для обеспечения </w:t>
            </w:r>
            <w:r w:rsidRPr="00365E6B">
              <w:rPr>
                <w:sz w:val="22"/>
                <w:szCs w:val="22"/>
              </w:rPr>
              <w:lastRenderedPageBreak/>
              <w:t>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3 889,800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3 889,800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9900140100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3,818</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3,818</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0,382</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0,382</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9900140110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25,450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25,450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9900140640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9900140640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161,800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9900140640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161,800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9900140640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9900140640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9900140940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731,000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9900140940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9900140940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9900140940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9900140940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проведения выборов и референдумов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1 044,000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"Социальное развитие сел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1 044,000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развития социальной сферы и инфраструктуры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1 044,000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выборов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1 044,000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Другие 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5 249,200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"Социальная поддержка населения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1 326,000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1 326,000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Финансовая поддержка общественных организаций (Совет ветеранов, Общество инвалидов)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Предоставление субсидий бюджетным, автономным </w:t>
            </w:r>
            <w:r w:rsidRPr="00365E6B">
              <w:rPr>
                <w:sz w:val="22"/>
                <w:szCs w:val="22"/>
              </w:rPr>
              <w:lastRenderedPageBreak/>
              <w:t>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Субсидии некоммерческим организациям (за исключением государственных (муниципальных)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630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мероприятий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некоммерческим организациям (за исключением государственных (муниципальных)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630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связанные с занесением на доску почета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2 343,000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Эксплуатация систем видеонаблюдения, техническое обслуживание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235,900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235,900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235,900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содержание дежурной диспетчерской службы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2 107,100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1 711,200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1 711,200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395,900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395,900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1 467,800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1 217,800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Членский взнос в ассоциацию "Совет муниципальных </w:t>
            </w:r>
            <w:r w:rsidRPr="00365E6B">
              <w:rPr>
                <w:bCs/>
                <w:iCs/>
                <w:sz w:val="22"/>
                <w:szCs w:val="22"/>
              </w:rPr>
              <w:lastRenderedPageBreak/>
              <w:t>образований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Обслуживание объектов муниципальной собственности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1 000,000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Исполнение договора о взаимном сотрудничеству по социально экономическому развитию Александровского района в 2017 году заключенного с ООО "Стимул </w:t>
            </w:r>
            <w:r w:rsidR="00C779FC" w:rsidRPr="00365E6B">
              <w:rPr>
                <w:bCs/>
                <w:iCs/>
                <w:sz w:val="22"/>
                <w:szCs w:val="22"/>
              </w:rPr>
              <w:t>- Т</w:t>
            </w:r>
            <w:r w:rsidRPr="00365E6B">
              <w:rPr>
                <w:bCs/>
                <w:iCs/>
                <w:sz w:val="22"/>
                <w:szCs w:val="22"/>
              </w:rPr>
              <w:t>"</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Содержание Прихода Святого князя Александра Невского с. Александровское, Александровского района,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5743000000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5743000000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некоммерческим организациям (за исключением государственных (муниципальных)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5743000000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630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112,400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Увеличение времени безопасного пребывания персонала на объектах бюджетной сферы при возникновении пожара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89,900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огнезащитной обработки деревянных конструкций чердачных помещений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88,300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88,300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88,300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22,500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Изготовление листовок на противопожарную тему</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Замеры сопротивления изоляции в зданиях муниципальных учреждений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Национальная безопасность и правоохранительная деятельность</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0310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Содержание пожарных машин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0310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0310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5820300000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0310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5820300000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C779FC" w:rsidP="00712FF9">
            <w:pPr>
              <w:spacing w:line="240" w:lineRule="atLeast"/>
              <w:ind w:left="-57"/>
              <w:rPr>
                <w:bCs/>
                <w:iCs/>
                <w:sz w:val="22"/>
                <w:szCs w:val="22"/>
              </w:rPr>
            </w:pPr>
            <w:r w:rsidRPr="00365E6B">
              <w:rPr>
                <w:bCs/>
                <w:iCs/>
                <w:sz w:val="22"/>
                <w:szCs w:val="22"/>
              </w:rPr>
              <w:t>Реконструкция здания гаража расположенного по адресу с. Новоникольско</w:t>
            </w:r>
            <w:r>
              <w:rPr>
                <w:bCs/>
                <w:iCs/>
                <w:sz w:val="22"/>
                <w:szCs w:val="22"/>
              </w:rPr>
              <w:t xml:space="preserve">е, пер. </w:t>
            </w:r>
            <w:r w:rsidRPr="00365E6B">
              <w:rPr>
                <w:bCs/>
                <w:iCs/>
                <w:sz w:val="22"/>
                <w:szCs w:val="22"/>
              </w:rPr>
              <w:t>Школьный, дом 7</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0310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0310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5820400000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0310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582040000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НАЦИОНАЛЬНАЯ ЭКОНОМИКА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27 341,650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Общеэкономические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115,800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115,800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115,800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переданных отдельных государственных полномочий по регистрации коллективных договоров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9900140140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115,800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9900140140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Сельское хозяйство и рыболовство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2 050,400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"Социальное развитие сел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1 162,600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Оказание помощи в развитии личного подсобного хозяйства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1 162,600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Оказание адресной помощи гражданам, имеющих в личном подсобном хозяйстве коров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Оказание адресной помощи физическим и юридическим лицам, на приобретение и заготовку грубых кормов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5220340200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5220340200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5220340200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Возмещение части процентной ставки по долгосрочным, среднесрочным и краткосрочным кредитам, взятым малыми формами хозяйствования (областной бюджет.)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5220440220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4,495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5220440220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4,495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5220440220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4,495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части процентной ставки по долгосрочным, среднесрочным и краткосрочным кредитам, взятым малыми формами хозяйствования (областной бюджет.)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52204L5430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52204L5430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0,605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52204L5430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0,605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части процентной ставки по долгосрочным, среднесрочным и краткосрочным кредитам, взятым малыми формами хозяйствования (федеральный бюджет.)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52205L5430</w:t>
            </w:r>
          </w:p>
        </w:tc>
        <w:tc>
          <w:tcPr>
            <w:tcW w:w="57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52205L5430</w:t>
            </w:r>
          </w:p>
        </w:tc>
        <w:tc>
          <w:tcPr>
            <w:tcW w:w="57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52205L5430</w:t>
            </w:r>
          </w:p>
        </w:tc>
        <w:tc>
          <w:tcPr>
            <w:tcW w:w="57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рыбной промышленности в Александровском районе на 2012-2020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6300000000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400,800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6301000000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400,800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6301000000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6301000000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487,000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487,000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9900140210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487,000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9900140210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9900140210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9900140210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9900140210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Транспорт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10 166,200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"Социальное развитие сел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10 166,200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развития социальной сферы и инфраструктуры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10 166,200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убытков, связанных с перевозкой пассажиров воздушным транспортом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7 706,000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7 706,000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7 706,000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407,000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368,200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213,600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213,600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Установка знаков навигационного ограждения судового хода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169,937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83,223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83,223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86,714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86,714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Субсидии юридическим лицам (кроме некоммерческих организаций), индивидуальным предпринимателям, физическим лицам - </w:t>
            </w:r>
            <w:r w:rsidRPr="00365E6B">
              <w:rPr>
                <w:sz w:val="22"/>
                <w:szCs w:val="22"/>
              </w:rPr>
              <w:lastRenderedPageBreak/>
              <w:t>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Траление причала для выгрузки топлива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0408</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521190000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Дорожное хозяйство (дорожные фонды)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7 882,780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"Социальное развитие сел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7 882,780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развития социальной сферы и инфраструктуры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7 582,780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2 510,000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2 510,000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2 510,000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52106S0895</w:t>
            </w:r>
          </w:p>
        </w:tc>
        <w:tc>
          <w:tcPr>
            <w:tcW w:w="57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4 728,800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52106S0895</w:t>
            </w:r>
          </w:p>
        </w:tc>
        <w:tc>
          <w:tcPr>
            <w:tcW w:w="57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4 728,800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52106S0895</w:t>
            </w:r>
          </w:p>
        </w:tc>
        <w:tc>
          <w:tcPr>
            <w:tcW w:w="575" w:type="dxa"/>
            <w:tcBorders>
              <w:top w:val="nil"/>
              <w:left w:val="single" w:sz="4" w:space="0" w:color="auto"/>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4 728,800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52106S0000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343,980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52106S0000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343,980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52106S0000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343,980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Улучшение жилищных условий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Межбюджетные трансферты на содержание зимника б. н. п. Медведево - п. Северный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5230200000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5230200000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5230200000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Другие вопросы в области национальной экономики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7 126,470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"Социальное развитие сел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3 871,300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развития социальной сферы и инфраструктуры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3 871,300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1 035,300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1 035,300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1 035,300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оборудования для хлебопечения с. Новоникольское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Проведение независимой оценки линий </w:t>
            </w:r>
            <w:r w:rsidRPr="00365E6B">
              <w:rPr>
                <w:bCs/>
                <w:iCs/>
                <w:sz w:val="22"/>
                <w:szCs w:val="22"/>
              </w:rPr>
              <w:lastRenderedPageBreak/>
              <w:t>электропередач</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360,000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Выполнение работ по развитию сетей сотовой связи стандарта GSM в с. Назино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аварийно-восстановительных работ в здании по адресу: Александровский район, с. Новоникольское, пер</w:t>
            </w:r>
            <w:r w:rsidR="00C779FC" w:rsidRPr="00365E6B">
              <w:rPr>
                <w:bCs/>
                <w:iCs/>
                <w:sz w:val="22"/>
                <w:szCs w:val="22"/>
              </w:rPr>
              <w:t>. Б</w:t>
            </w:r>
            <w:r w:rsidRPr="00365E6B">
              <w:rPr>
                <w:bCs/>
                <w:iCs/>
                <w:sz w:val="22"/>
                <w:szCs w:val="22"/>
              </w:rPr>
              <w:t>ольничный,3</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5211800099</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806,000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5211800099</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5211800099</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5300000000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Развитие инфраструктуры поддержки малого и среднего предпринимательства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5310000000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Финансовая помощь Центру поддержки предпринимательства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5310100000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5310100000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5310100000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Финансово-кредитное и имущественное обеспечение малого и среднего предпринимательства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5320000000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Субсидия стартующему бизнесу на возмещение части затрат на реализацию предпринимательских проектов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53201L0000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53201L0000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53201L0000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2 885,170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Содержание помещения для размещения отделения почтовой связи в районе рыбокомбината с. Александровское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5710900000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 xml:space="preserve">Субсидии юридическим лицам (кроме некоммерческих организаций), индивидуальным </w:t>
            </w:r>
            <w:r w:rsidRPr="00365E6B">
              <w:rPr>
                <w:iCs/>
                <w:sz w:val="22"/>
                <w:szCs w:val="22"/>
              </w:rPr>
              <w:lastRenderedPageBreak/>
              <w:t>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5710900000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2 565,170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по землеустройству</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468,750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200</w:t>
            </w:r>
          </w:p>
        </w:tc>
        <w:tc>
          <w:tcPr>
            <w:tcW w:w="1304"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453,750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453,750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Софинансирование расходов </w:t>
            </w:r>
            <w:proofErr w:type="gramStart"/>
            <w:r w:rsidRPr="00365E6B">
              <w:rPr>
                <w:bCs/>
                <w:iCs/>
                <w:sz w:val="22"/>
                <w:szCs w:val="22"/>
              </w:rPr>
              <w:t>по</w:t>
            </w:r>
            <w:proofErr w:type="gramEnd"/>
            <w:r w:rsidRPr="00365E6B">
              <w:rPr>
                <w:bCs/>
                <w:iCs/>
                <w:sz w:val="22"/>
                <w:szCs w:val="22"/>
              </w:rPr>
              <w:t xml:space="preserve"> </w:t>
            </w:r>
            <w:proofErr w:type="gramStart"/>
            <w:r w:rsidRPr="00365E6B">
              <w:rPr>
                <w:bCs/>
                <w:iCs/>
                <w:sz w:val="22"/>
                <w:szCs w:val="22"/>
              </w:rPr>
              <w:t>подготовка</w:t>
            </w:r>
            <w:proofErr w:type="gramEnd"/>
            <w:r w:rsidRPr="00365E6B">
              <w:rPr>
                <w:bCs/>
                <w:iCs/>
                <w:sz w:val="22"/>
                <w:szCs w:val="22"/>
              </w:rPr>
              <w:t xml:space="preserve"> документации по планировке и межеванию территорий населенных пунктов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57203S0000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57203S0000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57203S0000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Подготовка документации по планировке и межеванию территорий населенных пунктов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57203S0810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57203S0810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1 425,000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57203S0810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1 425,000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Софинансирование расходов по подготовке цифровых топографических планов для выполнения документации по планировке территорий населенных пунктов ТО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57204S0000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11,250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57204S0000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11,250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57204S0000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11,250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Подготовка цифровых топографических планов для выполнения документации по планировке территорий населенных пунктов ТО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57204S0860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213,750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57204S0860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213,750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57204S0860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213,750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Определение рыночной стоимости воздушных линий электропередач</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31,420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31,420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31,420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Подготовка землеустроительных дел по описанию местоположения границ населенных пунктов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340,000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0412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ЖИЛИЩНО-КОММУНАЛЬНОЕ ХОЗЯЙСТВО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48 730,193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Жилищное хозяйство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управления многоквартирными домами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67010S0850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67010S0850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67010S0850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Коммунальное хозяйство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47 062,996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Муниципальная программа "Социальное развитие сел </w:t>
            </w:r>
            <w:r w:rsidRPr="00365E6B">
              <w:rPr>
                <w:bCs/>
                <w:iCs/>
                <w:sz w:val="22"/>
                <w:szCs w:val="22"/>
              </w:rPr>
              <w:lastRenderedPageBreak/>
              <w:t>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30 161,000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Создание условий развития социальной сферы и инфраструктуры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30 161,000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10 845,000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5210800000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10 845,000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5210800000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10 845,000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местным бюджетам расходов по организации электроснабжения от дизельных электростанций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52109S0120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17 916,000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52109S0120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17 916,000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52109S0120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17 916,000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5211200000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5211200000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1 400,000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5211200000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810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1 400,000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16 901,996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На пополнение оборотных средств, для завоза угля на отопительный сезон 2017-2018 год, организациям оказывающих услуги учреждениям бюджетной сферы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4 254,853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4 254,853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4 254,853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Теплоснабжение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7 461,100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65104S0000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65104S0000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65104S0000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65104S0910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3 211,100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65104S0910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3 211,100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65104S0910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3 211,100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Ремонт объектов жилищно-коммунального хозяйства (зданий котельных)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6510500000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6510500000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Водоснабжение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6520000000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5 186,043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C779FC" w:rsidP="00712FF9">
            <w:pPr>
              <w:spacing w:line="240" w:lineRule="atLeast"/>
              <w:ind w:left="-57"/>
              <w:rPr>
                <w:bCs/>
                <w:iCs/>
                <w:sz w:val="22"/>
                <w:szCs w:val="22"/>
              </w:rPr>
            </w:pPr>
            <w:r w:rsidRPr="00365E6B">
              <w:rPr>
                <w:bCs/>
                <w:iCs/>
                <w:sz w:val="22"/>
                <w:szCs w:val="22"/>
              </w:rPr>
              <w:t xml:space="preserve">Мероприятий по обеспечению населением Александровского района чистой питьевой водой (обустройство площадок под установку станции </w:t>
            </w:r>
            <w:r w:rsidRPr="00365E6B">
              <w:rPr>
                <w:bCs/>
                <w:iCs/>
                <w:sz w:val="22"/>
                <w:szCs w:val="22"/>
              </w:rPr>
              <w:lastRenderedPageBreak/>
              <w:t>водоочистке</w:t>
            </w:r>
            <w:r>
              <w:rPr>
                <w:bCs/>
                <w:iCs/>
                <w:sz w:val="22"/>
                <w:szCs w:val="22"/>
              </w:rPr>
              <w:t>)</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181,343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181,343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181,343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по обеспечению населения Томской области чистой питьевой водой (поставка ВОК)</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65202S0950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5 004,700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65202S0950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5 004,700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65202S0950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5 004,700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Благоустройство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1 649,697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1 649,697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1 649,697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и установка детской игровой площадки в с. Назино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Участие в реализации мероприятия "Формирование комфортной городской среды на территории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57114S000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471,620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57114S000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471,620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57114S000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471,620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57115L5550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878,077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57115L5550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878,077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0503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57115L5550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878,077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ОХРАНА ОКРУЖАЮЩЕЙ СРЕДЫ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3 788,000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Сбор, удаление отходов и очистка сточных вод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3 788,000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"Социальное развитие сел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288,000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Улучшение жилищных условий граждан, проживающих в сельской местности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288,000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Сбор и утилизация бытовых и промышленных отходов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288,000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5230100000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288,000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5230100000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288,000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Водоотведение, сбор и утилизация твёрдых бытовых отходов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Содействие в приобретении техники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6531000000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ассенизаторской машины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6531100000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6531100000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0602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6531100000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О</w:t>
            </w:r>
            <w:r w:rsidR="00AD0C66">
              <w:rPr>
                <w:bCs/>
                <w:iCs/>
                <w:sz w:val="22"/>
                <w:szCs w:val="22"/>
              </w:rPr>
              <w:t>бразование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49 283,000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Дошкольное образование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49 212,000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Муниципальная программа "Развитие образования в Александровском районе на 2016- 2020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49 212,000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Представление общедоступного, бесплатного дошкольного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49 212,000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зданий для размещения дошкольных образовательных организаций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64202SИ590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49 212,000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Капитальные вложения в объекты государственной (муниципальной) собственности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64202SИ590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400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49 212,000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Бюджетные инвестиции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64202SИ590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410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49 212,000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Профессиональная подготовка, переподготовка и повышение квалификации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Переподготовка и повышение квалификации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5710700000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Молодежная политика и оздоровление детей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6106000000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6106000000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6106000000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К</w:t>
            </w:r>
            <w:r w:rsidR="00AD0C66">
              <w:rPr>
                <w:bCs/>
                <w:iCs/>
                <w:sz w:val="22"/>
                <w:szCs w:val="22"/>
              </w:rPr>
              <w:t>ультура и кинематография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717,900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Культура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337,900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337,900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337,900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Ремонт кровли в здании клуба с. </w:t>
            </w:r>
            <w:r w:rsidR="00C779FC" w:rsidRPr="00365E6B">
              <w:rPr>
                <w:bCs/>
                <w:iCs/>
                <w:sz w:val="22"/>
                <w:szCs w:val="22"/>
              </w:rPr>
              <w:t>Новоникольск</w:t>
            </w:r>
            <w:r w:rsidR="00C779FC">
              <w:rPr>
                <w:bCs/>
                <w:iCs/>
                <w:sz w:val="22"/>
                <w:szCs w:val="22"/>
              </w:rPr>
              <w:t>ое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337,900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337,900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5711800000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337,900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Другие вопросы в области культуры, кинематографии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"Социальная поддержка населения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Организация участия в праздничных мероприятиях значимых для жителей Александровского района, а </w:t>
            </w:r>
            <w:r w:rsidRPr="00365E6B">
              <w:rPr>
                <w:bCs/>
                <w:iCs/>
                <w:sz w:val="22"/>
                <w:szCs w:val="22"/>
              </w:rPr>
              <w:lastRenderedPageBreak/>
              <w:t>также профессиональных праздниках, юбилеях и датах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iCs/>
                <w:sz w:val="22"/>
                <w:szCs w:val="22"/>
              </w:rPr>
            </w:pPr>
            <w:r w:rsidRPr="00365E6B">
              <w:rPr>
                <w:iCs/>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iCs/>
                <w:sz w:val="22"/>
                <w:szCs w:val="22"/>
              </w:rPr>
            </w:pPr>
            <w:r w:rsidRPr="00365E6B">
              <w:rPr>
                <w:iCs/>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З</w:t>
            </w:r>
            <w:r w:rsidR="00AD0C66">
              <w:rPr>
                <w:bCs/>
                <w:iCs/>
                <w:sz w:val="22"/>
                <w:szCs w:val="22"/>
              </w:rPr>
              <w:t>дравоохранение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2 001,100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Другие вопросы в области здравоохранения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2 001,100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"Социальная поддержка населения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1 317,100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Меры по укреплению здоровья малообеспеченных слоев населения, пожилых людей и инвалидов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1 317,100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5120140300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867,100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5120140300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867,100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5120140300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867,100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51201S0000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51201S0000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51201S0000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684,000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684,000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684,000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lastRenderedPageBreak/>
              <w:t>С</w:t>
            </w:r>
            <w:r w:rsidR="00AD0C66">
              <w:rPr>
                <w:bCs/>
                <w:iCs/>
                <w:sz w:val="22"/>
                <w:szCs w:val="22"/>
              </w:rPr>
              <w:t>оциальная политика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13 315,100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Социальное обеспечение населения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1 409,600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"Социальная поддержка населения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Меры по укреплению здоровья малообеспеченных слоев населения, пожилых людей и инвалидов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Оказание материальной помощи малообеспеченной группе населения на оплату лечения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помощи и услуг гражданам и инвалидам, малообеспеченным слоям населения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Оказание материальной помощи гражданам, оказавшимся в трудной жизненной ситуации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1 209,600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54000L0200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442,260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442,260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442,260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Улучшение жилищных условий молодых семей Томской области за счет средств областного бюджета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54100L0200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442,260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54100L0200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442,260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54100L0200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442,260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Улучшение жилищных условий молодых семей Томской области за счет средств федерального бюджета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54200L0200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325,080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54200L0200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325,080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54200L0200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325,080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Охрана семьи и детства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11 905,500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11 905,500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государственных полномочий по поддержке дете</w:t>
            </w:r>
            <w:r w:rsidR="00C779FC" w:rsidRPr="00365E6B">
              <w:rPr>
                <w:bCs/>
                <w:iCs/>
                <w:sz w:val="22"/>
                <w:szCs w:val="22"/>
              </w:rPr>
              <w:t>й -</w:t>
            </w:r>
            <w:r w:rsidRPr="00365E6B">
              <w:rPr>
                <w:bCs/>
                <w:iCs/>
                <w:sz w:val="22"/>
                <w:szCs w:val="22"/>
              </w:rPr>
              <w:t xml:space="preserve"> сирот и детей, оставшихся без попечения родителей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11 905,500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w:t>
            </w:r>
            <w:r w:rsidRPr="00365E6B">
              <w:rPr>
                <w:bCs/>
                <w:iCs/>
                <w:sz w:val="22"/>
                <w:szCs w:val="22"/>
              </w:rPr>
              <w:lastRenderedPageBreak/>
              <w:t>муниципальных общеобразовательных организациях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5730240760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1 944,000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5730240760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1 944,000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Публичные нормативные социальные выплаты гражданам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5730240760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1 944,000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5730340770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6 832,800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5730340770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6 832,800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Публичные нормативные социальные выплаты гражданам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5730340770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3 207,600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5730340770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3 625,200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57304L0820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957,000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57304L0820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957,000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57304L0820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957,000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1 602,757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1 583,157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5730540820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1 583,157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57305L0820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336,243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57305L0820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336,243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Субвенции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57305L0820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530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336,243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Выплата единовременного пособия при всех формах устройства детей, лишенных родительского попечения, в семью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5730852600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232,700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5730852600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Публичные нормативные социальные выплаты гражданам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1004</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5730852600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Ф</w:t>
            </w:r>
            <w:r w:rsidR="00AD0C66">
              <w:rPr>
                <w:bCs/>
                <w:iCs/>
                <w:sz w:val="22"/>
                <w:szCs w:val="22"/>
              </w:rPr>
              <w:t>изическая культура и спорт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Физическая культура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Муниципальная программа "Развитие физической культуры и спорта в Александровском районе на </w:t>
            </w:r>
            <w:r w:rsidRPr="00365E6B">
              <w:rPr>
                <w:bCs/>
                <w:iCs/>
                <w:sz w:val="22"/>
                <w:szCs w:val="22"/>
              </w:rPr>
              <w:lastRenderedPageBreak/>
              <w:t>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Участие в районных соревнованиях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6206000000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6206000000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6206000000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Спорт высших достижений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обслуживание населения в сфере физической культуры и спорта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66402S0320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185,526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С</w:t>
            </w:r>
            <w:r w:rsidR="00AD0C66">
              <w:rPr>
                <w:bCs/>
                <w:iCs/>
                <w:sz w:val="22"/>
                <w:szCs w:val="22"/>
              </w:rPr>
              <w:t>редства массовой информации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3 369,000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Телевидение и радиовещание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Информационные услуги: изготовление сюжетов по актуальным социально - значимым вопросам на телевидении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Периодическая печать и издательства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2 653,000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2 653,000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2 653,000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w:t>
            </w:r>
            <w:r w:rsidRPr="00365E6B">
              <w:rPr>
                <w:bCs/>
                <w:iCs/>
                <w:sz w:val="22"/>
                <w:szCs w:val="22"/>
              </w:rPr>
              <w:lastRenderedPageBreak/>
              <w:t>печатных изданиях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2 653,000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2 653,000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2 653,000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Финансовый отдел администрации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55 941,880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О</w:t>
            </w:r>
            <w:r w:rsidR="00AD0C66">
              <w:rPr>
                <w:bCs/>
                <w:iCs/>
                <w:sz w:val="22"/>
                <w:szCs w:val="22"/>
              </w:rPr>
              <w:t>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14 035,650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9 789,000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9 624,700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Подпрограмма "Обеспечивающая подпрограмма"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9 624,700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Финансовое обеспечение деятельности исполнительных органов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9 624,700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Денежное содержание муниципальных служащих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5641010000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8 290,380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5641010000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8 290,380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5641010000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8 290,380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содержание органов местного самоуправления и обеспечение их функций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5641020000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337,800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5641020000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337,800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5641020000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337,800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закупку товаров, услуг для обеспечения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476,820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473,820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473,820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5641099130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365E6B">
              <w:rPr>
                <w:sz w:val="22"/>
                <w:szCs w:val="22"/>
              </w:rPr>
              <w:lastRenderedPageBreak/>
              <w:t>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5641099130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499,000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5641099130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499,000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5641099130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5641099130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164,300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Аттестация рабочих мест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Резервные фонды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Резервные фонды органов местного самоуправления (районный бюджет)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2 000,000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Резервные средства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870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2 000,000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Резервные средства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870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Другие 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1 746,650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Подпрограмма "Повышение эффективности бюджетных расходов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1 323,650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1 323,650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Текущий ремонт имущества муниципальных учреждений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1 323,650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1 323,650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1 323,650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Н</w:t>
            </w:r>
            <w:r w:rsidR="00AD0C66">
              <w:rPr>
                <w:bCs/>
                <w:iCs/>
                <w:sz w:val="22"/>
                <w:szCs w:val="22"/>
              </w:rPr>
              <w:t>ациональная оборона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0200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1 278,500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Мобилизационная и вневойсковая подготовка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0203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1 278,500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0203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1 278,500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Подпрограмма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0203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1 278,500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первичного воинского учета на территориях, где отсутствуют военные комиссариаты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0203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5620351180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1 278,500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0203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5620351180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1 278,500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Субвенции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0203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5620351180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530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1 278,500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О</w:t>
            </w:r>
            <w:r w:rsidR="00AD0C66">
              <w:rPr>
                <w:bCs/>
                <w:iCs/>
                <w:sz w:val="22"/>
                <w:szCs w:val="22"/>
              </w:rPr>
              <w:t>бразование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Профессиональная подготовка, переподготовка и повышение квалификации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Подпрограмма "Повышение эффективности бюджетных расходов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0705</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О</w:t>
            </w:r>
            <w:r w:rsidR="00AD0C66">
              <w:rPr>
                <w:bCs/>
                <w:iCs/>
                <w:sz w:val="22"/>
                <w:szCs w:val="22"/>
              </w:rPr>
              <w:t>бслуживание государственного и муниципального долга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Обслуживание внутреннего государственного и муниципального долга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w:t>
            </w:r>
            <w:r w:rsidRPr="00365E6B">
              <w:rPr>
                <w:bCs/>
                <w:iCs/>
                <w:sz w:val="22"/>
                <w:szCs w:val="22"/>
              </w:rPr>
              <w:lastRenderedPageBreak/>
              <w:t>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Подпрограмма "Обеспечение долговой устойчивости бюджета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Эффективное управление муниципальным долгом муниципального образования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Обслуживание государственного (муниципального) долга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Обслуживание муниципального долга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730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t>М</w:t>
            </w:r>
            <w:r w:rsidR="00AD0C66">
              <w:rPr>
                <w:bCs/>
                <w:iCs/>
                <w:sz w:val="22"/>
                <w:szCs w:val="22"/>
              </w:rPr>
              <w:t>ежбюджетные трансферты бюджетам субъектов Российской Федерации и муниципальных образований общего характера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40 097,730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20 700,180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20 700,180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Подпрограмма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20 700,180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11 233,280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11 233,280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Дотации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11 233,280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5620240М70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9 466,900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5620240М70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9 466,900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Дотации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5620240М70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9 466,900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19 397,550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19 397,550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Подпрограмма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19 397,550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19 397,550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19 397,550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902</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19 397,550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Отдел образования Администрации </w:t>
            </w:r>
            <w:r w:rsidRPr="00365E6B">
              <w:rPr>
                <w:bCs/>
                <w:iCs/>
                <w:sz w:val="22"/>
                <w:szCs w:val="22"/>
              </w:rPr>
              <w:lastRenderedPageBreak/>
              <w:t>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293 995,667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AD0C66">
            <w:pPr>
              <w:spacing w:line="240" w:lineRule="atLeast"/>
              <w:ind w:left="-57"/>
              <w:rPr>
                <w:bCs/>
                <w:iCs/>
                <w:sz w:val="22"/>
                <w:szCs w:val="22"/>
              </w:rPr>
            </w:pPr>
            <w:r w:rsidRPr="00365E6B">
              <w:rPr>
                <w:bCs/>
                <w:iCs/>
                <w:sz w:val="22"/>
                <w:szCs w:val="22"/>
              </w:rPr>
              <w:lastRenderedPageBreak/>
              <w:t>О</w:t>
            </w:r>
            <w:r w:rsidR="00AD0C66">
              <w:rPr>
                <w:bCs/>
                <w:iCs/>
                <w:sz w:val="22"/>
                <w:szCs w:val="22"/>
              </w:rPr>
              <w:t>бразование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293 669,343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Дошкольное образование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79 574,204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"Социальная поддержка населения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632,000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632,000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632,000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182,900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182,900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449,100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249,100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212,400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Эксплуатация систем видеонаблюдения, техническое обслуживание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199,400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98,600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Техническое обслуживание системы контроля доступа (домофоны)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939,000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682,900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Аттестация рабочих мест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игрушек в детские дошкольные учреждения Александровского района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Ремонт помещения оранжереи в здании МБДОУ "ЦРР-детский сад "Теремок" с. Александровское"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256,100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Налог на имущество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256,100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230,500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230,500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317,000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Увеличение времени безопасного пребывания персонала на объектах бюджетной сферы при возникновении пожара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огнезащитной обработки деревянных конструкций чердачных помещений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Монтаж и обслуживание системы оповещения на единый пульт Государственного пожарного надзора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Замеры сопротивления изоляции в зданиях муниципальных учреждений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329,954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Энергосбережение и повышение энергетической эффективности в бюджетных учреждениях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269,954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Техническое обслуживание узлов учета энергоресурсов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79,954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79,954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79,954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Поверка и ремонт средств измерения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Энергосбережение и повышение энергетической эффективности в коммунальной инфраструктуре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Оснащение образовательных учреждений фильтрами для очистки воды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образования в Александровском районе на 2016- 2020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77 143,850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778,700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w:t>
            </w:r>
            <w:r w:rsidRPr="00365E6B">
              <w:rPr>
                <w:bCs/>
                <w:iCs/>
                <w:sz w:val="22"/>
                <w:szCs w:val="22"/>
              </w:rPr>
              <w:lastRenderedPageBreak/>
              <w:t>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778,700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771,900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389,600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382,300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Представление общедоступного, бесплатного дошкольного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76 365,150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Реализация образовательных программ дошкольного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28 330,750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3 576,840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3 576,840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3 151,900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3 151,900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21 601,110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11 111,650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10 489,460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39 035,900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3 582,750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3 582,750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901,650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34 551,500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19 089,900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6420440370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15 461,600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w:t>
            </w:r>
            <w:r w:rsidRPr="00365E6B">
              <w:rPr>
                <w:bCs/>
                <w:iCs/>
                <w:sz w:val="22"/>
                <w:szCs w:val="22"/>
              </w:rPr>
              <w:lastRenderedPageBreak/>
              <w:t>муниципальных дошкольных образовательных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6420540390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8 998,500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6420540390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6420540390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6420540390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8 512,200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6420540390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4 539,900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6420540390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3 972,300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Общее образование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158 137,333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"Социальная поддержка населения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2 808,400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2 808,400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Питание детей из малообеспеченных семей в общеобразовательных учреждениях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2 315,000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619,800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1 695,200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1 695,200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питания детей, проживающих в интернате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493,400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493,400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493,400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216,800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Эксплуатация систем видеонаблюдения, техническое обслуживание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Муниципальная программа "Социально-экономическое развитие муниципального образования "Александровский район" на 2017-2021 </w:t>
            </w:r>
            <w:r w:rsidRPr="00365E6B">
              <w:rPr>
                <w:bCs/>
                <w:iCs/>
                <w:sz w:val="22"/>
                <w:szCs w:val="22"/>
              </w:rPr>
              <w:lastRenderedPageBreak/>
              <w:t>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4 287,800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2 750,500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1 805,500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81,400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1 724,100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1 724,100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Капитальный ремонт здания МКОУ "ООШ п. Октябрьский"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5711900000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1 406,600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Налог на имущество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1 406,600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1 182,000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1 182,000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224,600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224,600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государственных полномочий по поддержке дете</w:t>
            </w:r>
            <w:r w:rsidR="00C779FC" w:rsidRPr="00365E6B">
              <w:rPr>
                <w:bCs/>
                <w:iCs/>
                <w:sz w:val="22"/>
                <w:szCs w:val="22"/>
              </w:rPr>
              <w:t>й -</w:t>
            </w:r>
            <w:r w:rsidRPr="00365E6B">
              <w:rPr>
                <w:bCs/>
                <w:iCs/>
                <w:sz w:val="22"/>
                <w:szCs w:val="22"/>
              </w:rPr>
              <w:t xml:space="preserve"> сирот и детей, оставшихся без попечения родителей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5730140740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5730140740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Социальные выплаты гражданам, кроме публичных нормативных социальных выплат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5730140740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960,700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Увеличение времени безопасного пребывания персонала на объектах бюджетной сферы при возникновении пожара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274,800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Монтаж и обслуживание системы оповещения на единый пульт Государственного пожарного надзора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685,900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Замеры сопротивления изоляции в зданиях муниципальных учреждений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154,200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154,200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Устройство противопожарной стены в здании МКОУ "Средняя общеобразовательная школа с. Лукашкин Яр"</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583,183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Энергосбережение и повышение энергетической эффективности в бюджетных учреждениях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487,583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414,000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Техническое обслуживание узлов учета энергоресурсов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73,583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73,583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73,583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Энергосбережение и повышение энергетической </w:t>
            </w:r>
            <w:r w:rsidRPr="00365E6B">
              <w:rPr>
                <w:bCs/>
                <w:iCs/>
                <w:sz w:val="22"/>
                <w:szCs w:val="22"/>
              </w:rPr>
              <w:lastRenderedPageBreak/>
              <w:t>эффективности в коммунальной инфраструктуре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Оснащение образовательных учреждений фильтрами для очистки воды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Участие в межрегиональном молодежном фестивале гражданских инициатив "Россия - это мы!"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образования в Александровском районе на 2016- 2020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149 265,450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149 265,450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18 189,000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1 813,600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1 813,600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8 170,800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8 170,800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8 199,600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8 199,600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и проведение единого государственного экзамена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подвоза обучающихся детей из населенных пунктов района к общеобразовательным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79,900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79,900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79,900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6410840420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119 516,200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6410840420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31 628,500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6410840420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31 628,500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6410840420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978,700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6410840420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978,700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6410840420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86 909,000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6410840420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86 909,000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6410940440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366,600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6410940440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163,300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6410940440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163,300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6410940440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203,300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6410940440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203,300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3 337,800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1 241,600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1 241,600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2 096,200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6411040470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2 096,200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Ежемесячная стипендия Губернатора Томской области молодым учителям муниципальных образовательных организаций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6411140520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391,000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6411140520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6411140520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6411140520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6411140520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328,500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6411240530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6411240530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115,200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6411240530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115,200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6411240530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6411240530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68,800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1 484,250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1 484,250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1 484,250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6411440450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4 249,400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6411440450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1 609,400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6411440450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1 609,400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6411440450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2 640,000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6411440450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2 640,000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6411540510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6411540510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6411540510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313,000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Ежемесячные стипендии Губернатора Томской области молодым учителям муниципальных образовательных организаций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6411640950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6411640950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6411640950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6411740460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929,300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6411740460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260,600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6411740460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260,600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6411740460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6411740460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000000" w:fill="FFFFFF"/>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поэтапного введения федеральных государственных образовательных стандартов</w:t>
            </w:r>
          </w:p>
        </w:tc>
        <w:tc>
          <w:tcPr>
            <w:tcW w:w="722"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0702</w:t>
            </w:r>
          </w:p>
        </w:tc>
        <w:tc>
          <w:tcPr>
            <w:tcW w:w="1345"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6411840970</w:t>
            </w:r>
          </w:p>
        </w:tc>
        <w:tc>
          <w:tcPr>
            <w:tcW w:w="575"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000000" w:fill="FFFFFF"/>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6411840970</w:t>
            </w:r>
          </w:p>
        </w:tc>
        <w:tc>
          <w:tcPr>
            <w:tcW w:w="575"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180,000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000000" w:fill="FFFFFF"/>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0702</w:t>
            </w:r>
          </w:p>
        </w:tc>
        <w:tc>
          <w:tcPr>
            <w:tcW w:w="1345"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6411840970</w:t>
            </w:r>
          </w:p>
        </w:tc>
        <w:tc>
          <w:tcPr>
            <w:tcW w:w="575"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000000" w:fill="FFFFFF"/>
            <w:vAlign w:val="center"/>
            <w:hideMark/>
          </w:tcPr>
          <w:p w:rsidR="00BB4F12" w:rsidRPr="00365E6B" w:rsidRDefault="00BB4F12" w:rsidP="00712FF9">
            <w:pPr>
              <w:spacing w:line="240" w:lineRule="atLeast"/>
              <w:ind w:left="-57"/>
              <w:jc w:val="center"/>
              <w:rPr>
                <w:sz w:val="22"/>
                <w:szCs w:val="22"/>
              </w:rPr>
            </w:pPr>
            <w:r w:rsidRPr="00365E6B">
              <w:rPr>
                <w:sz w:val="22"/>
                <w:szCs w:val="22"/>
              </w:rPr>
              <w:t>180,000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Дополнительное образование детей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27 701,163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Эксплуатация систем видеонаблюдения, техническое обслуживание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и установка видеокамер</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469,100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443,400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443,400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Налог на имущество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86,500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Увеличение времени безопасного пребывания персонала на объектах бюджетной сферы при возникновении пожара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Монтаж и обслуживание системы оповещения на единый пульт Государственного пожарного надзора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мер первичной пожарной безопасности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Замеры сопротивления изоляции в зданиях муниципальных учреждений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179,963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Энергосбережение и повышение энергетической эффективности в бюджетных учреждениях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129,963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Техническое обслуживание узлов учета энергоресурсов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79,963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79,963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79,963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Энергосбережение и повышение энергетической эффективности в коммунальной инфраструктуре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Оснащение образовательных учреждений фильтрами для очистки воды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физической культуры и спорта в Александровском районе на 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9 998,600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Первенство на Кубок Главы района по самбо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и проведение спортивных мероприятий среди подростков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6208000000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9 441,200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6208000000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9 441,200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6208000000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9 441,200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спортивного инвентаря в муниципальные учреждения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520,400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520,400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образования в Александровском районе на 2016- 2020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16 799,000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дополнительного образования детям в учреждениях дополнительного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16 799,000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Реализация дополнительных общеобразовательных программ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7 778,000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7 778,000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7 778,000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Стимулирующие выплаты в муниципальных организациях дополнительного образования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64302S0400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397,200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64302S0400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397,200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64302S0400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397,200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6430440410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8 493,300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6430440410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8 493,300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6430440410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8 493,300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noWrap/>
            <w:vAlign w:val="bottom"/>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спортивного инвентаря и экипировки за счет резервного фонда непредвиденных расходов Администрации Томской области</w:t>
            </w:r>
          </w:p>
        </w:tc>
        <w:tc>
          <w:tcPr>
            <w:tcW w:w="722"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6430500099</w:t>
            </w:r>
          </w:p>
        </w:tc>
        <w:tc>
          <w:tcPr>
            <w:tcW w:w="57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130,500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6430500099</w:t>
            </w:r>
          </w:p>
        </w:tc>
        <w:tc>
          <w:tcPr>
            <w:tcW w:w="57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6430500099</w:t>
            </w:r>
          </w:p>
        </w:tc>
        <w:tc>
          <w:tcPr>
            <w:tcW w:w="57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130,500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Молодежная политика и оздоровление детей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3 451,300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3 406,300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отдыха детей в каникулярное время из малообеспеченных семей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61010S0000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560,130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560,130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Предоставление субсидий бюджетным, автономным </w:t>
            </w:r>
            <w:r w:rsidRPr="00365E6B">
              <w:rPr>
                <w:sz w:val="22"/>
                <w:szCs w:val="22"/>
              </w:rPr>
              <w:lastRenderedPageBreak/>
              <w:t>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939,870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939,870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отдыха детей в каникулярное время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61010S0790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61010S0790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144,200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61010S0790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144,200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61010S0790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405,800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61010S0790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405,800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Занятость детей из малообеспеченных семей в летний период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Содержание спортивного патриотического клуба "Феникс"</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образования в Александровском районе на 2016- 2020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Поощрение медалистов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Премии и гранты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Другие вопросы в области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24 805,343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"Социальная поддержка населения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Формирование новогодних подарков для детей из малообеспеченных семей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5110300000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5110300000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4 683,943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4 418,343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4 270,000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3 340,000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2 440,000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Уборка снега с территории образовательных организация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571150000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148,343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133,843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автономным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98,843</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Налог на имущество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оборудования для робототехники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5742000000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5742000000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5742000000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Увеличение времени безопасного пребывания персонала на объектах бюджетной сферы при возникновении пожара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огнетушителей, противопожарного оборудования и снаряжения, перезарядка огнетушителей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Энергосбережение и повышение энергетической эффективности в бюджетных учреждениях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образования в Александровском районе на 2016- 2020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19 916,900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157,700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районной олимпиады среди школьников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82,700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Участие школьников в областных предметных олимпиадах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учебных сборов для учеников старших классов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6410700000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19 759,200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Денежное содержание муниципальных служащих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2 891,500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2 891,500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2 891,500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закупку товаров, услуг для обеспечения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129,100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129,100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129,100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централизованного управления общеобразовательными учреждениями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16 708,600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14 108,100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14 108,100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Закупка товаров, работ и услуг для обеспечения </w:t>
            </w:r>
            <w:r w:rsidRPr="00365E6B">
              <w:rPr>
                <w:sz w:val="22"/>
                <w:szCs w:val="22"/>
              </w:rPr>
              <w:lastRenderedPageBreak/>
              <w:t>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2 597,000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2 597,000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мероприятий экологической направленности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0709</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6440400000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30,000</w:t>
            </w:r>
          </w:p>
        </w:tc>
      </w:tr>
      <w:tr w:rsidR="00AD0C66"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tcPr>
          <w:p w:rsidR="00AD0C66" w:rsidRPr="00365E6B" w:rsidRDefault="00AD0C66" w:rsidP="00712FF9">
            <w:pPr>
              <w:spacing w:line="240" w:lineRule="atLeast"/>
              <w:ind w:left="-57"/>
              <w:rPr>
                <w:bCs/>
                <w:iCs/>
                <w:sz w:val="22"/>
                <w:szCs w:val="22"/>
              </w:rPr>
            </w:pPr>
            <w:r>
              <w:rPr>
                <w:bCs/>
                <w:iCs/>
                <w:sz w:val="22"/>
                <w:szCs w:val="22"/>
              </w:rPr>
              <w:t>Физическая культура и спорт</w:t>
            </w:r>
          </w:p>
        </w:tc>
        <w:tc>
          <w:tcPr>
            <w:tcW w:w="722" w:type="dxa"/>
            <w:tcBorders>
              <w:top w:val="nil"/>
              <w:left w:val="nil"/>
              <w:bottom w:val="single" w:sz="4" w:space="0" w:color="auto"/>
              <w:right w:val="single" w:sz="4" w:space="0" w:color="auto"/>
            </w:tcBorders>
            <w:shd w:val="clear" w:color="auto" w:fill="auto"/>
            <w:vAlign w:val="center"/>
          </w:tcPr>
          <w:p w:rsidR="00AD0C66" w:rsidRPr="00365E6B" w:rsidRDefault="00AD0C66" w:rsidP="00712FF9">
            <w:pPr>
              <w:spacing w:line="240" w:lineRule="atLeast"/>
              <w:ind w:left="-57"/>
              <w:jc w:val="center"/>
              <w:rPr>
                <w:bCs/>
                <w:iCs/>
                <w:sz w:val="22"/>
                <w:szCs w:val="22"/>
              </w:rPr>
            </w:pPr>
            <w:r>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tcPr>
          <w:p w:rsidR="00AD0C66" w:rsidRPr="00365E6B" w:rsidRDefault="00AD0C66" w:rsidP="00712FF9">
            <w:pPr>
              <w:spacing w:line="240" w:lineRule="atLeast"/>
              <w:ind w:left="-57"/>
              <w:jc w:val="center"/>
              <w:rPr>
                <w:bCs/>
                <w:iCs/>
                <w:sz w:val="22"/>
                <w:szCs w:val="22"/>
              </w:rPr>
            </w:pPr>
            <w:r>
              <w:rPr>
                <w:bCs/>
                <w:iCs/>
                <w:sz w:val="22"/>
                <w:szCs w:val="22"/>
              </w:rPr>
              <w:t>1100</w:t>
            </w:r>
          </w:p>
        </w:tc>
        <w:tc>
          <w:tcPr>
            <w:tcW w:w="1345" w:type="dxa"/>
            <w:tcBorders>
              <w:top w:val="nil"/>
              <w:left w:val="nil"/>
              <w:bottom w:val="single" w:sz="4" w:space="0" w:color="auto"/>
              <w:right w:val="single" w:sz="4" w:space="0" w:color="auto"/>
            </w:tcBorders>
            <w:shd w:val="clear" w:color="auto" w:fill="auto"/>
            <w:vAlign w:val="center"/>
          </w:tcPr>
          <w:p w:rsidR="00AD0C66" w:rsidRPr="00365E6B" w:rsidRDefault="00AD0C66" w:rsidP="00712FF9">
            <w:pPr>
              <w:spacing w:line="240" w:lineRule="atLeast"/>
              <w:ind w:left="-57"/>
              <w:jc w:val="center"/>
              <w:rPr>
                <w:bCs/>
                <w:iCs/>
                <w:sz w:val="22"/>
                <w:szCs w:val="22"/>
              </w:rPr>
            </w:pPr>
          </w:p>
        </w:tc>
        <w:tc>
          <w:tcPr>
            <w:tcW w:w="575" w:type="dxa"/>
            <w:tcBorders>
              <w:top w:val="nil"/>
              <w:left w:val="nil"/>
              <w:bottom w:val="single" w:sz="4" w:space="0" w:color="auto"/>
              <w:right w:val="single" w:sz="4" w:space="0" w:color="auto"/>
            </w:tcBorders>
            <w:shd w:val="clear" w:color="auto" w:fill="auto"/>
            <w:vAlign w:val="center"/>
          </w:tcPr>
          <w:p w:rsidR="00AD0C66" w:rsidRPr="00365E6B" w:rsidRDefault="00AD0C66" w:rsidP="00712FF9">
            <w:pPr>
              <w:spacing w:line="240" w:lineRule="atLeast"/>
              <w:ind w:left="-57"/>
              <w:jc w:val="center"/>
              <w:rPr>
                <w:sz w:val="22"/>
                <w:szCs w:val="22"/>
              </w:rPr>
            </w:pPr>
          </w:p>
        </w:tc>
        <w:tc>
          <w:tcPr>
            <w:tcW w:w="1304" w:type="dxa"/>
            <w:tcBorders>
              <w:top w:val="nil"/>
              <w:left w:val="nil"/>
              <w:bottom w:val="single" w:sz="4" w:space="0" w:color="auto"/>
              <w:right w:val="single" w:sz="4" w:space="0" w:color="auto"/>
            </w:tcBorders>
            <w:shd w:val="clear" w:color="auto" w:fill="auto"/>
            <w:vAlign w:val="center"/>
          </w:tcPr>
          <w:p w:rsidR="00AD0C66" w:rsidRPr="00365E6B" w:rsidRDefault="00AD0C66" w:rsidP="00712FF9">
            <w:pPr>
              <w:spacing w:line="240" w:lineRule="atLeast"/>
              <w:ind w:left="-57"/>
              <w:jc w:val="center"/>
              <w:rPr>
                <w:bCs/>
                <w:iCs/>
                <w:sz w:val="22"/>
                <w:szCs w:val="22"/>
              </w:rPr>
            </w:pPr>
            <w:r>
              <w:rPr>
                <w:bCs/>
                <w:iCs/>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Спорт высших достижений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обслуживание населения в сфере физической культуры и спорта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66402S0320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903</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326,324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Дума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1 135,200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996293">
            <w:pPr>
              <w:spacing w:line="240" w:lineRule="atLeast"/>
              <w:ind w:left="-57"/>
              <w:rPr>
                <w:bCs/>
                <w:iCs/>
                <w:sz w:val="22"/>
                <w:szCs w:val="22"/>
              </w:rPr>
            </w:pPr>
            <w:r w:rsidRPr="00365E6B">
              <w:rPr>
                <w:bCs/>
                <w:iCs/>
                <w:sz w:val="22"/>
                <w:szCs w:val="22"/>
              </w:rPr>
              <w:t>О</w:t>
            </w:r>
            <w:r w:rsidR="00996293">
              <w:rPr>
                <w:bCs/>
                <w:iCs/>
                <w:sz w:val="22"/>
                <w:szCs w:val="22"/>
              </w:rPr>
              <w:t>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1 135,200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886,800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866,800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866,800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Центральный аппарат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866,800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Денежное содержание муниципальных служащих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обеспечение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Другие 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248,400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248,400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248,400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Центральный аппарат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248,400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обеспечение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248,400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154,600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93,800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905</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0113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360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93,800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Муниципальное учреждение "Контрольное ревизионная комиссия"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2 133,290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996293">
            <w:pPr>
              <w:spacing w:line="240" w:lineRule="atLeast"/>
              <w:ind w:left="-57"/>
              <w:rPr>
                <w:bCs/>
                <w:iCs/>
                <w:sz w:val="22"/>
                <w:szCs w:val="22"/>
              </w:rPr>
            </w:pPr>
            <w:r w:rsidRPr="00365E6B">
              <w:rPr>
                <w:bCs/>
                <w:iCs/>
                <w:sz w:val="22"/>
                <w:szCs w:val="22"/>
              </w:rPr>
              <w:t>О</w:t>
            </w:r>
            <w:r w:rsidR="00996293">
              <w:rPr>
                <w:bCs/>
                <w:iCs/>
                <w:sz w:val="22"/>
                <w:szCs w:val="22"/>
              </w:rPr>
              <w:t>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2 133,290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2 133,290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2 049,574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Подпрограмма "Обеспечивающая подпрограмма"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2 049,574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Финансовое обеспечение деятельности исполнительных органов муниципального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2 049,574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Денежное содержание муниципальных служащих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5641010000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1 772,074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5641010000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1 772,074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5641010000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1 772,074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закупку товаров, услуг для обеспечения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277,500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276,500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276,500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5641030000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Непрограммное направление расходов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13,716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13,716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Центральный аппарат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13,716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Расходы на содержание прочих работников органов местного самоуправления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9900100032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13,716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13,716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государственных (муниципальных) органов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906</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0106</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9900100032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120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13,716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Отдел культуры спорта и молодежной политики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71 908,337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996293">
            <w:pPr>
              <w:spacing w:line="240" w:lineRule="atLeast"/>
              <w:ind w:left="-57"/>
              <w:rPr>
                <w:bCs/>
                <w:iCs/>
                <w:sz w:val="22"/>
                <w:szCs w:val="22"/>
              </w:rPr>
            </w:pPr>
            <w:r w:rsidRPr="00365E6B">
              <w:rPr>
                <w:bCs/>
                <w:iCs/>
                <w:sz w:val="22"/>
                <w:szCs w:val="22"/>
              </w:rPr>
              <w:t>О</w:t>
            </w:r>
            <w:r w:rsidR="00996293">
              <w:rPr>
                <w:bCs/>
                <w:iCs/>
                <w:sz w:val="22"/>
                <w:szCs w:val="22"/>
              </w:rPr>
              <w:t>бразование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8 050,400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Дополнительное образование детей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8 000,400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354,700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345,000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Поддержка кадрового обеспечения на территории Александровского района (привлечение и </w:t>
            </w:r>
            <w:r w:rsidRPr="00365E6B">
              <w:rPr>
                <w:bCs/>
                <w:iCs/>
                <w:sz w:val="22"/>
                <w:szCs w:val="22"/>
              </w:rPr>
              <w:lastRenderedPageBreak/>
              <w:t>закрепление кадров на селе)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180,000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участия детей в межрегиональных и региональных мероприятий культурно-спортивной направленности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5711600000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5711600000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Налог на имущество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образования в Александровском районе на 2016- 2020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273,700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дополнительного образования детям в учреждениях дополнительного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273,700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Стимулирующие выплаты в муниципальных организациях дополнительного образования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64302S0400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64302S0400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64302S0400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6430340530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6430340530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6430340530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7 372,000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обслуживание населения в сфере дополнительного образования в культуре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6630000000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7 372,000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7 372,000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4 896,900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Предоставление субсидий бюджетным, автономным </w:t>
            </w:r>
            <w:r w:rsidRPr="00365E6B">
              <w:rPr>
                <w:sz w:val="22"/>
                <w:szCs w:val="22"/>
              </w:rPr>
              <w:lastRenderedPageBreak/>
              <w:t>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4 896,900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6630100000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4 896,900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66301S0670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2 475,100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66301S0670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2 475,100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66301S0670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2 475,100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Молодежная политика и оздоровление детей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Проводы в ряды Российской армии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0707</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996293">
            <w:pPr>
              <w:spacing w:line="240" w:lineRule="atLeast"/>
              <w:ind w:left="-57"/>
              <w:rPr>
                <w:bCs/>
                <w:iCs/>
                <w:sz w:val="22"/>
                <w:szCs w:val="22"/>
              </w:rPr>
            </w:pPr>
            <w:r w:rsidRPr="00365E6B">
              <w:rPr>
                <w:bCs/>
                <w:iCs/>
                <w:sz w:val="22"/>
                <w:szCs w:val="22"/>
              </w:rPr>
              <w:t>К</w:t>
            </w:r>
            <w:r w:rsidR="00996293">
              <w:rPr>
                <w:bCs/>
                <w:iCs/>
                <w:sz w:val="22"/>
                <w:szCs w:val="22"/>
              </w:rPr>
              <w:t>ультура и кинематография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57 570,787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Культура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57 570,787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1 443,400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повышения инвестиционной привлекательности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593,400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Налог на имущество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593,400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587,100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5720500000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Устройство покрытия сцены зрительного зала в доме культуры с</w:t>
            </w:r>
            <w:r w:rsidR="00C779FC" w:rsidRPr="00365E6B">
              <w:rPr>
                <w:bCs/>
                <w:iCs/>
                <w:sz w:val="22"/>
                <w:szCs w:val="22"/>
              </w:rPr>
              <w:t>.</w:t>
            </w:r>
            <w:r w:rsidRPr="00365E6B">
              <w:rPr>
                <w:bCs/>
                <w:iCs/>
                <w:sz w:val="22"/>
                <w:szCs w:val="22"/>
              </w:rPr>
              <w:t xml:space="preserve"> Александровское, Александровского района, Томской области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5741000000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5741000000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5741000000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500,000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Муниципальная программа "Повышение </w:t>
            </w:r>
            <w:r w:rsidRPr="00365E6B">
              <w:rPr>
                <w:bCs/>
                <w:iCs/>
                <w:sz w:val="22"/>
                <w:szCs w:val="22"/>
              </w:rPr>
              <w:lastRenderedPageBreak/>
              <w:t>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Энергосбережение и повышение энергетической эффективности в бюджетных учреждениях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Промывка и гидравлическое испытание трубопроводов системы отопления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44,000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56 083,387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предоставление услуг в сфере культуры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24 631,660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Финансовое обеспечение деятельности отдела культуры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7 042,100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Финансовое обеспечение деятельности отдела культуры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5 855,100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5 423,100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5 423,100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429,000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429,000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Уплата налогов, сборов и иных платежей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850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66101S0660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1 187,000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66101S0660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70,636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66101S0660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70,636</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66101S0660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1 116,364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66101S0660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1 116,364</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Финансовое обеспечение деятельности МБУ КСК</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17 589,560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Предоставление культурно-досуговых услуг на территории Александровского сельского поселения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6610271163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13 286,140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6610271163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13 286,140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6610271163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13 286,140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Представление культурно-досуговых услуг на территории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6610299163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4 303,420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6610299163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4 303,420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6610299163</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4 303,420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Достижение целевых показателей по плану мероприятий ("дорожной карте") "Изменения в сфере культуры, направленные на  повышения эффективности", в части повышения заработной платы работников культуры муниципальных учреждений культуры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66102S0650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23 146,600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66102S0650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23 146,600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66102S0650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23 146,600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предоставление услуг в сфере библиотечного обслуживания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6620000000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6 131,527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5 895,600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5 895,600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6620100000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5 895,600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предоставление услуг в сфере библиотечного обслуживания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6620200000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25,927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C779FC" w:rsidP="00712FF9">
            <w:pPr>
              <w:spacing w:line="240" w:lineRule="atLeast"/>
              <w:ind w:left="-57"/>
              <w:rPr>
                <w:sz w:val="22"/>
                <w:szCs w:val="22"/>
              </w:rPr>
            </w:pPr>
            <w:r w:rsidRPr="00365E6B">
              <w:rPr>
                <w:sz w:val="22"/>
                <w:szCs w:val="22"/>
              </w:rPr>
              <w:t>Субсидия</w:t>
            </w:r>
            <w:r w:rsidR="00BB4F12" w:rsidRPr="00365E6B">
              <w:rPr>
                <w:sz w:val="22"/>
                <w:szCs w:val="22"/>
              </w:rPr>
              <w:t xml:space="preserve"> на поддержку отрасли культуры (комплектование книжных фондов муниципальных общедоступных библиотек)</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66202L5190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25,927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66202L5190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25,927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66202L5190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25,927</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Укрепление материальной базы сельских библиотек</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662030000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6620300000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6620300000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предоставление услуг в сфере музейного обслуживания населения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6650000000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1 107,400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Музейное обслуживание населения на территории Александровского сельского поселения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6650171164</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1 067,400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6650171164</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1 067,400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6650171164</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1 067,400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Укрепление материальной базы краеведческих музеев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6650200000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6650200000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6650200000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обслуживание населения в сфере молодежной политики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6660000000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Обслуживание населения в сфере молодежной политики на территории Александровского сельского поселения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6660171162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6660171162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6660171162</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935,000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C779FC" w:rsidP="00712FF9">
            <w:pPr>
              <w:spacing w:line="240" w:lineRule="atLeast"/>
              <w:ind w:left="-57"/>
              <w:rPr>
                <w:bCs/>
                <w:iCs/>
                <w:sz w:val="22"/>
                <w:szCs w:val="22"/>
              </w:rPr>
            </w:pPr>
            <w:r w:rsidRPr="00365E6B">
              <w:rPr>
                <w:bCs/>
                <w:iCs/>
                <w:sz w:val="22"/>
                <w:szCs w:val="22"/>
              </w:rPr>
              <w:t>Мероприятия,</w:t>
            </w:r>
            <w:r w:rsidR="00BB4F12" w:rsidRPr="00365E6B">
              <w:rPr>
                <w:bCs/>
                <w:iCs/>
                <w:sz w:val="22"/>
                <w:szCs w:val="22"/>
              </w:rPr>
              <w:t xml:space="preserve"> направленные на экологическое воспитание молодежи на территории Александровского сельского поселения на 2016-2018 </w:t>
            </w:r>
            <w:r w:rsidR="00BB4F12" w:rsidRPr="00365E6B">
              <w:rPr>
                <w:bCs/>
                <w:iCs/>
                <w:sz w:val="22"/>
                <w:szCs w:val="22"/>
              </w:rPr>
              <w:lastRenderedPageBreak/>
              <w:t>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6670000000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22,500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C779FC" w:rsidP="00712FF9">
            <w:pPr>
              <w:spacing w:line="240" w:lineRule="atLeast"/>
              <w:ind w:left="-57"/>
              <w:rPr>
                <w:bCs/>
                <w:iCs/>
                <w:sz w:val="22"/>
                <w:szCs w:val="22"/>
              </w:rPr>
            </w:pPr>
            <w:r w:rsidRPr="00365E6B">
              <w:rPr>
                <w:bCs/>
                <w:iCs/>
                <w:sz w:val="22"/>
                <w:szCs w:val="22"/>
              </w:rPr>
              <w:lastRenderedPageBreak/>
              <w:t>Цикл мероприятий, направленных на улучшение внешнего вида поселения ("Зелёный листок", экологический десант)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6670189167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6670189167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6670189167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6670289167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6670289167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6670289167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6670389167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6670389167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6670389167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C779FC" w:rsidP="00712FF9">
            <w:pPr>
              <w:spacing w:line="240" w:lineRule="atLeast"/>
              <w:ind w:left="-57"/>
              <w:rPr>
                <w:bCs/>
                <w:iCs/>
                <w:sz w:val="22"/>
                <w:szCs w:val="22"/>
              </w:rPr>
            </w:pPr>
            <w:r w:rsidRPr="00365E6B">
              <w:rPr>
                <w:bCs/>
                <w:iCs/>
                <w:sz w:val="22"/>
                <w:szCs w:val="22"/>
              </w:rPr>
              <w:t>Мероприятия,</w:t>
            </w:r>
            <w:r w:rsidR="00BB4F12" w:rsidRPr="00365E6B">
              <w:rPr>
                <w:bCs/>
                <w:iCs/>
                <w:sz w:val="22"/>
                <w:szCs w:val="22"/>
              </w:rPr>
              <w:t xml:space="preserve"> направленные на патриотическое воспитание молодых граждан на территории Александровского сельского поселения на 2016-2018 гг.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108,700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ко дню Победы (Слава победившим, выставка уроки войны, соревнования по пейнтболу)</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6680190167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6680190167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6680190167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посвящённых выводу советских войск из Афганистана (Вахта памяти)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6680290167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6680290167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6680290167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посвящённых памяти землякам В. Кауфман и С. Коршунова (Герои современных войн)</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6680390167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6680390167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6680390167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направленных на подготовку молодых граждан к адаптации в дикой природе (Школа Робинзона)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6680490167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6680490167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6680490167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6680590167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6680590167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6680590167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 xml:space="preserve">Цикл мероприятий, направленных на патриотическое </w:t>
            </w:r>
            <w:r w:rsidRPr="00365E6B">
              <w:rPr>
                <w:bCs/>
                <w:iCs/>
                <w:sz w:val="22"/>
                <w:szCs w:val="22"/>
              </w:rPr>
              <w:lastRenderedPageBreak/>
              <w:t>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lastRenderedPageBreak/>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6680690167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72,500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6680690167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72,500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6680690167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72,500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6680790167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6680790167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0801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6680790167</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1,500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996293">
            <w:pPr>
              <w:spacing w:line="240" w:lineRule="atLeast"/>
              <w:ind w:left="-57"/>
              <w:rPr>
                <w:bCs/>
                <w:iCs/>
                <w:sz w:val="22"/>
                <w:szCs w:val="22"/>
              </w:rPr>
            </w:pPr>
            <w:r w:rsidRPr="00365E6B">
              <w:rPr>
                <w:bCs/>
                <w:iCs/>
                <w:sz w:val="22"/>
                <w:szCs w:val="22"/>
              </w:rPr>
              <w:t>Ф</w:t>
            </w:r>
            <w:r w:rsidR="00996293">
              <w:rPr>
                <w:bCs/>
                <w:iCs/>
                <w:sz w:val="22"/>
                <w:szCs w:val="22"/>
              </w:rPr>
              <w:t>изическая культура и спорт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1100</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6 287,150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Физическая культура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5 828,600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Повышение комфортности среды жизнедеятельности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Компенсация расходов на оплату стоимости проезда и провоза багажа к месту использования отпуска и обратно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5710200000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Содержание мотоклуба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6107000000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6107000000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6107000000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475,000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физической культуры и спорта в Александровском районе на 2015-2017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469,300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спортивного мероприятия "Кросс нации"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6202000000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и проведение спортивных мероприятий среди подростков</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6203000000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районного спортивного мероприятия "Лыжня зовет"</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 xml:space="preserve">Закупка товаров, работ и услуг для обеспечения </w:t>
            </w:r>
            <w:r w:rsidRPr="00365E6B">
              <w:rPr>
                <w:sz w:val="22"/>
                <w:szCs w:val="22"/>
              </w:rPr>
              <w:lastRenderedPageBreak/>
              <w:t>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lastRenderedPageBreak/>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6204000000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Проведение районного спортивного мероприятия "День физкультурника"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32,000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6205000000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32,000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Организация участия в выездных соревнованиях</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6207000000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6207000000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6207000000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117,000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Содержание проката коньков на стадионе "Геолог"</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6209000000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6209000000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6209000000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70,000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Приобретение спортивного инвентаря, необходимого для организации тестирования норм ГТО</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6211000000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136,300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621100000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6211000000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136,300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4 859,300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обслуживание населения в сфере физической культуры и спорта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4 859,300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развития физической культуры и спорта на территории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2 059,400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развития физической культуры и спорта на территории Александровского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798,600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742,900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Расходы на выплаты персоналу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742,900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240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55,700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условий для развития физической культуры и массового спорта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66401S0310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1 152,800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66401S0310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1 152,800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66401S0310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1 152,800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условий для развития физической культуры и массового спорта (софинансирование)</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66401S0000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108,000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66401S0000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108,000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lastRenderedPageBreak/>
              <w:t>Создание условий для эффективного функционирования спортивных объектов на территории Александровского сельского поселения</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6640371161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2 688,900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6640371161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2 688,900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6640371161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2 688,900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6640399161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6640399161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1101</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6640399161</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111,000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sz w:val="22"/>
                <w:szCs w:val="22"/>
              </w:rPr>
            </w:pPr>
            <w:r w:rsidRPr="00365E6B">
              <w:rPr>
                <w:bCs/>
                <w:sz w:val="22"/>
                <w:szCs w:val="22"/>
              </w:rPr>
              <w:t>Спорт высших достижений</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458,550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6600000000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458,550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Мероприятия, направленные на обслуживание населения в сфере физической культуры и спорта</w:t>
            </w:r>
          </w:p>
        </w:tc>
        <w:tc>
          <w:tcPr>
            <w:tcW w:w="722"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907</w:t>
            </w:r>
          </w:p>
        </w:tc>
        <w:tc>
          <w:tcPr>
            <w:tcW w:w="749"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1103</w:t>
            </w:r>
          </w:p>
        </w:tc>
        <w:tc>
          <w:tcPr>
            <w:tcW w:w="134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iCs/>
                <w:sz w:val="22"/>
                <w:szCs w:val="22"/>
              </w:rPr>
            </w:pPr>
            <w:r w:rsidRPr="00365E6B">
              <w:rPr>
                <w:bCs/>
                <w:iCs/>
                <w:sz w:val="22"/>
                <w:szCs w:val="22"/>
              </w:rPr>
              <w:t>6640000000</w:t>
            </w:r>
          </w:p>
        </w:tc>
        <w:tc>
          <w:tcPr>
            <w:tcW w:w="575"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 </w:t>
            </w:r>
          </w:p>
        </w:tc>
        <w:tc>
          <w:tcPr>
            <w:tcW w:w="1304" w:type="dxa"/>
            <w:tcBorders>
              <w:top w:val="nil"/>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bCs/>
                <w:sz w:val="22"/>
                <w:szCs w:val="22"/>
              </w:rPr>
            </w:pPr>
            <w:r w:rsidRPr="00365E6B">
              <w:rPr>
                <w:bCs/>
                <w:sz w:val="22"/>
                <w:szCs w:val="22"/>
              </w:rPr>
              <w:t>458,550</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722" w:type="dxa"/>
            <w:tcBorders>
              <w:top w:val="nil"/>
              <w:left w:val="nil"/>
              <w:bottom w:val="single" w:sz="4" w:space="0" w:color="auto"/>
              <w:right w:val="single" w:sz="4" w:space="0" w:color="auto"/>
            </w:tcBorders>
            <w:shd w:val="clear" w:color="auto" w:fill="auto"/>
            <w:noWrap/>
            <w:vAlign w:val="center"/>
            <w:hideMark/>
          </w:tcPr>
          <w:p w:rsidR="00BB4F12" w:rsidRPr="00365E6B" w:rsidRDefault="00365E6B"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458,55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bCs/>
                <w:iCs/>
                <w:sz w:val="22"/>
                <w:szCs w:val="22"/>
              </w:rPr>
            </w:pPr>
            <w:r w:rsidRPr="00365E6B">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22" w:type="dxa"/>
            <w:tcBorders>
              <w:top w:val="nil"/>
              <w:left w:val="nil"/>
              <w:bottom w:val="single" w:sz="4" w:space="0" w:color="auto"/>
              <w:right w:val="single" w:sz="4" w:space="0" w:color="auto"/>
            </w:tcBorders>
            <w:shd w:val="clear" w:color="auto" w:fill="auto"/>
            <w:noWrap/>
            <w:vAlign w:val="center"/>
            <w:hideMark/>
          </w:tcPr>
          <w:p w:rsidR="00BB4F12" w:rsidRPr="00365E6B" w:rsidRDefault="00365E6B"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 </w:t>
            </w:r>
          </w:p>
        </w:tc>
        <w:tc>
          <w:tcPr>
            <w:tcW w:w="1304"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458,55</w:t>
            </w:r>
          </w:p>
        </w:tc>
      </w:tr>
      <w:tr w:rsidR="00365E6B" w:rsidRPr="00BB4F12" w:rsidTr="00AD0C66">
        <w:trPr>
          <w:trHeight w:val="20"/>
        </w:trPr>
        <w:tc>
          <w:tcPr>
            <w:tcW w:w="5272" w:type="dxa"/>
            <w:tcBorders>
              <w:top w:val="nil"/>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noWrap/>
            <w:vAlign w:val="center"/>
            <w:hideMark/>
          </w:tcPr>
          <w:p w:rsidR="00BB4F12" w:rsidRPr="00365E6B" w:rsidRDefault="00365E6B" w:rsidP="00712FF9">
            <w:pPr>
              <w:spacing w:line="240" w:lineRule="atLeast"/>
              <w:ind w:left="-57"/>
              <w:jc w:val="center"/>
              <w:rPr>
                <w:sz w:val="22"/>
                <w:szCs w:val="22"/>
              </w:rPr>
            </w:pPr>
            <w:r w:rsidRPr="00365E6B">
              <w:rPr>
                <w:sz w:val="22"/>
                <w:szCs w:val="22"/>
              </w:rPr>
              <w:t>907</w:t>
            </w:r>
          </w:p>
        </w:tc>
        <w:tc>
          <w:tcPr>
            <w:tcW w:w="749"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600</w:t>
            </w:r>
          </w:p>
        </w:tc>
        <w:tc>
          <w:tcPr>
            <w:tcW w:w="1304" w:type="dxa"/>
            <w:tcBorders>
              <w:top w:val="nil"/>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458,55</w:t>
            </w:r>
          </w:p>
        </w:tc>
      </w:tr>
      <w:tr w:rsidR="00365E6B" w:rsidRPr="00BB4F12" w:rsidTr="00AD0C66">
        <w:trPr>
          <w:trHeight w:val="20"/>
        </w:trPr>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BB4F12" w:rsidRPr="00365E6B" w:rsidRDefault="00BB4F12" w:rsidP="00712FF9">
            <w:pPr>
              <w:spacing w:line="240" w:lineRule="atLeast"/>
              <w:ind w:left="-57"/>
              <w:rPr>
                <w:sz w:val="22"/>
                <w:szCs w:val="22"/>
              </w:rPr>
            </w:pPr>
            <w:r w:rsidRPr="00365E6B">
              <w:rPr>
                <w:sz w:val="22"/>
                <w:szCs w:val="22"/>
              </w:rPr>
              <w:t>Субсидии бюджетным учреждениям</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90</w:t>
            </w:r>
            <w:r w:rsidR="00365E6B" w:rsidRPr="00365E6B">
              <w:rPr>
                <w:sz w:val="22"/>
                <w:szCs w:val="22"/>
              </w:rPr>
              <w:t>7</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1103</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66402S0320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BB4F12" w:rsidRPr="00365E6B" w:rsidRDefault="00BB4F12" w:rsidP="00712FF9">
            <w:pPr>
              <w:spacing w:line="240" w:lineRule="atLeast"/>
              <w:ind w:left="-57"/>
              <w:jc w:val="center"/>
              <w:rPr>
                <w:sz w:val="22"/>
                <w:szCs w:val="22"/>
              </w:rPr>
            </w:pPr>
            <w:r w:rsidRPr="00365E6B">
              <w:rPr>
                <w:sz w:val="22"/>
                <w:szCs w:val="22"/>
              </w:rPr>
              <w:t>610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B4F12" w:rsidRPr="00365E6B" w:rsidRDefault="00BB4F12" w:rsidP="00712FF9">
            <w:pPr>
              <w:spacing w:line="240" w:lineRule="atLeast"/>
              <w:ind w:left="-57"/>
              <w:jc w:val="center"/>
              <w:rPr>
                <w:sz w:val="22"/>
                <w:szCs w:val="22"/>
              </w:rPr>
            </w:pPr>
            <w:r w:rsidRPr="00365E6B">
              <w:rPr>
                <w:sz w:val="22"/>
                <w:szCs w:val="22"/>
              </w:rPr>
              <w:t>458,550</w:t>
            </w:r>
          </w:p>
        </w:tc>
      </w:tr>
      <w:tr w:rsidR="00A23F4B" w:rsidRPr="00BB4F12" w:rsidTr="00AD0C66">
        <w:trPr>
          <w:trHeight w:val="20"/>
        </w:trPr>
        <w:tc>
          <w:tcPr>
            <w:tcW w:w="5272" w:type="dxa"/>
            <w:tcBorders>
              <w:top w:val="single" w:sz="4" w:space="0" w:color="auto"/>
              <w:left w:val="single" w:sz="4" w:space="0" w:color="auto"/>
              <w:bottom w:val="single" w:sz="4" w:space="0" w:color="auto"/>
              <w:right w:val="single" w:sz="4" w:space="0" w:color="auto"/>
            </w:tcBorders>
            <w:shd w:val="clear" w:color="auto" w:fill="auto"/>
          </w:tcPr>
          <w:p w:rsidR="00A23F4B" w:rsidRPr="00365E6B" w:rsidRDefault="00A23F4B" w:rsidP="00712FF9">
            <w:pPr>
              <w:spacing w:line="240" w:lineRule="atLeast"/>
              <w:ind w:left="-57"/>
              <w:rPr>
                <w:sz w:val="22"/>
                <w:szCs w:val="22"/>
              </w:rPr>
            </w:pPr>
            <w:r>
              <w:rPr>
                <w:sz w:val="22"/>
                <w:szCs w:val="22"/>
              </w:rPr>
              <w:t>Дефицит бюджета (-); профицит бюджета (+)</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A23F4B" w:rsidRPr="00365E6B" w:rsidRDefault="00A23F4B" w:rsidP="00712FF9">
            <w:pPr>
              <w:spacing w:line="240" w:lineRule="atLeast"/>
              <w:ind w:left="-57"/>
              <w:jc w:val="center"/>
              <w:rPr>
                <w:sz w:val="22"/>
                <w:szCs w:val="22"/>
              </w:rPr>
            </w:pP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A23F4B" w:rsidRPr="00365E6B" w:rsidRDefault="00A23F4B" w:rsidP="00712FF9">
            <w:pPr>
              <w:spacing w:line="240" w:lineRule="atLeast"/>
              <w:ind w:left="-57"/>
              <w:jc w:val="center"/>
              <w:rPr>
                <w:sz w:val="22"/>
                <w:szCs w:val="22"/>
              </w:rPr>
            </w:pP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A23F4B" w:rsidRPr="00365E6B" w:rsidRDefault="00A23F4B" w:rsidP="00712FF9">
            <w:pPr>
              <w:spacing w:line="240" w:lineRule="atLeast"/>
              <w:ind w:left="-57"/>
              <w:jc w:val="center"/>
              <w:rPr>
                <w:sz w:val="22"/>
                <w:szCs w:val="22"/>
              </w:rPr>
            </w:pP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A23F4B" w:rsidRPr="00365E6B" w:rsidRDefault="00A23F4B" w:rsidP="00712FF9">
            <w:pPr>
              <w:spacing w:line="240" w:lineRule="atLeast"/>
              <w:ind w:left="-57"/>
              <w:jc w:val="center"/>
              <w:rPr>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A23F4B" w:rsidRPr="00365E6B" w:rsidRDefault="00A23F4B" w:rsidP="00712FF9">
            <w:pPr>
              <w:spacing w:line="240" w:lineRule="atLeast"/>
              <w:ind w:left="-57"/>
              <w:jc w:val="center"/>
              <w:rPr>
                <w:sz w:val="22"/>
                <w:szCs w:val="22"/>
              </w:rPr>
            </w:pPr>
            <w:r>
              <w:rPr>
                <w:sz w:val="22"/>
                <w:szCs w:val="22"/>
              </w:rPr>
              <w:t>10 355,060</w:t>
            </w:r>
          </w:p>
        </w:tc>
      </w:tr>
    </w:tbl>
    <w:p w:rsidR="00C824A8" w:rsidRDefault="00C824A8" w:rsidP="00712FF9">
      <w:pPr>
        <w:spacing w:line="240" w:lineRule="atLeast"/>
        <w:ind w:left="-57"/>
      </w:pPr>
    </w:p>
    <w:p w:rsidR="00C824A8" w:rsidRPr="00C824A8" w:rsidRDefault="00133898" w:rsidP="00712FF9">
      <w:pPr>
        <w:jc w:val="right"/>
        <w:rPr>
          <w:bCs/>
          <w:sz w:val="24"/>
          <w:szCs w:val="24"/>
        </w:rPr>
      </w:pPr>
      <w:r>
        <w:br w:type="page"/>
      </w:r>
      <w:r w:rsidR="00C824A8" w:rsidRPr="00C824A8">
        <w:rPr>
          <w:bCs/>
          <w:sz w:val="24"/>
          <w:szCs w:val="24"/>
        </w:rPr>
        <w:lastRenderedPageBreak/>
        <w:t>Приложение 20</w:t>
      </w:r>
    </w:p>
    <w:p w:rsidR="00C824A8" w:rsidRPr="00C824A8" w:rsidRDefault="00C824A8" w:rsidP="00712FF9">
      <w:pPr>
        <w:spacing w:line="240" w:lineRule="atLeast"/>
        <w:jc w:val="right"/>
        <w:rPr>
          <w:bCs/>
          <w:sz w:val="24"/>
          <w:szCs w:val="24"/>
        </w:rPr>
      </w:pPr>
      <w:r w:rsidRPr="00C824A8">
        <w:rPr>
          <w:bCs/>
          <w:sz w:val="24"/>
          <w:szCs w:val="24"/>
        </w:rPr>
        <w:t>к решению Думы</w:t>
      </w:r>
    </w:p>
    <w:p w:rsidR="00C824A8" w:rsidRPr="00C824A8" w:rsidRDefault="00C824A8" w:rsidP="00712FF9">
      <w:pPr>
        <w:spacing w:line="240" w:lineRule="atLeast"/>
        <w:jc w:val="right"/>
        <w:rPr>
          <w:bCs/>
          <w:sz w:val="24"/>
          <w:szCs w:val="24"/>
        </w:rPr>
      </w:pPr>
      <w:r w:rsidRPr="00C824A8">
        <w:rPr>
          <w:bCs/>
          <w:sz w:val="24"/>
          <w:szCs w:val="24"/>
        </w:rPr>
        <w:t>Александровского района</w:t>
      </w:r>
    </w:p>
    <w:p w:rsidR="00C824A8" w:rsidRPr="00C824A8" w:rsidRDefault="00C824A8" w:rsidP="00712FF9">
      <w:pPr>
        <w:spacing w:line="240" w:lineRule="atLeast"/>
        <w:ind w:left="426" w:hanging="1"/>
        <w:jc w:val="right"/>
        <w:rPr>
          <w:sz w:val="24"/>
          <w:szCs w:val="24"/>
        </w:rPr>
      </w:pPr>
      <w:r w:rsidRPr="00C824A8">
        <w:rPr>
          <w:sz w:val="24"/>
          <w:szCs w:val="24"/>
        </w:rPr>
        <w:t>«О бюджете муниципального образования</w:t>
      </w:r>
    </w:p>
    <w:p w:rsidR="00C824A8" w:rsidRPr="00C824A8" w:rsidRDefault="00C824A8" w:rsidP="00712FF9">
      <w:pPr>
        <w:tabs>
          <w:tab w:val="left" w:pos="1418"/>
        </w:tabs>
        <w:spacing w:line="240" w:lineRule="atLeast"/>
        <w:ind w:left="426" w:firstLine="567"/>
        <w:jc w:val="right"/>
        <w:rPr>
          <w:sz w:val="24"/>
          <w:szCs w:val="24"/>
        </w:rPr>
      </w:pPr>
      <w:r w:rsidRPr="00C824A8">
        <w:rPr>
          <w:sz w:val="24"/>
          <w:szCs w:val="24"/>
        </w:rPr>
        <w:t xml:space="preserve">«Александровский район» на 2017 год </w:t>
      </w:r>
    </w:p>
    <w:p w:rsidR="00C824A8" w:rsidRPr="00C824A8" w:rsidRDefault="00C824A8" w:rsidP="00712FF9">
      <w:pPr>
        <w:tabs>
          <w:tab w:val="left" w:pos="1418"/>
        </w:tabs>
        <w:spacing w:line="240" w:lineRule="atLeast"/>
        <w:ind w:left="426" w:firstLine="567"/>
        <w:jc w:val="right"/>
        <w:rPr>
          <w:sz w:val="24"/>
          <w:szCs w:val="24"/>
        </w:rPr>
      </w:pPr>
      <w:r w:rsidRPr="00C824A8">
        <w:rPr>
          <w:sz w:val="24"/>
          <w:szCs w:val="24"/>
        </w:rPr>
        <w:t>и плановый период на 2018 и 2019 годов»</w:t>
      </w:r>
    </w:p>
    <w:p w:rsidR="00C824A8" w:rsidRPr="00C824A8" w:rsidRDefault="00C824A8" w:rsidP="00712FF9">
      <w:pPr>
        <w:spacing w:line="240" w:lineRule="atLeast"/>
        <w:ind w:left="4956" w:firstLine="708"/>
        <w:jc w:val="right"/>
        <w:rPr>
          <w:sz w:val="24"/>
          <w:szCs w:val="24"/>
        </w:rPr>
      </w:pPr>
      <w:r w:rsidRPr="00C824A8">
        <w:rPr>
          <w:bCs/>
          <w:sz w:val="24"/>
          <w:szCs w:val="24"/>
        </w:rPr>
        <w:t xml:space="preserve">от 26.12.2016 № </w:t>
      </w:r>
      <w:r>
        <w:rPr>
          <w:bCs/>
          <w:sz w:val="24"/>
          <w:szCs w:val="24"/>
        </w:rPr>
        <w:t>86</w:t>
      </w:r>
    </w:p>
    <w:p w:rsidR="00C824A8" w:rsidRPr="00C824A8" w:rsidRDefault="00C824A8" w:rsidP="00712FF9">
      <w:pPr>
        <w:spacing w:line="240" w:lineRule="atLeast"/>
        <w:jc w:val="center"/>
        <w:rPr>
          <w:sz w:val="24"/>
          <w:szCs w:val="24"/>
        </w:rPr>
      </w:pPr>
      <w:r w:rsidRPr="00C824A8">
        <w:rPr>
          <w:sz w:val="24"/>
          <w:szCs w:val="24"/>
        </w:rPr>
        <w:t>Распределение межбюджетных трансфертов из бюджета</w:t>
      </w:r>
    </w:p>
    <w:p w:rsidR="00091620" w:rsidRDefault="00C824A8" w:rsidP="00712FF9">
      <w:pPr>
        <w:spacing w:line="240" w:lineRule="atLeast"/>
        <w:jc w:val="center"/>
        <w:rPr>
          <w:sz w:val="24"/>
          <w:szCs w:val="24"/>
        </w:rPr>
      </w:pPr>
      <w:r w:rsidRPr="00C824A8">
        <w:rPr>
          <w:sz w:val="24"/>
          <w:szCs w:val="24"/>
        </w:rPr>
        <w:t xml:space="preserve"> муниципального образования «Александровский район»</w:t>
      </w:r>
    </w:p>
    <w:p w:rsidR="00C824A8" w:rsidRDefault="00C824A8" w:rsidP="00712FF9">
      <w:pPr>
        <w:spacing w:line="240" w:lineRule="atLeast"/>
        <w:jc w:val="center"/>
        <w:rPr>
          <w:sz w:val="24"/>
          <w:szCs w:val="24"/>
        </w:rPr>
      </w:pPr>
      <w:r w:rsidRPr="00C824A8">
        <w:rPr>
          <w:sz w:val="24"/>
          <w:szCs w:val="24"/>
        </w:rPr>
        <w:t xml:space="preserve"> бюджетам поселений на 2017 год </w:t>
      </w:r>
    </w:p>
    <w:p w:rsidR="00D06D97" w:rsidRPr="00C824A8" w:rsidRDefault="00D06D97" w:rsidP="00712FF9">
      <w:pPr>
        <w:spacing w:line="240" w:lineRule="atLeast"/>
        <w:jc w:val="center"/>
        <w:rPr>
          <w:sz w:val="24"/>
          <w:szCs w:val="24"/>
        </w:rPr>
      </w:pPr>
    </w:p>
    <w:p w:rsidR="00C824A8" w:rsidRPr="00C824A8" w:rsidRDefault="00C824A8" w:rsidP="00712FF9">
      <w:pPr>
        <w:spacing w:line="240" w:lineRule="atLeast"/>
        <w:jc w:val="right"/>
        <w:rPr>
          <w:sz w:val="24"/>
          <w:szCs w:val="24"/>
        </w:rPr>
      </w:pPr>
    </w:p>
    <w:p w:rsidR="00C824A8" w:rsidRDefault="00C824A8" w:rsidP="00712FF9">
      <w:pPr>
        <w:spacing w:line="240" w:lineRule="atLeast"/>
        <w:jc w:val="right"/>
        <w:rPr>
          <w:sz w:val="24"/>
          <w:szCs w:val="24"/>
        </w:rPr>
      </w:pPr>
      <w:r w:rsidRPr="00C824A8">
        <w:rPr>
          <w:sz w:val="24"/>
          <w:szCs w:val="24"/>
        </w:rPr>
        <w:t>Единица измерения: тыс. рублей</w:t>
      </w:r>
    </w:p>
    <w:p w:rsidR="00D06D97" w:rsidRDefault="00D06D97" w:rsidP="00C779FC">
      <w:pPr>
        <w:spacing w:line="240" w:lineRule="atLeast"/>
        <w:ind w:left="-57" w:right="-57"/>
        <w:jc w:val="right"/>
        <w:rPr>
          <w:sz w:val="24"/>
          <w:szCs w:val="24"/>
        </w:rPr>
      </w:pPr>
    </w:p>
    <w:tbl>
      <w:tblPr>
        <w:tblW w:w="9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746"/>
        <w:gridCol w:w="1329"/>
        <w:gridCol w:w="1191"/>
      </w:tblGrid>
      <w:tr w:rsidR="00576D7D" w:rsidRPr="00576D7D" w:rsidTr="004B13BB">
        <w:trPr>
          <w:trHeight w:val="20"/>
          <w:tblHeader/>
        </w:trPr>
        <w:tc>
          <w:tcPr>
            <w:tcW w:w="5953" w:type="dxa"/>
            <w:shd w:val="clear" w:color="auto" w:fill="auto"/>
            <w:noWrap/>
            <w:vAlign w:val="center"/>
            <w:hideMark/>
          </w:tcPr>
          <w:p w:rsidR="00576D7D" w:rsidRPr="00576D7D" w:rsidRDefault="00576D7D" w:rsidP="004B13BB">
            <w:pPr>
              <w:spacing w:line="240" w:lineRule="atLeast"/>
              <w:ind w:left="-57" w:right="-57"/>
              <w:jc w:val="center"/>
              <w:rPr>
                <w:sz w:val="24"/>
                <w:szCs w:val="24"/>
              </w:rPr>
            </w:pPr>
            <w:bookmarkStart w:id="1" w:name="RANGE!A1:I156"/>
            <w:r w:rsidRPr="00576D7D">
              <w:rPr>
                <w:sz w:val="24"/>
                <w:szCs w:val="24"/>
              </w:rPr>
              <w:t>Наименование показателя</w:t>
            </w:r>
            <w:bookmarkEnd w:id="1"/>
          </w:p>
        </w:tc>
        <w:tc>
          <w:tcPr>
            <w:tcW w:w="746" w:type="dxa"/>
            <w:shd w:val="clear" w:color="auto" w:fill="auto"/>
            <w:noWrap/>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КФСР</w:t>
            </w:r>
          </w:p>
        </w:tc>
        <w:tc>
          <w:tcPr>
            <w:tcW w:w="1329" w:type="dxa"/>
            <w:shd w:val="clear" w:color="auto" w:fill="auto"/>
            <w:noWrap/>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КЦСР</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Pr>
                <w:sz w:val="24"/>
                <w:szCs w:val="24"/>
              </w:rPr>
              <w:t>Сумма</w:t>
            </w:r>
          </w:p>
        </w:tc>
      </w:tr>
      <w:tr w:rsidR="00576D7D" w:rsidRPr="00576D7D" w:rsidTr="004B13BB">
        <w:trPr>
          <w:trHeight w:val="20"/>
          <w:tblHeader/>
        </w:trPr>
        <w:tc>
          <w:tcPr>
            <w:tcW w:w="5953" w:type="dxa"/>
            <w:shd w:val="clear" w:color="auto" w:fill="auto"/>
            <w:noWrap/>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w:t>
            </w:r>
          </w:p>
        </w:tc>
        <w:tc>
          <w:tcPr>
            <w:tcW w:w="746" w:type="dxa"/>
            <w:shd w:val="clear" w:color="auto" w:fill="auto"/>
            <w:noWrap/>
            <w:vAlign w:val="center"/>
            <w:hideMark/>
          </w:tcPr>
          <w:p w:rsidR="00576D7D" w:rsidRPr="00576D7D" w:rsidRDefault="00576D7D" w:rsidP="004B13BB">
            <w:pPr>
              <w:spacing w:line="240" w:lineRule="atLeast"/>
              <w:ind w:left="-57" w:right="-57"/>
              <w:jc w:val="center"/>
              <w:rPr>
                <w:sz w:val="24"/>
                <w:szCs w:val="24"/>
              </w:rPr>
            </w:pPr>
            <w:r>
              <w:rPr>
                <w:sz w:val="24"/>
                <w:szCs w:val="24"/>
              </w:rPr>
              <w:t>2</w:t>
            </w:r>
          </w:p>
        </w:tc>
        <w:tc>
          <w:tcPr>
            <w:tcW w:w="1329" w:type="dxa"/>
            <w:shd w:val="clear" w:color="auto" w:fill="auto"/>
            <w:noWrap/>
            <w:vAlign w:val="center"/>
            <w:hideMark/>
          </w:tcPr>
          <w:p w:rsidR="00576D7D" w:rsidRPr="00576D7D" w:rsidRDefault="00576D7D" w:rsidP="004B13BB">
            <w:pPr>
              <w:spacing w:line="240" w:lineRule="atLeast"/>
              <w:ind w:left="-57" w:right="-57"/>
              <w:jc w:val="center"/>
              <w:rPr>
                <w:sz w:val="24"/>
                <w:szCs w:val="24"/>
              </w:rPr>
            </w:pPr>
            <w:r>
              <w:rPr>
                <w:sz w:val="24"/>
                <w:szCs w:val="24"/>
              </w:rPr>
              <w:t>3</w:t>
            </w:r>
          </w:p>
        </w:tc>
        <w:tc>
          <w:tcPr>
            <w:tcW w:w="1191" w:type="dxa"/>
            <w:shd w:val="clear" w:color="auto" w:fill="auto"/>
            <w:noWrap/>
            <w:vAlign w:val="center"/>
            <w:hideMark/>
          </w:tcPr>
          <w:p w:rsidR="00576D7D" w:rsidRPr="00576D7D" w:rsidRDefault="00576D7D" w:rsidP="004B13BB">
            <w:pPr>
              <w:spacing w:line="240" w:lineRule="atLeast"/>
              <w:ind w:left="-57" w:right="-57"/>
              <w:jc w:val="center"/>
              <w:rPr>
                <w:sz w:val="24"/>
                <w:szCs w:val="24"/>
              </w:rPr>
            </w:pPr>
            <w:r>
              <w:rPr>
                <w:sz w:val="24"/>
                <w:szCs w:val="24"/>
              </w:rPr>
              <w:t>4</w:t>
            </w:r>
          </w:p>
        </w:tc>
      </w:tr>
      <w:tr w:rsidR="00576D7D" w:rsidRPr="00576D7D" w:rsidTr="004B13BB">
        <w:trPr>
          <w:trHeight w:val="20"/>
        </w:trPr>
        <w:tc>
          <w:tcPr>
            <w:tcW w:w="5953" w:type="dxa"/>
            <w:shd w:val="clear" w:color="auto" w:fill="auto"/>
            <w:noWrap/>
            <w:vAlign w:val="center"/>
            <w:hideMark/>
          </w:tcPr>
          <w:p w:rsidR="00576D7D" w:rsidRPr="00576D7D" w:rsidRDefault="00576D7D" w:rsidP="004B13BB">
            <w:pPr>
              <w:spacing w:line="240" w:lineRule="atLeast"/>
              <w:ind w:left="-57" w:right="-57"/>
              <w:rPr>
                <w:sz w:val="24"/>
                <w:szCs w:val="24"/>
              </w:rPr>
            </w:pPr>
            <w:r w:rsidRPr="00576D7D">
              <w:rPr>
                <w:sz w:val="24"/>
                <w:szCs w:val="24"/>
              </w:rPr>
              <w:t>ВСЕГО:</w:t>
            </w:r>
          </w:p>
        </w:tc>
        <w:tc>
          <w:tcPr>
            <w:tcW w:w="746" w:type="dxa"/>
            <w:shd w:val="clear" w:color="auto" w:fill="auto"/>
            <w:noWrap/>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329" w:type="dxa"/>
            <w:shd w:val="clear" w:color="auto" w:fill="auto"/>
            <w:noWrap/>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87 104,669</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Обеспечение проведения выборов и референдумов</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1 044,000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Проведение выборов</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5211100000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1 044,000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84,000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0107</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Обеспечение пожарной безопасности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910,000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Содержание пожарных машин</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610,000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146,000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146,000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146,000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86,000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86,000</w:t>
            </w:r>
          </w:p>
        </w:tc>
      </w:tr>
      <w:tr w:rsidR="00576D7D" w:rsidRPr="00576D7D" w:rsidTr="004B13BB">
        <w:trPr>
          <w:trHeight w:val="20"/>
        </w:trPr>
        <w:tc>
          <w:tcPr>
            <w:tcW w:w="5953" w:type="dxa"/>
            <w:shd w:val="clear" w:color="auto" w:fill="auto"/>
            <w:vAlign w:val="center"/>
            <w:hideMark/>
          </w:tcPr>
          <w:p w:rsidR="00576D7D" w:rsidRPr="00576D7D" w:rsidRDefault="004B13BB" w:rsidP="004B13BB">
            <w:pPr>
              <w:spacing w:line="240" w:lineRule="atLeast"/>
              <w:ind w:left="-57" w:right="-57"/>
              <w:rPr>
                <w:sz w:val="24"/>
                <w:szCs w:val="24"/>
              </w:rPr>
            </w:pPr>
            <w:r w:rsidRPr="00576D7D">
              <w:rPr>
                <w:sz w:val="24"/>
                <w:szCs w:val="24"/>
              </w:rPr>
              <w:t xml:space="preserve">Капитальный ремонт здания гаража расположенного по </w:t>
            </w:r>
            <w:r>
              <w:rPr>
                <w:sz w:val="24"/>
                <w:szCs w:val="24"/>
              </w:rPr>
              <w:t xml:space="preserve">адресу с. Новоникольское, пер. </w:t>
            </w:r>
            <w:r w:rsidRPr="00576D7D">
              <w:rPr>
                <w:sz w:val="24"/>
                <w:szCs w:val="24"/>
              </w:rPr>
              <w:t>Школьный, дом 7</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5820400000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0310</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5820400000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Сельское хозяйство и рыболовство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0405</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Оказание адресной помощи гражданам, имеющих в личном подсобном хозяйстве коров</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0405</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0405</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402,000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0405</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0405</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63,000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0405</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33,000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xml:space="preserve">Муниципальное казённое учреждение  "Администрация </w:t>
            </w:r>
            <w:r w:rsidRPr="00576D7D">
              <w:rPr>
                <w:sz w:val="24"/>
                <w:szCs w:val="24"/>
              </w:rPr>
              <w:lastRenderedPageBreak/>
              <w:t>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lastRenderedPageBreak/>
              <w:t>0405</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81,000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lastRenderedPageBreak/>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0405</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Транспорт</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311,886</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Создание условий для обеспечения перевозок водным транспортом (обустройство сходней, траление паромных причалов)</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5210400000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213,600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43,216</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43,216</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74,800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52,368</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Установка знаков навигационного ограждения судового хода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5210500000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83,223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52,105</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83,223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Траление причала для выгрузки топлива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5211900000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15,063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0408</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5211900000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15,063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Дорожное хозяйство (дорожные фонды)</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7 882,780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Капитальный и текущий ремонт автомобильных дорог и инженерных сооружений на них в границах муниципальных районов и поселений</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5210600000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2 510,000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5210600000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2 510,000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52106S0895</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4 728,800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52106S0895</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4 728,800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52106S0000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343,980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52106S0000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343,980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Межбюджетные трансферты на содержание зимника б. н. п. Медведево - п. Северный</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0409</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Другие вопросы в области национальной экономики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3 971,420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Выполнение работ по развитию сетей сотовой связи стандарта GSM в с. Назино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5211600000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1 500,000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5211600000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1 500,000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Проведение независимой оценки линий электропередач</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5211300000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360,000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5211300000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360,000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Подготовка документации по планировке и межеванию территорий населенных пунктов ТО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r w:rsidR="004B13BB" w:rsidRPr="00576D7D">
              <w:rPr>
                <w:sz w:val="24"/>
                <w:szCs w:val="24"/>
              </w:rPr>
              <w:t>Софинан</w:t>
            </w:r>
            <w:r w:rsidR="004B13BB">
              <w:rPr>
                <w:sz w:val="24"/>
                <w:szCs w:val="24"/>
              </w:rPr>
              <w:t>сирование расходов по подготовке</w:t>
            </w:r>
            <w:r w:rsidR="004B13BB" w:rsidRPr="00576D7D">
              <w:rPr>
                <w:sz w:val="24"/>
                <w:szCs w:val="24"/>
              </w:rPr>
              <w:t xml:space="preserve"> </w:t>
            </w:r>
            <w:r w:rsidR="004B13BB" w:rsidRPr="00576D7D">
              <w:rPr>
                <w:sz w:val="24"/>
                <w:szCs w:val="24"/>
              </w:rPr>
              <w:lastRenderedPageBreak/>
              <w:t>документации по планировке и межеванию территорий населенных пунктов Томской области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lastRenderedPageBreak/>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57203S0000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75,000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lastRenderedPageBreak/>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57203S0000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75,000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Подготовка документации по планировке и межеванию территорий населенных пунктов ТО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57203S0810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1 425,000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57203S0810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1 425,000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xml:space="preserve">Софинансирование расходов на подготовку цифровых </w:t>
            </w:r>
            <w:r w:rsidR="004B13BB" w:rsidRPr="00576D7D">
              <w:rPr>
                <w:sz w:val="24"/>
                <w:szCs w:val="24"/>
              </w:rPr>
              <w:t>топографических</w:t>
            </w:r>
            <w:r w:rsidRPr="00576D7D">
              <w:rPr>
                <w:sz w:val="24"/>
                <w:szCs w:val="24"/>
              </w:rPr>
              <w:t xml:space="preserve"> планов для выполнения документации по планировке территорий населенных пунктов ТО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11,250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11,250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Подготовка цифровых топографических планов для выполнения документации по планировке территорий населенных пунктов ТО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57204S0860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213,750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 </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57204S0860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213,750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xml:space="preserve">Определение рыночной стоимости воздушных линий электропередач </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5720600000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31,420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5720600000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31,420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Подготовка землеустроительных дел по описанию местоположения границ населенных пунктов</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5720700000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340,000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5720700000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70,000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5720700000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70,000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5720700000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5720700000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0412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5720700000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Жилищное хозяйство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0501</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17,500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Создание условий для управления многоквартирными домами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0501</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67010S0850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17,500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0501</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67010S0850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17,500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Коммунальное хозяйство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47 062,936</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5210800000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10 845,000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5210800000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10 845,000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Компенсация местным бюджетам расходов по организации электроснабжения от дизельных электростанций</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52109S0120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17 916,000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52109S0120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6 565,600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52109S0120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5 984,500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52109S0120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5 365,900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5211200000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1 400,000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lastRenderedPageBreak/>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5211200000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1 400,000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6502000000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4 254,853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6502000000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1 235,549</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6502000000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1 744,826</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6502000000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1 274,478</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750,000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354,771</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110,040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123,553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161,636</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65104S0910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3 211,100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65104S0910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1 478,212</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65104S0910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513,417</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65104S0910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603,227</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65104S0910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616,244</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xml:space="preserve">Ремонт объектов жилищно - коммунального хозяйства </w:t>
            </w:r>
            <w:r w:rsidR="004B13BB" w:rsidRPr="00576D7D">
              <w:rPr>
                <w:sz w:val="24"/>
                <w:szCs w:val="24"/>
              </w:rPr>
              <w:t>(</w:t>
            </w:r>
            <w:r w:rsidRPr="00576D7D">
              <w:rPr>
                <w:sz w:val="24"/>
                <w:szCs w:val="24"/>
              </w:rPr>
              <w:t>зданий котельных)</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6510500000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3 500,000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6510500000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3 500,000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Мероприятия по обеспечению населения Александровского района чистой питьевой водой (обустройство площадок под установку станции водоочистки)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181,343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36,843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86,857</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57,643</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Мероприятия по обеспечению населения Томской области чистой питьевой водой (поставка ВОК)</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65202S950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5 004,640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65202S950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1 251,160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65202S950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1 251,160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xml:space="preserve">Муниципальное казённое учреждение  "Администрация </w:t>
            </w:r>
            <w:r w:rsidRPr="00576D7D">
              <w:rPr>
                <w:sz w:val="24"/>
                <w:szCs w:val="24"/>
              </w:rPr>
              <w:lastRenderedPageBreak/>
              <w:t>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lastRenderedPageBreak/>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65202S950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1 251,160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lastRenderedPageBreak/>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65202S950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1 251,160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Благоустройство</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1 649,697</w:t>
            </w:r>
          </w:p>
        </w:tc>
      </w:tr>
      <w:tr w:rsidR="00576D7D" w:rsidRPr="00576D7D" w:rsidTr="004B13BB">
        <w:trPr>
          <w:trHeight w:val="20"/>
        </w:trPr>
        <w:tc>
          <w:tcPr>
            <w:tcW w:w="5953" w:type="dxa"/>
            <w:shd w:val="clear" w:color="auto" w:fill="auto"/>
            <w:vAlign w:val="center"/>
            <w:hideMark/>
          </w:tcPr>
          <w:p w:rsidR="00576D7D" w:rsidRPr="00576D7D" w:rsidRDefault="004B13BB" w:rsidP="004B13BB">
            <w:pPr>
              <w:spacing w:line="240" w:lineRule="atLeast"/>
              <w:ind w:left="-57" w:right="-57"/>
              <w:rPr>
                <w:sz w:val="24"/>
                <w:szCs w:val="24"/>
              </w:rPr>
            </w:pPr>
            <w:r w:rsidRPr="00576D7D">
              <w:rPr>
                <w:sz w:val="24"/>
                <w:szCs w:val="24"/>
              </w:rPr>
              <w:t>Приобретение и уста</w:t>
            </w:r>
            <w:r>
              <w:rPr>
                <w:sz w:val="24"/>
                <w:szCs w:val="24"/>
              </w:rPr>
              <w:t>новка детской игровой площадки,</w:t>
            </w:r>
            <w:r w:rsidRPr="00576D7D">
              <w:rPr>
                <w:sz w:val="24"/>
                <w:szCs w:val="24"/>
              </w:rPr>
              <w:t xml:space="preserve"> с. Назино</w:t>
            </w:r>
            <w:r>
              <w:rPr>
                <w:sz w:val="24"/>
                <w:szCs w:val="24"/>
              </w:rPr>
              <w:t>, Александровского района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5711200000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Участие в реализации мероприятия "Формирование комфортной городской среды на территории Томской области"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471,620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471,620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57115L5550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878,077</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0503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57114S0000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878,077</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Охрана окружающей среды</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3 788,000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Сбор и утилизация бытовых и промышленных отходов</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288,000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88,000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85,000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54,000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5230100000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41,000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Содействие в приобретении техники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6531100000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3 500,000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0602</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6531100000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3 500,000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Культура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0801</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337,900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xml:space="preserve">Ремонт кровли в здании клуба с. </w:t>
            </w:r>
            <w:r w:rsidR="004B13BB" w:rsidRPr="00576D7D">
              <w:rPr>
                <w:sz w:val="24"/>
                <w:szCs w:val="24"/>
              </w:rPr>
              <w:t>Новоникольск</w:t>
            </w:r>
            <w:r w:rsidR="004B13BB">
              <w:rPr>
                <w:sz w:val="24"/>
                <w:szCs w:val="24"/>
              </w:rPr>
              <w:t>ое, Александровского района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0801</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5711800000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337,900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0801</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5711008000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337,900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Другие вопросы в области культуры, кинематографии</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0804</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0804</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5711400000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0804</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571140000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80,000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Прочие межбюджетные трансферты бюджетам субъектов Российской Федерации и муниципальных образований общего характера</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19 397,550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5620100000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19 397,550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lastRenderedPageBreak/>
              <w:t>Администрация Александровского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5620000000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5 616,070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5620000000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4 330,450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5620000000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3 437,800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5620000000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0,800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5620000000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3 916,350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1403</w:t>
            </w:r>
          </w:p>
        </w:tc>
        <w:tc>
          <w:tcPr>
            <w:tcW w:w="1329"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5620000000</w:t>
            </w:r>
          </w:p>
        </w:tc>
        <w:tc>
          <w:tcPr>
            <w:tcW w:w="1191" w:type="dxa"/>
            <w:shd w:val="clear" w:color="auto" w:fill="auto"/>
            <w:vAlign w:val="center"/>
            <w:hideMark/>
          </w:tcPr>
          <w:p w:rsidR="00576D7D" w:rsidRPr="00576D7D" w:rsidRDefault="00576D7D" w:rsidP="004B13BB">
            <w:pPr>
              <w:spacing w:line="240" w:lineRule="atLeast"/>
              <w:ind w:left="-57" w:right="-57"/>
              <w:jc w:val="center"/>
              <w:rPr>
                <w:sz w:val="24"/>
                <w:szCs w:val="24"/>
              </w:rPr>
            </w:pPr>
            <w:r w:rsidRPr="00576D7D">
              <w:rPr>
                <w:sz w:val="24"/>
                <w:szCs w:val="24"/>
              </w:rPr>
              <w:t>2 096,080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b/>
                <w:bCs/>
                <w:i/>
                <w:iCs/>
                <w:sz w:val="24"/>
                <w:szCs w:val="24"/>
              </w:rPr>
            </w:pPr>
            <w:r w:rsidRPr="00576D7D">
              <w:rPr>
                <w:b/>
                <w:bCs/>
                <w:i/>
                <w:iCs/>
                <w:sz w:val="24"/>
                <w:szCs w:val="24"/>
              </w:rPr>
              <w:t>Всего иных межбюджетных трансфертов по поселениям</w:t>
            </w:r>
          </w:p>
        </w:tc>
        <w:tc>
          <w:tcPr>
            <w:tcW w:w="746" w:type="dxa"/>
            <w:shd w:val="clear" w:color="auto" w:fill="auto"/>
            <w:noWrap/>
            <w:vAlign w:val="bottom"/>
            <w:hideMark/>
          </w:tcPr>
          <w:p w:rsidR="00576D7D" w:rsidRPr="00576D7D" w:rsidRDefault="00576D7D" w:rsidP="004B13BB">
            <w:pPr>
              <w:spacing w:line="240" w:lineRule="atLeast"/>
              <w:ind w:left="-57" w:right="-57"/>
              <w:rPr>
                <w:b/>
                <w:bCs/>
                <w:i/>
                <w:iCs/>
                <w:sz w:val="24"/>
                <w:szCs w:val="24"/>
              </w:rPr>
            </w:pPr>
            <w:r w:rsidRPr="00576D7D">
              <w:rPr>
                <w:b/>
                <w:bCs/>
                <w:i/>
                <w:iCs/>
                <w:sz w:val="24"/>
                <w:szCs w:val="24"/>
              </w:rPr>
              <w:t> </w:t>
            </w:r>
          </w:p>
        </w:tc>
        <w:tc>
          <w:tcPr>
            <w:tcW w:w="1329" w:type="dxa"/>
            <w:shd w:val="clear" w:color="auto" w:fill="auto"/>
            <w:noWrap/>
            <w:vAlign w:val="bottom"/>
            <w:hideMark/>
          </w:tcPr>
          <w:p w:rsidR="00576D7D" w:rsidRPr="00576D7D" w:rsidRDefault="00576D7D" w:rsidP="004B13BB">
            <w:pPr>
              <w:spacing w:line="240" w:lineRule="atLeast"/>
              <w:ind w:left="-57" w:right="-57"/>
              <w:rPr>
                <w:b/>
                <w:bCs/>
                <w:i/>
                <w:iCs/>
                <w:sz w:val="24"/>
                <w:szCs w:val="24"/>
              </w:rPr>
            </w:pPr>
            <w:r w:rsidRPr="00576D7D">
              <w:rPr>
                <w:b/>
                <w:bCs/>
                <w:i/>
                <w:iCs/>
                <w:sz w:val="24"/>
                <w:szCs w:val="24"/>
              </w:rPr>
              <w:t> </w:t>
            </w:r>
          </w:p>
        </w:tc>
        <w:tc>
          <w:tcPr>
            <w:tcW w:w="1191" w:type="dxa"/>
            <w:shd w:val="clear" w:color="auto" w:fill="auto"/>
            <w:noWrap/>
            <w:vAlign w:val="bottom"/>
            <w:hideMark/>
          </w:tcPr>
          <w:p w:rsidR="00576D7D" w:rsidRPr="00576D7D" w:rsidRDefault="00576D7D" w:rsidP="004B13BB">
            <w:pPr>
              <w:spacing w:line="240" w:lineRule="atLeast"/>
              <w:ind w:left="-57" w:right="-57"/>
              <w:jc w:val="right"/>
              <w:rPr>
                <w:b/>
                <w:bCs/>
                <w:i/>
                <w:iCs/>
                <w:sz w:val="24"/>
                <w:szCs w:val="24"/>
              </w:rPr>
            </w:pPr>
            <w:r w:rsidRPr="00576D7D">
              <w:rPr>
                <w:b/>
                <w:bCs/>
                <w:i/>
                <w:iCs/>
                <w:sz w:val="24"/>
                <w:szCs w:val="24"/>
              </w:rPr>
              <w:t>87 104,669</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Александровского сельского поселения</w:t>
            </w:r>
          </w:p>
        </w:tc>
        <w:tc>
          <w:tcPr>
            <w:tcW w:w="746"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329"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noWrap/>
            <w:vAlign w:val="bottom"/>
            <w:hideMark/>
          </w:tcPr>
          <w:p w:rsidR="00576D7D" w:rsidRPr="00576D7D" w:rsidRDefault="00576D7D" w:rsidP="004B13BB">
            <w:pPr>
              <w:spacing w:line="240" w:lineRule="atLeast"/>
              <w:ind w:left="-57" w:right="-57"/>
              <w:jc w:val="right"/>
              <w:rPr>
                <w:sz w:val="24"/>
                <w:szCs w:val="24"/>
              </w:rPr>
            </w:pPr>
            <w:r w:rsidRPr="00576D7D">
              <w:rPr>
                <w:sz w:val="24"/>
                <w:szCs w:val="24"/>
              </w:rPr>
              <w:t>37 331,030</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Лукашкин-Ярского сельского поселения</w:t>
            </w:r>
          </w:p>
        </w:tc>
        <w:tc>
          <w:tcPr>
            <w:tcW w:w="746"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329"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noWrap/>
            <w:vAlign w:val="bottom"/>
            <w:hideMark/>
          </w:tcPr>
          <w:p w:rsidR="00576D7D" w:rsidRPr="00576D7D" w:rsidRDefault="00576D7D" w:rsidP="004B13BB">
            <w:pPr>
              <w:spacing w:line="240" w:lineRule="atLeast"/>
              <w:ind w:left="-57" w:right="-57"/>
              <w:jc w:val="right"/>
              <w:rPr>
                <w:sz w:val="24"/>
                <w:szCs w:val="24"/>
              </w:rPr>
            </w:pPr>
            <w:r w:rsidRPr="00576D7D">
              <w:rPr>
                <w:sz w:val="24"/>
                <w:szCs w:val="24"/>
              </w:rPr>
              <w:t>14 547,275</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Назинского сельского поселения</w:t>
            </w:r>
          </w:p>
        </w:tc>
        <w:tc>
          <w:tcPr>
            <w:tcW w:w="746"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329"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noWrap/>
            <w:vAlign w:val="bottom"/>
            <w:hideMark/>
          </w:tcPr>
          <w:p w:rsidR="00576D7D" w:rsidRPr="00576D7D" w:rsidRDefault="00576D7D" w:rsidP="004B13BB">
            <w:pPr>
              <w:spacing w:line="240" w:lineRule="atLeast"/>
              <w:ind w:left="-57" w:right="-57"/>
              <w:jc w:val="right"/>
              <w:rPr>
                <w:sz w:val="24"/>
                <w:szCs w:val="24"/>
              </w:rPr>
            </w:pPr>
            <w:r w:rsidRPr="00576D7D">
              <w:rPr>
                <w:sz w:val="24"/>
                <w:szCs w:val="24"/>
              </w:rPr>
              <w:t>16 867,345</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Новоникольского сельского поселения"</w:t>
            </w:r>
          </w:p>
        </w:tc>
        <w:tc>
          <w:tcPr>
            <w:tcW w:w="746"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329"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noWrap/>
            <w:vAlign w:val="bottom"/>
            <w:hideMark/>
          </w:tcPr>
          <w:p w:rsidR="00576D7D" w:rsidRPr="00576D7D" w:rsidRDefault="00576D7D" w:rsidP="004B13BB">
            <w:pPr>
              <w:spacing w:line="240" w:lineRule="atLeast"/>
              <w:ind w:left="-57" w:right="-57"/>
              <w:jc w:val="right"/>
              <w:rPr>
                <w:sz w:val="24"/>
                <w:szCs w:val="24"/>
              </w:rPr>
            </w:pPr>
            <w:r w:rsidRPr="00576D7D">
              <w:rPr>
                <w:sz w:val="24"/>
                <w:szCs w:val="24"/>
              </w:rPr>
              <w:t>9 967,998</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Муниципальное казённое учреждение "Администрация Октябрьского сельского поселения"</w:t>
            </w:r>
          </w:p>
        </w:tc>
        <w:tc>
          <w:tcPr>
            <w:tcW w:w="746"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329"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noWrap/>
            <w:vAlign w:val="bottom"/>
            <w:hideMark/>
          </w:tcPr>
          <w:p w:rsidR="00576D7D" w:rsidRPr="00576D7D" w:rsidRDefault="00576D7D" w:rsidP="004B13BB">
            <w:pPr>
              <w:spacing w:line="240" w:lineRule="atLeast"/>
              <w:ind w:left="-57" w:right="-57"/>
              <w:jc w:val="right"/>
              <w:rPr>
                <w:sz w:val="24"/>
                <w:szCs w:val="24"/>
              </w:rPr>
            </w:pPr>
            <w:r w:rsidRPr="00576D7D">
              <w:rPr>
                <w:sz w:val="24"/>
                <w:szCs w:val="24"/>
              </w:rPr>
              <w:t>3 824,251</w:t>
            </w:r>
          </w:p>
        </w:tc>
      </w:tr>
      <w:tr w:rsidR="00576D7D" w:rsidRPr="00576D7D" w:rsidTr="004B13BB">
        <w:trPr>
          <w:trHeight w:val="20"/>
        </w:trPr>
        <w:tc>
          <w:tcPr>
            <w:tcW w:w="5953" w:type="dxa"/>
            <w:shd w:val="clear" w:color="auto" w:fill="auto"/>
            <w:vAlign w:val="center"/>
            <w:hideMark/>
          </w:tcPr>
          <w:p w:rsidR="00576D7D" w:rsidRPr="00576D7D" w:rsidRDefault="00576D7D" w:rsidP="004B13BB">
            <w:pPr>
              <w:spacing w:line="240" w:lineRule="atLeast"/>
              <w:ind w:left="-57" w:right="-57"/>
              <w:rPr>
                <w:sz w:val="24"/>
                <w:szCs w:val="24"/>
              </w:rPr>
            </w:pPr>
            <w:r w:rsidRPr="00576D7D">
              <w:rPr>
                <w:sz w:val="24"/>
                <w:szCs w:val="24"/>
              </w:rPr>
              <w:t>Администрация Северного сельского поселения</w:t>
            </w:r>
          </w:p>
        </w:tc>
        <w:tc>
          <w:tcPr>
            <w:tcW w:w="746"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329" w:type="dxa"/>
            <w:shd w:val="clear" w:color="auto" w:fill="auto"/>
            <w:noWrap/>
            <w:vAlign w:val="bottom"/>
            <w:hideMark/>
          </w:tcPr>
          <w:p w:rsidR="00576D7D" w:rsidRPr="00576D7D" w:rsidRDefault="00576D7D" w:rsidP="004B13BB">
            <w:pPr>
              <w:spacing w:line="240" w:lineRule="atLeast"/>
              <w:ind w:left="-57" w:right="-57"/>
              <w:rPr>
                <w:sz w:val="24"/>
                <w:szCs w:val="24"/>
              </w:rPr>
            </w:pPr>
            <w:r w:rsidRPr="00576D7D">
              <w:rPr>
                <w:sz w:val="24"/>
                <w:szCs w:val="24"/>
              </w:rPr>
              <w:t> </w:t>
            </w:r>
          </w:p>
        </w:tc>
        <w:tc>
          <w:tcPr>
            <w:tcW w:w="1191" w:type="dxa"/>
            <w:shd w:val="clear" w:color="auto" w:fill="auto"/>
            <w:noWrap/>
            <w:vAlign w:val="bottom"/>
            <w:hideMark/>
          </w:tcPr>
          <w:p w:rsidR="00576D7D" w:rsidRPr="00576D7D" w:rsidRDefault="00576D7D" w:rsidP="004B13BB">
            <w:pPr>
              <w:spacing w:line="240" w:lineRule="atLeast"/>
              <w:ind w:left="-57" w:right="-57"/>
              <w:jc w:val="right"/>
              <w:rPr>
                <w:sz w:val="24"/>
                <w:szCs w:val="24"/>
              </w:rPr>
            </w:pPr>
            <w:r w:rsidRPr="00576D7D">
              <w:rPr>
                <w:sz w:val="24"/>
                <w:szCs w:val="24"/>
              </w:rPr>
              <w:t>4 566,770</w:t>
            </w:r>
          </w:p>
        </w:tc>
      </w:tr>
    </w:tbl>
    <w:p w:rsidR="00576D7D" w:rsidRDefault="00576D7D" w:rsidP="00C779FC">
      <w:pPr>
        <w:spacing w:line="240" w:lineRule="atLeast"/>
        <w:ind w:left="-57" w:right="-57"/>
        <w:jc w:val="right"/>
        <w:rPr>
          <w:sz w:val="24"/>
          <w:szCs w:val="24"/>
        </w:rPr>
      </w:pPr>
    </w:p>
    <w:p w:rsidR="00576D7D" w:rsidRDefault="00576D7D" w:rsidP="00C779FC">
      <w:pPr>
        <w:spacing w:line="240" w:lineRule="atLeast"/>
        <w:ind w:left="-57" w:right="-57"/>
        <w:jc w:val="right"/>
        <w:rPr>
          <w:sz w:val="24"/>
          <w:szCs w:val="24"/>
        </w:rPr>
      </w:pPr>
    </w:p>
    <w:p w:rsidR="00576D7D" w:rsidRDefault="00576D7D" w:rsidP="00C779FC">
      <w:pPr>
        <w:spacing w:line="240" w:lineRule="atLeast"/>
        <w:ind w:left="-57" w:right="-57"/>
        <w:jc w:val="right"/>
        <w:rPr>
          <w:sz w:val="24"/>
          <w:szCs w:val="24"/>
        </w:rPr>
      </w:pPr>
    </w:p>
    <w:p w:rsidR="00576D7D" w:rsidRDefault="00576D7D" w:rsidP="00C779FC">
      <w:pPr>
        <w:spacing w:line="240" w:lineRule="atLeast"/>
        <w:ind w:left="-57" w:right="-57"/>
        <w:jc w:val="right"/>
        <w:rPr>
          <w:sz w:val="24"/>
          <w:szCs w:val="24"/>
        </w:rPr>
      </w:pPr>
    </w:p>
    <w:p w:rsidR="00576D7D" w:rsidRDefault="00576D7D" w:rsidP="00C779FC">
      <w:pPr>
        <w:spacing w:line="240" w:lineRule="atLeast"/>
        <w:ind w:left="-57" w:right="-57"/>
        <w:jc w:val="right"/>
        <w:rPr>
          <w:sz w:val="24"/>
          <w:szCs w:val="24"/>
        </w:rPr>
      </w:pPr>
    </w:p>
    <w:p w:rsidR="00D06D97" w:rsidRDefault="00D06D97" w:rsidP="00712FF9">
      <w:pPr>
        <w:spacing w:line="240" w:lineRule="atLeast"/>
        <w:jc w:val="right"/>
        <w:rPr>
          <w:sz w:val="24"/>
          <w:szCs w:val="24"/>
        </w:rPr>
      </w:pPr>
    </w:p>
    <w:p w:rsidR="00D06D97" w:rsidRPr="00C824A8" w:rsidRDefault="00D06D97" w:rsidP="00712FF9">
      <w:pPr>
        <w:spacing w:line="240" w:lineRule="atLeast"/>
        <w:jc w:val="right"/>
        <w:rPr>
          <w:sz w:val="24"/>
          <w:szCs w:val="24"/>
        </w:rPr>
      </w:pPr>
    </w:p>
    <w:p w:rsidR="00C824A8" w:rsidRPr="00C824A8" w:rsidRDefault="00C824A8" w:rsidP="00712FF9">
      <w:pPr>
        <w:spacing w:line="240" w:lineRule="atLeast"/>
        <w:jc w:val="right"/>
        <w:rPr>
          <w:sz w:val="24"/>
          <w:szCs w:val="24"/>
        </w:rPr>
      </w:pPr>
    </w:p>
    <w:p w:rsidR="00C824A8" w:rsidRPr="00C824A8" w:rsidRDefault="00C824A8" w:rsidP="00712FF9">
      <w:pPr>
        <w:jc w:val="right"/>
        <w:rPr>
          <w:bCs/>
          <w:sz w:val="24"/>
          <w:szCs w:val="24"/>
        </w:rPr>
      </w:pPr>
      <w:r>
        <w:br w:type="page"/>
      </w:r>
      <w:r w:rsidR="00E0524C">
        <w:rPr>
          <w:bCs/>
          <w:sz w:val="24"/>
          <w:szCs w:val="24"/>
        </w:rPr>
        <w:lastRenderedPageBreak/>
        <w:t>П</w:t>
      </w:r>
      <w:r w:rsidRPr="00C824A8">
        <w:rPr>
          <w:bCs/>
          <w:sz w:val="24"/>
          <w:szCs w:val="24"/>
        </w:rPr>
        <w:t xml:space="preserve">риложение </w:t>
      </w:r>
      <w:r>
        <w:rPr>
          <w:bCs/>
          <w:sz w:val="24"/>
          <w:szCs w:val="24"/>
        </w:rPr>
        <w:t>2</w:t>
      </w:r>
      <w:r w:rsidR="00792D53">
        <w:rPr>
          <w:bCs/>
          <w:sz w:val="24"/>
          <w:szCs w:val="24"/>
        </w:rPr>
        <w:t>2</w:t>
      </w:r>
    </w:p>
    <w:p w:rsidR="00C824A8" w:rsidRPr="00C824A8" w:rsidRDefault="00C824A8" w:rsidP="00712FF9">
      <w:pPr>
        <w:ind w:firstLine="567"/>
        <w:jc w:val="right"/>
        <w:rPr>
          <w:bCs/>
          <w:sz w:val="24"/>
          <w:szCs w:val="24"/>
        </w:rPr>
      </w:pPr>
      <w:r w:rsidRPr="00C824A8">
        <w:rPr>
          <w:bCs/>
          <w:sz w:val="24"/>
          <w:szCs w:val="24"/>
        </w:rPr>
        <w:t>к решению Думы</w:t>
      </w:r>
    </w:p>
    <w:p w:rsidR="00C824A8" w:rsidRPr="00C824A8" w:rsidRDefault="00C824A8" w:rsidP="00712FF9">
      <w:pPr>
        <w:ind w:firstLine="567"/>
        <w:jc w:val="right"/>
        <w:rPr>
          <w:bCs/>
          <w:sz w:val="24"/>
          <w:szCs w:val="24"/>
        </w:rPr>
      </w:pPr>
      <w:r w:rsidRPr="00C824A8">
        <w:rPr>
          <w:bCs/>
          <w:sz w:val="24"/>
          <w:szCs w:val="24"/>
        </w:rPr>
        <w:t>Александровского района</w:t>
      </w:r>
    </w:p>
    <w:p w:rsidR="00C824A8" w:rsidRPr="00C824A8" w:rsidRDefault="00C824A8" w:rsidP="00712FF9">
      <w:pPr>
        <w:ind w:firstLine="567"/>
        <w:jc w:val="right"/>
        <w:rPr>
          <w:bCs/>
          <w:sz w:val="24"/>
          <w:szCs w:val="24"/>
        </w:rPr>
      </w:pPr>
      <w:r w:rsidRPr="00C824A8">
        <w:rPr>
          <w:bCs/>
          <w:sz w:val="24"/>
          <w:szCs w:val="24"/>
        </w:rPr>
        <w:t>«О бюджете муниципального образования</w:t>
      </w:r>
    </w:p>
    <w:p w:rsidR="00C824A8" w:rsidRPr="00C824A8" w:rsidRDefault="00C824A8" w:rsidP="00712FF9">
      <w:pPr>
        <w:ind w:firstLine="567"/>
        <w:jc w:val="right"/>
        <w:rPr>
          <w:bCs/>
          <w:sz w:val="24"/>
          <w:szCs w:val="24"/>
        </w:rPr>
      </w:pPr>
      <w:r w:rsidRPr="00C824A8">
        <w:rPr>
          <w:bCs/>
          <w:sz w:val="24"/>
          <w:szCs w:val="24"/>
        </w:rPr>
        <w:t>«Александровский район» на 2017 год</w:t>
      </w:r>
    </w:p>
    <w:p w:rsidR="00C824A8" w:rsidRPr="00C824A8" w:rsidRDefault="00C824A8" w:rsidP="00712FF9">
      <w:pPr>
        <w:ind w:firstLine="567"/>
        <w:jc w:val="right"/>
        <w:rPr>
          <w:bCs/>
          <w:sz w:val="24"/>
          <w:szCs w:val="24"/>
        </w:rPr>
      </w:pPr>
      <w:r w:rsidRPr="00C824A8">
        <w:rPr>
          <w:bCs/>
          <w:sz w:val="24"/>
          <w:szCs w:val="24"/>
        </w:rPr>
        <w:t>и плановый период на 2018 и 2019 годов»</w:t>
      </w:r>
    </w:p>
    <w:p w:rsidR="00C824A8" w:rsidRPr="00C824A8" w:rsidRDefault="00C824A8" w:rsidP="00712FF9">
      <w:pPr>
        <w:ind w:firstLine="567"/>
        <w:jc w:val="right"/>
        <w:rPr>
          <w:bCs/>
          <w:sz w:val="24"/>
          <w:szCs w:val="24"/>
        </w:rPr>
      </w:pPr>
      <w:r w:rsidRPr="00C824A8">
        <w:rPr>
          <w:bCs/>
          <w:sz w:val="24"/>
          <w:szCs w:val="24"/>
        </w:rPr>
        <w:t xml:space="preserve">от 26.12.2016 № </w:t>
      </w:r>
      <w:r w:rsidR="00B4484A">
        <w:rPr>
          <w:bCs/>
          <w:sz w:val="24"/>
          <w:szCs w:val="24"/>
        </w:rPr>
        <w:t>89</w:t>
      </w:r>
    </w:p>
    <w:p w:rsidR="00C824A8" w:rsidRPr="00C824A8" w:rsidRDefault="00C824A8" w:rsidP="00712FF9">
      <w:pPr>
        <w:jc w:val="center"/>
        <w:rPr>
          <w:bCs/>
          <w:sz w:val="24"/>
          <w:szCs w:val="24"/>
        </w:rPr>
      </w:pPr>
    </w:p>
    <w:p w:rsidR="00E0524C" w:rsidRDefault="00C824A8" w:rsidP="00712FF9">
      <w:pPr>
        <w:jc w:val="center"/>
        <w:rPr>
          <w:bCs/>
          <w:sz w:val="24"/>
          <w:szCs w:val="24"/>
        </w:rPr>
      </w:pPr>
      <w:r w:rsidRPr="00C824A8">
        <w:rPr>
          <w:bCs/>
          <w:sz w:val="24"/>
          <w:szCs w:val="24"/>
        </w:rPr>
        <w:t>Распределение субвенций  на осуществление государственных  полномочий</w:t>
      </w:r>
    </w:p>
    <w:p w:rsidR="00441CF8" w:rsidRDefault="00C824A8" w:rsidP="00441CF8">
      <w:pPr>
        <w:jc w:val="center"/>
        <w:rPr>
          <w:bCs/>
          <w:sz w:val="24"/>
          <w:szCs w:val="24"/>
        </w:rPr>
      </w:pPr>
      <w:r w:rsidRPr="00C824A8">
        <w:rPr>
          <w:bCs/>
          <w:sz w:val="24"/>
          <w:szCs w:val="24"/>
        </w:rPr>
        <w:t>по обеспечению жилыми</w:t>
      </w:r>
      <w:r w:rsidR="00E0524C">
        <w:rPr>
          <w:bCs/>
          <w:sz w:val="24"/>
          <w:szCs w:val="24"/>
        </w:rPr>
        <w:t xml:space="preserve"> </w:t>
      </w:r>
      <w:r w:rsidRPr="00C824A8">
        <w:rPr>
          <w:bCs/>
          <w:sz w:val="24"/>
          <w:szCs w:val="24"/>
        </w:rPr>
        <w:t xml:space="preserve">помещениями детей-сирот, детей,  оставшихся </w:t>
      </w:r>
    </w:p>
    <w:p w:rsidR="00441CF8" w:rsidRDefault="00C824A8" w:rsidP="00441CF8">
      <w:pPr>
        <w:jc w:val="center"/>
        <w:rPr>
          <w:bCs/>
          <w:sz w:val="24"/>
          <w:szCs w:val="24"/>
        </w:rPr>
      </w:pPr>
      <w:r w:rsidRPr="00C824A8">
        <w:rPr>
          <w:bCs/>
          <w:sz w:val="24"/>
          <w:szCs w:val="24"/>
        </w:rPr>
        <w:t>без попечения родителей, а также из их числа, в рамках</w:t>
      </w:r>
      <w:r w:rsidR="00E0524C">
        <w:rPr>
          <w:bCs/>
          <w:sz w:val="24"/>
          <w:szCs w:val="24"/>
        </w:rPr>
        <w:t xml:space="preserve"> </w:t>
      </w:r>
      <w:proofErr w:type="gramStart"/>
      <w:r w:rsidRPr="00C824A8">
        <w:rPr>
          <w:bCs/>
          <w:sz w:val="24"/>
          <w:szCs w:val="24"/>
        </w:rPr>
        <w:t>государственной</w:t>
      </w:r>
      <w:proofErr w:type="gramEnd"/>
      <w:r w:rsidRPr="00C824A8">
        <w:rPr>
          <w:bCs/>
          <w:sz w:val="24"/>
          <w:szCs w:val="24"/>
        </w:rPr>
        <w:t xml:space="preserve"> </w:t>
      </w:r>
    </w:p>
    <w:p w:rsidR="00441CF8" w:rsidRDefault="00C824A8" w:rsidP="00441CF8">
      <w:pPr>
        <w:jc w:val="center"/>
        <w:rPr>
          <w:bCs/>
          <w:sz w:val="24"/>
          <w:szCs w:val="24"/>
        </w:rPr>
      </w:pPr>
      <w:r w:rsidRPr="00C824A8">
        <w:rPr>
          <w:bCs/>
          <w:sz w:val="24"/>
          <w:szCs w:val="24"/>
        </w:rPr>
        <w:t xml:space="preserve">программы "Детство под защитой на 2014 - 2019 годы", </w:t>
      </w:r>
    </w:p>
    <w:p w:rsidR="00C824A8" w:rsidRPr="00C824A8" w:rsidRDefault="00441CF8" w:rsidP="00441CF8">
      <w:pPr>
        <w:jc w:val="center"/>
        <w:rPr>
          <w:bCs/>
          <w:sz w:val="24"/>
          <w:szCs w:val="24"/>
        </w:rPr>
      </w:pPr>
      <w:r>
        <w:rPr>
          <w:bCs/>
          <w:sz w:val="24"/>
          <w:szCs w:val="24"/>
        </w:rPr>
        <w:t xml:space="preserve"> </w:t>
      </w:r>
      <w:r w:rsidR="00C824A8" w:rsidRPr="00C824A8">
        <w:rPr>
          <w:bCs/>
          <w:sz w:val="24"/>
          <w:szCs w:val="24"/>
        </w:rPr>
        <w:t>передаваемы</w:t>
      </w:r>
      <w:r w:rsidR="00C824A8">
        <w:rPr>
          <w:bCs/>
          <w:sz w:val="24"/>
          <w:szCs w:val="24"/>
        </w:rPr>
        <w:t>х</w:t>
      </w:r>
      <w:r w:rsidR="00C824A8" w:rsidRPr="00C824A8">
        <w:rPr>
          <w:bCs/>
          <w:sz w:val="24"/>
          <w:szCs w:val="24"/>
        </w:rPr>
        <w:t xml:space="preserve"> </w:t>
      </w:r>
      <w:r>
        <w:rPr>
          <w:bCs/>
          <w:sz w:val="24"/>
          <w:szCs w:val="24"/>
        </w:rPr>
        <w:t xml:space="preserve"> </w:t>
      </w:r>
      <w:r w:rsidR="00C824A8" w:rsidRPr="00C824A8">
        <w:rPr>
          <w:bCs/>
          <w:sz w:val="24"/>
          <w:szCs w:val="24"/>
        </w:rPr>
        <w:t>в бюджеты поселений</w:t>
      </w:r>
      <w:r w:rsidR="00E0524C">
        <w:rPr>
          <w:bCs/>
          <w:sz w:val="24"/>
          <w:szCs w:val="24"/>
        </w:rPr>
        <w:t xml:space="preserve"> </w:t>
      </w:r>
      <w:r w:rsidR="00C824A8" w:rsidRPr="00C824A8">
        <w:rPr>
          <w:bCs/>
          <w:sz w:val="24"/>
          <w:szCs w:val="24"/>
        </w:rPr>
        <w:t>Александровского района</w:t>
      </w:r>
      <w:r w:rsidR="00C824A8">
        <w:rPr>
          <w:bCs/>
          <w:sz w:val="24"/>
          <w:szCs w:val="24"/>
        </w:rPr>
        <w:t xml:space="preserve"> </w:t>
      </w:r>
      <w:r w:rsidR="00C824A8" w:rsidRPr="00C824A8">
        <w:rPr>
          <w:bCs/>
          <w:sz w:val="24"/>
          <w:szCs w:val="24"/>
        </w:rPr>
        <w:t>на 2017 год</w:t>
      </w:r>
    </w:p>
    <w:p w:rsidR="00C824A8" w:rsidRPr="00C824A8" w:rsidRDefault="00C824A8" w:rsidP="00712FF9">
      <w:pPr>
        <w:jc w:val="center"/>
        <w:rPr>
          <w:bCs/>
          <w:sz w:val="24"/>
          <w:szCs w:val="24"/>
        </w:rPr>
      </w:pPr>
    </w:p>
    <w:p w:rsidR="00C824A8" w:rsidRPr="00C824A8" w:rsidRDefault="00C824A8" w:rsidP="00712FF9">
      <w:pPr>
        <w:jc w:val="center"/>
        <w:rPr>
          <w:bCs/>
          <w:sz w:val="24"/>
          <w:szCs w:val="24"/>
        </w:rPr>
      </w:pPr>
    </w:p>
    <w:p w:rsidR="00C824A8" w:rsidRPr="00C824A8" w:rsidRDefault="00C824A8" w:rsidP="00712FF9">
      <w:pPr>
        <w:jc w:val="center"/>
        <w:rPr>
          <w:bCs/>
          <w:sz w:val="24"/>
          <w:szCs w:val="24"/>
        </w:rPr>
      </w:pPr>
    </w:p>
    <w:p w:rsidR="00C824A8" w:rsidRPr="00C824A8" w:rsidRDefault="00C824A8" w:rsidP="00712FF9">
      <w:pPr>
        <w:jc w:val="right"/>
        <w:rPr>
          <w:bCs/>
          <w:sz w:val="24"/>
          <w:szCs w:val="24"/>
        </w:rPr>
      </w:pPr>
      <w:r w:rsidRPr="00C824A8">
        <w:rPr>
          <w:bCs/>
          <w:sz w:val="24"/>
          <w:szCs w:val="24"/>
        </w:rPr>
        <w:t>Единицы измерения</w:t>
      </w:r>
      <w:r w:rsidR="001F4AF7" w:rsidRPr="00C824A8">
        <w:rPr>
          <w:bCs/>
          <w:sz w:val="24"/>
          <w:szCs w:val="24"/>
        </w:rPr>
        <w:t>:</w:t>
      </w:r>
      <w:r w:rsidRPr="00C824A8">
        <w:rPr>
          <w:bCs/>
          <w:sz w:val="24"/>
          <w:szCs w:val="24"/>
        </w:rPr>
        <w:t xml:space="preserve"> </w:t>
      </w:r>
      <w:r w:rsidR="00E0524C">
        <w:rPr>
          <w:bCs/>
          <w:sz w:val="24"/>
          <w:szCs w:val="24"/>
        </w:rPr>
        <w:t>тыс.</w:t>
      </w:r>
      <w:r w:rsidRPr="00C824A8">
        <w:rPr>
          <w:bCs/>
          <w:sz w:val="24"/>
          <w:szCs w:val="24"/>
        </w:rPr>
        <w:t xml:space="preserve"> рублей</w:t>
      </w:r>
    </w:p>
    <w:tbl>
      <w:tblPr>
        <w:tblW w:w="924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779"/>
        <w:gridCol w:w="1779"/>
        <w:gridCol w:w="1843"/>
      </w:tblGrid>
      <w:tr w:rsidR="00E0524C" w:rsidRPr="00C824A8" w:rsidTr="00E0524C">
        <w:trPr>
          <w:trHeight w:val="20"/>
        </w:trPr>
        <w:tc>
          <w:tcPr>
            <w:tcW w:w="3843" w:type="dxa"/>
            <w:vMerge w:val="restart"/>
            <w:shd w:val="clear" w:color="auto" w:fill="auto"/>
            <w:noWrap/>
            <w:vAlign w:val="center"/>
          </w:tcPr>
          <w:p w:rsidR="00E0524C" w:rsidRPr="00C824A8" w:rsidRDefault="00E0524C" w:rsidP="00712FF9">
            <w:pPr>
              <w:spacing w:line="240" w:lineRule="atLeast"/>
              <w:ind w:left="-57"/>
              <w:jc w:val="center"/>
              <w:rPr>
                <w:bCs/>
                <w:sz w:val="22"/>
                <w:szCs w:val="22"/>
              </w:rPr>
            </w:pPr>
            <w:r w:rsidRPr="00C824A8">
              <w:rPr>
                <w:bCs/>
                <w:sz w:val="22"/>
                <w:szCs w:val="22"/>
              </w:rPr>
              <w:t>Наименование показателя</w:t>
            </w:r>
          </w:p>
        </w:tc>
        <w:tc>
          <w:tcPr>
            <w:tcW w:w="1779" w:type="dxa"/>
            <w:vMerge w:val="restart"/>
            <w:vAlign w:val="center"/>
          </w:tcPr>
          <w:p w:rsidR="00E0524C" w:rsidRDefault="00E0524C" w:rsidP="00712FF9">
            <w:pPr>
              <w:spacing w:line="240" w:lineRule="atLeast"/>
              <w:ind w:left="-57"/>
              <w:jc w:val="center"/>
              <w:rPr>
                <w:bCs/>
                <w:sz w:val="22"/>
                <w:szCs w:val="22"/>
              </w:rPr>
            </w:pPr>
            <w:r>
              <w:rPr>
                <w:bCs/>
                <w:sz w:val="22"/>
                <w:szCs w:val="22"/>
              </w:rPr>
              <w:t>Всего</w:t>
            </w:r>
          </w:p>
          <w:p w:rsidR="00E0524C" w:rsidRDefault="00E0524C" w:rsidP="00712FF9">
            <w:pPr>
              <w:spacing w:line="240" w:lineRule="atLeast"/>
              <w:ind w:left="-57"/>
              <w:jc w:val="center"/>
              <w:rPr>
                <w:bCs/>
                <w:sz w:val="22"/>
                <w:szCs w:val="22"/>
              </w:rPr>
            </w:pPr>
            <w:r w:rsidRPr="00C824A8">
              <w:rPr>
                <w:bCs/>
                <w:sz w:val="22"/>
                <w:szCs w:val="22"/>
              </w:rPr>
              <w:t>на 2017 г.</w:t>
            </w:r>
          </w:p>
        </w:tc>
        <w:tc>
          <w:tcPr>
            <w:tcW w:w="3622" w:type="dxa"/>
            <w:gridSpan w:val="2"/>
          </w:tcPr>
          <w:p w:rsidR="00E0524C" w:rsidRPr="00C824A8" w:rsidRDefault="00E0524C" w:rsidP="00712FF9">
            <w:pPr>
              <w:spacing w:line="240" w:lineRule="atLeast"/>
              <w:ind w:left="-57"/>
              <w:jc w:val="center"/>
              <w:rPr>
                <w:bCs/>
                <w:sz w:val="22"/>
                <w:szCs w:val="22"/>
              </w:rPr>
            </w:pPr>
            <w:r>
              <w:rPr>
                <w:bCs/>
                <w:sz w:val="22"/>
                <w:szCs w:val="22"/>
              </w:rPr>
              <w:t>В том числе по коду цели</w:t>
            </w:r>
          </w:p>
        </w:tc>
      </w:tr>
      <w:tr w:rsidR="00E0524C" w:rsidRPr="00C824A8" w:rsidTr="00E0524C">
        <w:trPr>
          <w:trHeight w:val="20"/>
        </w:trPr>
        <w:tc>
          <w:tcPr>
            <w:tcW w:w="3843" w:type="dxa"/>
            <w:vMerge/>
            <w:shd w:val="clear" w:color="auto" w:fill="auto"/>
            <w:noWrap/>
            <w:vAlign w:val="center"/>
            <w:hideMark/>
          </w:tcPr>
          <w:p w:rsidR="00E0524C" w:rsidRPr="00C824A8" w:rsidRDefault="00E0524C" w:rsidP="00712FF9">
            <w:pPr>
              <w:spacing w:line="240" w:lineRule="atLeast"/>
              <w:ind w:left="-57"/>
              <w:jc w:val="center"/>
              <w:rPr>
                <w:bCs/>
                <w:sz w:val="22"/>
                <w:szCs w:val="22"/>
              </w:rPr>
            </w:pPr>
          </w:p>
        </w:tc>
        <w:tc>
          <w:tcPr>
            <w:tcW w:w="1779" w:type="dxa"/>
            <w:vMerge/>
            <w:vAlign w:val="center"/>
          </w:tcPr>
          <w:p w:rsidR="00E0524C" w:rsidRPr="00C824A8" w:rsidRDefault="00E0524C" w:rsidP="00712FF9">
            <w:pPr>
              <w:spacing w:line="240" w:lineRule="atLeast"/>
              <w:ind w:left="-57"/>
              <w:jc w:val="center"/>
              <w:rPr>
                <w:bCs/>
                <w:sz w:val="22"/>
                <w:szCs w:val="22"/>
              </w:rPr>
            </w:pPr>
          </w:p>
        </w:tc>
        <w:tc>
          <w:tcPr>
            <w:tcW w:w="1779" w:type="dxa"/>
          </w:tcPr>
          <w:p w:rsidR="00E0524C" w:rsidRPr="00E0524C" w:rsidRDefault="00E0524C" w:rsidP="00712FF9">
            <w:pPr>
              <w:spacing w:line="240" w:lineRule="atLeast"/>
              <w:ind w:left="-57"/>
              <w:jc w:val="center"/>
              <w:rPr>
                <w:bCs/>
                <w:sz w:val="22"/>
                <w:szCs w:val="22"/>
              </w:rPr>
            </w:pPr>
            <w:r>
              <w:rPr>
                <w:bCs/>
                <w:sz w:val="22"/>
                <w:szCs w:val="22"/>
              </w:rPr>
              <w:t>57304</w:t>
            </w:r>
            <w:r>
              <w:rPr>
                <w:bCs/>
                <w:sz w:val="22"/>
                <w:szCs w:val="22"/>
                <w:lang w:val="en-US"/>
              </w:rPr>
              <w:t>L</w:t>
            </w:r>
            <w:r w:rsidRPr="00E0524C">
              <w:rPr>
                <w:bCs/>
                <w:sz w:val="22"/>
                <w:szCs w:val="22"/>
              </w:rPr>
              <w:t>0820</w:t>
            </w:r>
          </w:p>
        </w:tc>
        <w:tc>
          <w:tcPr>
            <w:tcW w:w="1843" w:type="dxa"/>
          </w:tcPr>
          <w:p w:rsidR="00E0524C" w:rsidRPr="00E0524C" w:rsidRDefault="00E0524C" w:rsidP="00712FF9">
            <w:pPr>
              <w:spacing w:line="240" w:lineRule="atLeast"/>
              <w:ind w:left="-57"/>
              <w:jc w:val="center"/>
              <w:rPr>
                <w:bCs/>
                <w:sz w:val="22"/>
                <w:szCs w:val="22"/>
              </w:rPr>
            </w:pPr>
            <w:r w:rsidRPr="00E0524C">
              <w:rPr>
                <w:bCs/>
                <w:sz w:val="22"/>
                <w:szCs w:val="22"/>
              </w:rPr>
              <w:t>5730540820</w:t>
            </w:r>
          </w:p>
        </w:tc>
      </w:tr>
      <w:tr w:rsidR="00E0524C" w:rsidRPr="00C824A8" w:rsidTr="00C779FC">
        <w:trPr>
          <w:trHeight w:val="20"/>
        </w:trPr>
        <w:tc>
          <w:tcPr>
            <w:tcW w:w="3843" w:type="dxa"/>
            <w:shd w:val="clear" w:color="auto" w:fill="auto"/>
            <w:hideMark/>
          </w:tcPr>
          <w:p w:rsidR="00E0524C" w:rsidRPr="00C824A8" w:rsidRDefault="00E0524C" w:rsidP="00712FF9">
            <w:pPr>
              <w:spacing w:line="240" w:lineRule="atLeast"/>
              <w:rPr>
                <w:sz w:val="22"/>
                <w:szCs w:val="22"/>
              </w:rPr>
            </w:pPr>
            <w:r w:rsidRPr="00C824A8">
              <w:rPr>
                <w:sz w:val="22"/>
                <w:szCs w:val="22"/>
              </w:rPr>
              <w:t>Администрация Александровского сельского поселения</w:t>
            </w:r>
          </w:p>
        </w:tc>
        <w:tc>
          <w:tcPr>
            <w:tcW w:w="1779" w:type="dxa"/>
            <w:vAlign w:val="center"/>
          </w:tcPr>
          <w:p w:rsidR="00E0524C" w:rsidRPr="00C824A8" w:rsidRDefault="00E0524C" w:rsidP="00C779FC">
            <w:pPr>
              <w:spacing w:line="240" w:lineRule="atLeast"/>
              <w:ind w:left="-57"/>
              <w:jc w:val="center"/>
              <w:rPr>
                <w:sz w:val="22"/>
                <w:szCs w:val="22"/>
              </w:rPr>
            </w:pPr>
            <w:r>
              <w:rPr>
                <w:sz w:val="22"/>
                <w:szCs w:val="22"/>
              </w:rPr>
              <w:t>959,7</w:t>
            </w:r>
          </w:p>
        </w:tc>
        <w:tc>
          <w:tcPr>
            <w:tcW w:w="1779" w:type="dxa"/>
            <w:vAlign w:val="center"/>
          </w:tcPr>
          <w:p w:rsidR="00E0524C" w:rsidRPr="00E0524C" w:rsidRDefault="00E0524C" w:rsidP="00C779FC">
            <w:pPr>
              <w:spacing w:line="240" w:lineRule="atLeast"/>
              <w:ind w:left="-57"/>
              <w:jc w:val="center"/>
              <w:rPr>
                <w:sz w:val="22"/>
                <w:szCs w:val="22"/>
              </w:rPr>
            </w:pPr>
            <w:r>
              <w:rPr>
                <w:sz w:val="22"/>
                <w:szCs w:val="22"/>
              </w:rPr>
              <w:t>168,1215</w:t>
            </w:r>
          </w:p>
        </w:tc>
        <w:tc>
          <w:tcPr>
            <w:tcW w:w="1843" w:type="dxa"/>
            <w:vAlign w:val="center"/>
          </w:tcPr>
          <w:p w:rsidR="00E0524C" w:rsidRPr="00E0524C" w:rsidRDefault="00E0524C" w:rsidP="00C779FC">
            <w:pPr>
              <w:spacing w:line="240" w:lineRule="atLeast"/>
              <w:ind w:left="-57"/>
              <w:jc w:val="center"/>
              <w:rPr>
                <w:sz w:val="22"/>
                <w:szCs w:val="22"/>
                <w:lang w:val="en-US"/>
              </w:rPr>
            </w:pPr>
            <w:r>
              <w:rPr>
                <w:sz w:val="22"/>
                <w:szCs w:val="22"/>
                <w:lang w:val="en-US"/>
              </w:rPr>
              <w:t>791</w:t>
            </w:r>
            <w:r>
              <w:rPr>
                <w:sz w:val="22"/>
                <w:szCs w:val="22"/>
              </w:rPr>
              <w:t>,</w:t>
            </w:r>
            <w:r>
              <w:rPr>
                <w:sz w:val="22"/>
                <w:szCs w:val="22"/>
                <w:lang w:val="en-US"/>
              </w:rPr>
              <w:t>5785</w:t>
            </w:r>
          </w:p>
        </w:tc>
      </w:tr>
      <w:tr w:rsidR="00E0524C" w:rsidRPr="00C824A8" w:rsidTr="00C779FC">
        <w:trPr>
          <w:trHeight w:val="20"/>
        </w:trPr>
        <w:tc>
          <w:tcPr>
            <w:tcW w:w="3843" w:type="dxa"/>
            <w:shd w:val="clear" w:color="auto" w:fill="auto"/>
            <w:hideMark/>
          </w:tcPr>
          <w:p w:rsidR="00E0524C" w:rsidRPr="00C824A8" w:rsidRDefault="00E0524C" w:rsidP="00712FF9">
            <w:pPr>
              <w:spacing w:line="240" w:lineRule="atLeast"/>
              <w:rPr>
                <w:sz w:val="22"/>
                <w:szCs w:val="22"/>
              </w:rPr>
            </w:pPr>
            <w:r w:rsidRPr="00C824A8">
              <w:rPr>
                <w:sz w:val="22"/>
                <w:szCs w:val="22"/>
              </w:rPr>
              <w:t>Администрация Лукашкин-Ярского сельского поселения</w:t>
            </w:r>
          </w:p>
        </w:tc>
        <w:tc>
          <w:tcPr>
            <w:tcW w:w="1779" w:type="dxa"/>
            <w:vAlign w:val="center"/>
          </w:tcPr>
          <w:p w:rsidR="00E0524C" w:rsidRPr="00C824A8" w:rsidRDefault="00E0524C" w:rsidP="00C779FC">
            <w:pPr>
              <w:spacing w:line="240" w:lineRule="atLeast"/>
              <w:ind w:left="-57"/>
              <w:jc w:val="center"/>
              <w:rPr>
                <w:sz w:val="22"/>
                <w:szCs w:val="22"/>
              </w:rPr>
            </w:pPr>
            <w:r>
              <w:rPr>
                <w:sz w:val="22"/>
                <w:szCs w:val="22"/>
              </w:rPr>
              <w:t>957,0</w:t>
            </w:r>
          </w:p>
        </w:tc>
        <w:tc>
          <w:tcPr>
            <w:tcW w:w="1779" w:type="dxa"/>
            <w:vAlign w:val="center"/>
          </w:tcPr>
          <w:p w:rsidR="00E0524C" w:rsidRDefault="00E0524C" w:rsidP="00C779FC">
            <w:pPr>
              <w:spacing w:line="240" w:lineRule="atLeast"/>
              <w:ind w:left="-57"/>
              <w:jc w:val="center"/>
              <w:rPr>
                <w:sz w:val="22"/>
                <w:szCs w:val="22"/>
              </w:rPr>
            </w:pPr>
            <w:r>
              <w:rPr>
                <w:sz w:val="22"/>
                <w:szCs w:val="22"/>
              </w:rPr>
              <w:t>957,000</w:t>
            </w:r>
          </w:p>
        </w:tc>
        <w:tc>
          <w:tcPr>
            <w:tcW w:w="1843" w:type="dxa"/>
            <w:vAlign w:val="center"/>
          </w:tcPr>
          <w:p w:rsidR="00E0524C" w:rsidRDefault="00E0524C" w:rsidP="00C779FC">
            <w:pPr>
              <w:spacing w:line="240" w:lineRule="atLeast"/>
              <w:ind w:left="-57"/>
              <w:jc w:val="center"/>
              <w:rPr>
                <w:sz w:val="22"/>
                <w:szCs w:val="22"/>
              </w:rPr>
            </w:pPr>
          </w:p>
        </w:tc>
      </w:tr>
      <w:tr w:rsidR="00E0524C" w:rsidRPr="00C824A8" w:rsidTr="00C779FC">
        <w:trPr>
          <w:trHeight w:val="20"/>
        </w:trPr>
        <w:tc>
          <w:tcPr>
            <w:tcW w:w="3843" w:type="dxa"/>
            <w:shd w:val="clear" w:color="auto" w:fill="auto"/>
            <w:hideMark/>
          </w:tcPr>
          <w:p w:rsidR="00E0524C" w:rsidRPr="00C824A8" w:rsidRDefault="00E0524C" w:rsidP="00712FF9">
            <w:pPr>
              <w:spacing w:line="240" w:lineRule="atLeast"/>
              <w:rPr>
                <w:sz w:val="22"/>
                <w:szCs w:val="22"/>
              </w:rPr>
            </w:pPr>
            <w:r w:rsidRPr="00C824A8">
              <w:rPr>
                <w:sz w:val="22"/>
                <w:szCs w:val="22"/>
              </w:rPr>
              <w:t>Муниципальное казённое учреждение  "Администрация Новоникольского сельского поселения"</w:t>
            </w:r>
          </w:p>
        </w:tc>
        <w:tc>
          <w:tcPr>
            <w:tcW w:w="1779" w:type="dxa"/>
            <w:vAlign w:val="center"/>
          </w:tcPr>
          <w:p w:rsidR="00E0524C" w:rsidRPr="00C824A8" w:rsidRDefault="00E0524C" w:rsidP="00C779FC">
            <w:pPr>
              <w:spacing w:line="240" w:lineRule="atLeast"/>
              <w:ind w:left="-57"/>
              <w:jc w:val="center"/>
              <w:rPr>
                <w:sz w:val="22"/>
                <w:szCs w:val="22"/>
              </w:rPr>
            </w:pPr>
            <w:r>
              <w:rPr>
                <w:sz w:val="22"/>
                <w:szCs w:val="22"/>
              </w:rPr>
              <w:t>959,7</w:t>
            </w:r>
          </w:p>
        </w:tc>
        <w:tc>
          <w:tcPr>
            <w:tcW w:w="1779" w:type="dxa"/>
            <w:vAlign w:val="center"/>
          </w:tcPr>
          <w:p w:rsidR="00E0524C" w:rsidRDefault="00E0524C" w:rsidP="00C779FC">
            <w:pPr>
              <w:spacing w:line="240" w:lineRule="atLeast"/>
              <w:ind w:left="-57"/>
              <w:jc w:val="center"/>
              <w:rPr>
                <w:sz w:val="22"/>
                <w:szCs w:val="22"/>
              </w:rPr>
            </w:pPr>
            <w:r>
              <w:rPr>
                <w:sz w:val="22"/>
                <w:szCs w:val="22"/>
              </w:rPr>
              <w:t>168,1215</w:t>
            </w:r>
          </w:p>
        </w:tc>
        <w:tc>
          <w:tcPr>
            <w:tcW w:w="1843" w:type="dxa"/>
            <w:vAlign w:val="center"/>
          </w:tcPr>
          <w:p w:rsidR="00E0524C" w:rsidRDefault="00E0524C" w:rsidP="00C779FC">
            <w:pPr>
              <w:spacing w:line="240" w:lineRule="atLeast"/>
              <w:ind w:left="-57"/>
              <w:jc w:val="center"/>
              <w:rPr>
                <w:sz w:val="22"/>
                <w:szCs w:val="22"/>
              </w:rPr>
            </w:pPr>
            <w:r>
              <w:rPr>
                <w:sz w:val="22"/>
                <w:szCs w:val="22"/>
                <w:lang w:val="en-US"/>
              </w:rPr>
              <w:t>791</w:t>
            </w:r>
            <w:r>
              <w:rPr>
                <w:sz w:val="22"/>
                <w:szCs w:val="22"/>
              </w:rPr>
              <w:t>,</w:t>
            </w:r>
            <w:r>
              <w:rPr>
                <w:sz w:val="22"/>
                <w:szCs w:val="22"/>
                <w:lang w:val="en-US"/>
              </w:rPr>
              <w:t>5785</w:t>
            </w:r>
          </w:p>
        </w:tc>
      </w:tr>
      <w:tr w:rsidR="00E0524C" w:rsidRPr="00C824A8" w:rsidTr="00C779FC">
        <w:trPr>
          <w:trHeight w:val="84"/>
        </w:trPr>
        <w:tc>
          <w:tcPr>
            <w:tcW w:w="3843" w:type="dxa"/>
            <w:shd w:val="clear" w:color="auto" w:fill="auto"/>
            <w:noWrap/>
            <w:vAlign w:val="bottom"/>
            <w:hideMark/>
          </w:tcPr>
          <w:p w:rsidR="00E0524C" w:rsidRPr="00C824A8" w:rsidRDefault="00E0524C" w:rsidP="00712FF9">
            <w:pPr>
              <w:spacing w:line="240" w:lineRule="atLeast"/>
              <w:ind w:left="-57"/>
              <w:rPr>
                <w:bCs/>
                <w:sz w:val="22"/>
                <w:szCs w:val="22"/>
              </w:rPr>
            </w:pPr>
            <w:r w:rsidRPr="00C824A8">
              <w:rPr>
                <w:bCs/>
                <w:sz w:val="22"/>
                <w:szCs w:val="22"/>
              </w:rPr>
              <w:t> Всего:</w:t>
            </w:r>
          </w:p>
        </w:tc>
        <w:tc>
          <w:tcPr>
            <w:tcW w:w="1779" w:type="dxa"/>
            <w:vAlign w:val="center"/>
          </w:tcPr>
          <w:p w:rsidR="00E0524C" w:rsidRPr="00C824A8" w:rsidRDefault="00E0524C" w:rsidP="00C779FC">
            <w:pPr>
              <w:spacing w:line="240" w:lineRule="atLeast"/>
              <w:ind w:left="-57"/>
              <w:jc w:val="center"/>
              <w:rPr>
                <w:bCs/>
                <w:sz w:val="22"/>
                <w:szCs w:val="22"/>
              </w:rPr>
            </w:pPr>
            <w:r>
              <w:rPr>
                <w:bCs/>
                <w:sz w:val="22"/>
                <w:szCs w:val="22"/>
              </w:rPr>
              <w:t>2876,4</w:t>
            </w:r>
          </w:p>
        </w:tc>
        <w:tc>
          <w:tcPr>
            <w:tcW w:w="1779" w:type="dxa"/>
            <w:vAlign w:val="center"/>
          </w:tcPr>
          <w:p w:rsidR="00E0524C" w:rsidRDefault="002A1CD7" w:rsidP="00C779FC">
            <w:pPr>
              <w:spacing w:line="240" w:lineRule="atLeast"/>
              <w:ind w:left="-57"/>
              <w:jc w:val="center"/>
              <w:rPr>
                <w:bCs/>
                <w:sz w:val="22"/>
                <w:szCs w:val="22"/>
              </w:rPr>
            </w:pPr>
            <w:r>
              <w:rPr>
                <w:bCs/>
                <w:sz w:val="22"/>
                <w:szCs w:val="22"/>
              </w:rPr>
              <w:t>1293,243</w:t>
            </w:r>
          </w:p>
        </w:tc>
        <w:tc>
          <w:tcPr>
            <w:tcW w:w="1843" w:type="dxa"/>
            <w:vAlign w:val="center"/>
          </w:tcPr>
          <w:p w:rsidR="00E0524C" w:rsidRDefault="002A1CD7" w:rsidP="00C779FC">
            <w:pPr>
              <w:spacing w:line="240" w:lineRule="atLeast"/>
              <w:ind w:left="-57"/>
              <w:jc w:val="center"/>
              <w:rPr>
                <w:bCs/>
                <w:sz w:val="22"/>
                <w:szCs w:val="22"/>
              </w:rPr>
            </w:pPr>
            <w:r>
              <w:rPr>
                <w:bCs/>
                <w:sz w:val="22"/>
                <w:szCs w:val="22"/>
              </w:rPr>
              <w:t>1583,157</w:t>
            </w:r>
          </w:p>
        </w:tc>
      </w:tr>
    </w:tbl>
    <w:p w:rsidR="00C824A8" w:rsidRPr="00C824A8" w:rsidRDefault="00C824A8" w:rsidP="00712FF9">
      <w:pPr>
        <w:jc w:val="center"/>
        <w:rPr>
          <w:bCs/>
          <w:sz w:val="24"/>
          <w:szCs w:val="24"/>
        </w:rPr>
      </w:pPr>
    </w:p>
    <w:p w:rsidR="0067259A" w:rsidRPr="00D27435" w:rsidRDefault="0067259A" w:rsidP="00712FF9">
      <w:pPr>
        <w:spacing w:line="240" w:lineRule="atLeast"/>
        <w:ind w:left="-57"/>
      </w:pPr>
    </w:p>
    <w:sectPr w:rsidR="0067259A" w:rsidRPr="00D27435" w:rsidSect="00712FF9">
      <w:pgSz w:w="11906" w:h="16838"/>
      <w:pgMar w:top="1134" w:right="1134"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A6" w:rsidRDefault="00AA53A6" w:rsidP="00D10E6F">
      <w:r>
        <w:separator/>
      </w:r>
    </w:p>
  </w:endnote>
  <w:endnote w:type="continuationSeparator" w:id="0">
    <w:p w:rsidR="00AA53A6" w:rsidRDefault="00AA53A6" w:rsidP="00D1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36928"/>
      <w:docPartObj>
        <w:docPartGallery w:val="Page Numbers (Bottom of Page)"/>
        <w:docPartUnique/>
      </w:docPartObj>
    </w:sdtPr>
    <w:sdtEndPr>
      <w:rPr>
        <w:u w:val="single"/>
      </w:rPr>
    </w:sdtEndPr>
    <w:sdtContent>
      <w:p w:rsidR="00BF48D8" w:rsidRPr="00D10E6F" w:rsidRDefault="00BF48D8">
        <w:pPr>
          <w:pStyle w:val="a8"/>
          <w:jc w:val="right"/>
          <w:rPr>
            <w:u w:val="single"/>
          </w:rPr>
        </w:pPr>
        <w:r w:rsidRPr="00D10E6F">
          <w:rPr>
            <w:u w:val="single"/>
          </w:rPr>
          <w:fldChar w:fldCharType="begin"/>
        </w:r>
        <w:r w:rsidRPr="00D10E6F">
          <w:rPr>
            <w:u w:val="single"/>
          </w:rPr>
          <w:instrText>PAGE   \* MERGEFORMAT</w:instrText>
        </w:r>
        <w:r w:rsidRPr="00D10E6F">
          <w:rPr>
            <w:u w:val="single"/>
          </w:rPr>
          <w:fldChar w:fldCharType="separate"/>
        </w:r>
        <w:r w:rsidR="003A125B">
          <w:rPr>
            <w:noProof/>
            <w:u w:val="single"/>
          </w:rPr>
          <w:t>3</w:t>
        </w:r>
        <w:r w:rsidRPr="00D10E6F">
          <w:rPr>
            <w:u w:val="single"/>
          </w:rPr>
          <w:fldChar w:fldCharType="end"/>
        </w:r>
      </w:p>
    </w:sdtContent>
  </w:sdt>
  <w:p w:rsidR="00BF48D8" w:rsidRDefault="00BF48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46856"/>
      <w:docPartObj>
        <w:docPartGallery w:val="Page Numbers (Bottom of Page)"/>
        <w:docPartUnique/>
      </w:docPartObj>
    </w:sdtPr>
    <w:sdtContent>
      <w:p w:rsidR="00BF48D8" w:rsidRDefault="00BF48D8">
        <w:pPr>
          <w:pStyle w:val="a8"/>
          <w:jc w:val="right"/>
        </w:pPr>
        <w:r>
          <w:fldChar w:fldCharType="begin"/>
        </w:r>
        <w:r>
          <w:instrText>PAGE   \* MERGEFORMAT</w:instrText>
        </w:r>
        <w:r>
          <w:fldChar w:fldCharType="separate"/>
        </w:r>
        <w:r>
          <w:rPr>
            <w:noProof/>
          </w:rPr>
          <w:t>3</w:t>
        </w:r>
        <w:r>
          <w:fldChar w:fldCharType="end"/>
        </w:r>
      </w:p>
    </w:sdtContent>
  </w:sdt>
  <w:p w:rsidR="00BF48D8" w:rsidRDefault="00BF48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A6" w:rsidRDefault="00AA53A6" w:rsidP="00D10E6F">
      <w:r>
        <w:separator/>
      </w:r>
    </w:p>
  </w:footnote>
  <w:footnote w:type="continuationSeparator" w:id="0">
    <w:p w:rsidR="00AA53A6" w:rsidRDefault="00AA53A6" w:rsidP="00D1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62B6B"/>
    <w:multiLevelType w:val="hybridMultilevel"/>
    <w:tmpl w:val="727ECD7E"/>
    <w:lvl w:ilvl="0" w:tplc="D31ECF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A777F7C"/>
    <w:multiLevelType w:val="hybridMultilevel"/>
    <w:tmpl w:val="1B784066"/>
    <w:lvl w:ilvl="0" w:tplc="04190011">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6A"/>
    <w:rsid w:val="00011215"/>
    <w:rsid w:val="0001441F"/>
    <w:rsid w:val="00022FFE"/>
    <w:rsid w:val="00024778"/>
    <w:rsid w:val="0002676B"/>
    <w:rsid w:val="00045AA5"/>
    <w:rsid w:val="00077219"/>
    <w:rsid w:val="00091620"/>
    <w:rsid w:val="001012A5"/>
    <w:rsid w:val="0012464D"/>
    <w:rsid w:val="00133898"/>
    <w:rsid w:val="001364BB"/>
    <w:rsid w:val="001F4AF7"/>
    <w:rsid w:val="00225027"/>
    <w:rsid w:val="00240055"/>
    <w:rsid w:val="002454DB"/>
    <w:rsid w:val="00260757"/>
    <w:rsid w:val="0027031A"/>
    <w:rsid w:val="002A1CD7"/>
    <w:rsid w:val="002B4346"/>
    <w:rsid w:val="00310824"/>
    <w:rsid w:val="003510A2"/>
    <w:rsid w:val="00356D2F"/>
    <w:rsid w:val="00365E6B"/>
    <w:rsid w:val="0039603D"/>
    <w:rsid w:val="003A125B"/>
    <w:rsid w:val="003F213B"/>
    <w:rsid w:val="004047DB"/>
    <w:rsid w:val="0041128B"/>
    <w:rsid w:val="004241EE"/>
    <w:rsid w:val="00441CF8"/>
    <w:rsid w:val="004B13BB"/>
    <w:rsid w:val="004D0BB9"/>
    <w:rsid w:val="0050576F"/>
    <w:rsid w:val="005069C4"/>
    <w:rsid w:val="00571BA1"/>
    <w:rsid w:val="00576D7D"/>
    <w:rsid w:val="005D2E98"/>
    <w:rsid w:val="005F6E27"/>
    <w:rsid w:val="0063346A"/>
    <w:rsid w:val="006670AB"/>
    <w:rsid w:val="0067259A"/>
    <w:rsid w:val="00690C08"/>
    <w:rsid w:val="006A0159"/>
    <w:rsid w:val="006A4EE0"/>
    <w:rsid w:val="006A5355"/>
    <w:rsid w:val="00712FF9"/>
    <w:rsid w:val="00720A0E"/>
    <w:rsid w:val="00730A05"/>
    <w:rsid w:val="00744981"/>
    <w:rsid w:val="007451FF"/>
    <w:rsid w:val="0075476C"/>
    <w:rsid w:val="00760913"/>
    <w:rsid w:val="00792D53"/>
    <w:rsid w:val="00795C10"/>
    <w:rsid w:val="007C6D68"/>
    <w:rsid w:val="007E23A8"/>
    <w:rsid w:val="007F0210"/>
    <w:rsid w:val="008008D0"/>
    <w:rsid w:val="008472C5"/>
    <w:rsid w:val="008C2BA1"/>
    <w:rsid w:val="008E206F"/>
    <w:rsid w:val="00932009"/>
    <w:rsid w:val="0094126D"/>
    <w:rsid w:val="0094565E"/>
    <w:rsid w:val="00985DAE"/>
    <w:rsid w:val="00996293"/>
    <w:rsid w:val="009B1E07"/>
    <w:rsid w:val="009C352A"/>
    <w:rsid w:val="009D7759"/>
    <w:rsid w:val="00A13439"/>
    <w:rsid w:val="00A23F4B"/>
    <w:rsid w:val="00A263A9"/>
    <w:rsid w:val="00A6141A"/>
    <w:rsid w:val="00A646EE"/>
    <w:rsid w:val="00A94C1E"/>
    <w:rsid w:val="00AA53A6"/>
    <w:rsid w:val="00AB20DF"/>
    <w:rsid w:val="00AD0C66"/>
    <w:rsid w:val="00AE03AB"/>
    <w:rsid w:val="00B02FB5"/>
    <w:rsid w:val="00B060DB"/>
    <w:rsid w:val="00B319AC"/>
    <w:rsid w:val="00B4484A"/>
    <w:rsid w:val="00B60AE7"/>
    <w:rsid w:val="00B62B82"/>
    <w:rsid w:val="00B749C6"/>
    <w:rsid w:val="00BB4F12"/>
    <w:rsid w:val="00BB6DC3"/>
    <w:rsid w:val="00BF48D8"/>
    <w:rsid w:val="00C279B0"/>
    <w:rsid w:val="00C36E56"/>
    <w:rsid w:val="00C40707"/>
    <w:rsid w:val="00C50C2F"/>
    <w:rsid w:val="00C71106"/>
    <w:rsid w:val="00C779FC"/>
    <w:rsid w:val="00C824A8"/>
    <w:rsid w:val="00C94672"/>
    <w:rsid w:val="00D06D97"/>
    <w:rsid w:val="00D10E6F"/>
    <w:rsid w:val="00D2367D"/>
    <w:rsid w:val="00D27435"/>
    <w:rsid w:val="00D57F47"/>
    <w:rsid w:val="00D65C59"/>
    <w:rsid w:val="00D706AB"/>
    <w:rsid w:val="00D72C52"/>
    <w:rsid w:val="00DA3BFF"/>
    <w:rsid w:val="00DC3922"/>
    <w:rsid w:val="00DF1277"/>
    <w:rsid w:val="00E028B3"/>
    <w:rsid w:val="00E0524C"/>
    <w:rsid w:val="00E12D5B"/>
    <w:rsid w:val="00E2200E"/>
    <w:rsid w:val="00E467FA"/>
    <w:rsid w:val="00E63D3A"/>
    <w:rsid w:val="00E82CF3"/>
    <w:rsid w:val="00E87302"/>
    <w:rsid w:val="00EA7963"/>
    <w:rsid w:val="00F02CE9"/>
    <w:rsid w:val="00F273CA"/>
    <w:rsid w:val="00F27446"/>
    <w:rsid w:val="00F341C5"/>
    <w:rsid w:val="00F8124A"/>
    <w:rsid w:val="00F83342"/>
    <w:rsid w:val="00F93A94"/>
    <w:rsid w:val="00FB0CE6"/>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8268">
      <w:bodyDiv w:val="1"/>
      <w:marLeft w:val="0"/>
      <w:marRight w:val="0"/>
      <w:marTop w:val="0"/>
      <w:marBottom w:val="0"/>
      <w:divBdr>
        <w:top w:val="none" w:sz="0" w:space="0" w:color="auto"/>
        <w:left w:val="none" w:sz="0" w:space="0" w:color="auto"/>
        <w:bottom w:val="none" w:sz="0" w:space="0" w:color="auto"/>
        <w:right w:val="none" w:sz="0" w:space="0" w:color="auto"/>
      </w:divBdr>
    </w:div>
    <w:div w:id="283730224">
      <w:bodyDiv w:val="1"/>
      <w:marLeft w:val="0"/>
      <w:marRight w:val="0"/>
      <w:marTop w:val="0"/>
      <w:marBottom w:val="0"/>
      <w:divBdr>
        <w:top w:val="none" w:sz="0" w:space="0" w:color="auto"/>
        <w:left w:val="none" w:sz="0" w:space="0" w:color="auto"/>
        <w:bottom w:val="none" w:sz="0" w:space="0" w:color="auto"/>
        <w:right w:val="none" w:sz="0" w:space="0" w:color="auto"/>
      </w:divBdr>
    </w:div>
    <w:div w:id="408506994">
      <w:bodyDiv w:val="1"/>
      <w:marLeft w:val="0"/>
      <w:marRight w:val="0"/>
      <w:marTop w:val="0"/>
      <w:marBottom w:val="0"/>
      <w:divBdr>
        <w:top w:val="none" w:sz="0" w:space="0" w:color="auto"/>
        <w:left w:val="none" w:sz="0" w:space="0" w:color="auto"/>
        <w:bottom w:val="none" w:sz="0" w:space="0" w:color="auto"/>
        <w:right w:val="none" w:sz="0" w:space="0" w:color="auto"/>
      </w:divBdr>
    </w:div>
    <w:div w:id="689336027">
      <w:bodyDiv w:val="1"/>
      <w:marLeft w:val="0"/>
      <w:marRight w:val="0"/>
      <w:marTop w:val="0"/>
      <w:marBottom w:val="0"/>
      <w:divBdr>
        <w:top w:val="none" w:sz="0" w:space="0" w:color="auto"/>
        <w:left w:val="none" w:sz="0" w:space="0" w:color="auto"/>
        <w:bottom w:val="none" w:sz="0" w:space="0" w:color="auto"/>
        <w:right w:val="none" w:sz="0" w:space="0" w:color="auto"/>
      </w:divBdr>
    </w:div>
    <w:div w:id="776482212">
      <w:bodyDiv w:val="1"/>
      <w:marLeft w:val="0"/>
      <w:marRight w:val="0"/>
      <w:marTop w:val="0"/>
      <w:marBottom w:val="0"/>
      <w:divBdr>
        <w:top w:val="none" w:sz="0" w:space="0" w:color="auto"/>
        <w:left w:val="none" w:sz="0" w:space="0" w:color="auto"/>
        <w:bottom w:val="none" w:sz="0" w:space="0" w:color="auto"/>
        <w:right w:val="none" w:sz="0" w:space="0" w:color="auto"/>
      </w:divBdr>
    </w:div>
    <w:div w:id="848716157">
      <w:bodyDiv w:val="1"/>
      <w:marLeft w:val="0"/>
      <w:marRight w:val="0"/>
      <w:marTop w:val="0"/>
      <w:marBottom w:val="0"/>
      <w:divBdr>
        <w:top w:val="none" w:sz="0" w:space="0" w:color="auto"/>
        <w:left w:val="none" w:sz="0" w:space="0" w:color="auto"/>
        <w:bottom w:val="none" w:sz="0" w:space="0" w:color="auto"/>
        <w:right w:val="none" w:sz="0" w:space="0" w:color="auto"/>
      </w:divBdr>
    </w:div>
    <w:div w:id="992100705">
      <w:bodyDiv w:val="1"/>
      <w:marLeft w:val="0"/>
      <w:marRight w:val="0"/>
      <w:marTop w:val="0"/>
      <w:marBottom w:val="0"/>
      <w:divBdr>
        <w:top w:val="none" w:sz="0" w:space="0" w:color="auto"/>
        <w:left w:val="none" w:sz="0" w:space="0" w:color="auto"/>
        <w:bottom w:val="none" w:sz="0" w:space="0" w:color="auto"/>
        <w:right w:val="none" w:sz="0" w:space="0" w:color="auto"/>
      </w:divBdr>
    </w:div>
    <w:div w:id="1000080596">
      <w:bodyDiv w:val="1"/>
      <w:marLeft w:val="0"/>
      <w:marRight w:val="0"/>
      <w:marTop w:val="0"/>
      <w:marBottom w:val="0"/>
      <w:divBdr>
        <w:top w:val="none" w:sz="0" w:space="0" w:color="auto"/>
        <w:left w:val="none" w:sz="0" w:space="0" w:color="auto"/>
        <w:bottom w:val="none" w:sz="0" w:space="0" w:color="auto"/>
        <w:right w:val="none" w:sz="0" w:space="0" w:color="auto"/>
      </w:divBdr>
    </w:div>
    <w:div w:id="1018430852">
      <w:bodyDiv w:val="1"/>
      <w:marLeft w:val="0"/>
      <w:marRight w:val="0"/>
      <w:marTop w:val="0"/>
      <w:marBottom w:val="0"/>
      <w:divBdr>
        <w:top w:val="none" w:sz="0" w:space="0" w:color="auto"/>
        <w:left w:val="none" w:sz="0" w:space="0" w:color="auto"/>
        <w:bottom w:val="none" w:sz="0" w:space="0" w:color="auto"/>
        <w:right w:val="none" w:sz="0" w:space="0" w:color="auto"/>
      </w:divBdr>
    </w:div>
    <w:div w:id="1084229579">
      <w:bodyDiv w:val="1"/>
      <w:marLeft w:val="0"/>
      <w:marRight w:val="0"/>
      <w:marTop w:val="0"/>
      <w:marBottom w:val="0"/>
      <w:divBdr>
        <w:top w:val="none" w:sz="0" w:space="0" w:color="auto"/>
        <w:left w:val="none" w:sz="0" w:space="0" w:color="auto"/>
        <w:bottom w:val="none" w:sz="0" w:space="0" w:color="auto"/>
        <w:right w:val="none" w:sz="0" w:space="0" w:color="auto"/>
      </w:divBdr>
    </w:div>
    <w:div w:id="1244337371">
      <w:bodyDiv w:val="1"/>
      <w:marLeft w:val="0"/>
      <w:marRight w:val="0"/>
      <w:marTop w:val="0"/>
      <w:marBottom w:val="0"/>
      <w:divBdr>
        <w:top w:val="none" w:sz="0" w:space="0" w:color="auto"/>
        <w:left w:val="none" w:sz="0" w:space="0" w:color="auto"/>
        <w:bottom w:val="none" w:sz="0" w:space="0" w:color="auto"/>
        <w:right w:val="none" w:sz="0" w:space="0" w:color="auto"/>
      </w:divBdr>
    </w:div>
    <w:div w:id="1299258982">
      <w:bodyDiv w:val="1"/>
      <w:marLeft w:val="0"/>
      <w:marRight w:val="0"/>
      <w:marTop w:val="0"/>
      <w:marBottom w:val="0"/>
      <w:divBdr>
        <w:top w:val="none" w:sz="0" w:space="0" w:color="auto"/>
        <w:left w:val="none" w:sz="0" w:space="0" w:color="auto"/>
        <w:bottom w:val="none" w:sz="0" w:space="0" w:color="auto"/>
        <w:right w:val="none" w:sz="0" w:space="0" w:color="auto"/>
      </w:divBdr>
    </w:div>
    <w:div w:id="1362517263">
      <w:bodyDiv w:val="1"/>
      <w:marLeft w:val="0"/>
      <w:marRight w:val="0"/>
      <w:marTop w:val="0"/>
      <w:marBottom w:val="0"/>
      <w:divBdr>
        <w:top w:val="none" w:sz="0" w:space="0" w:color="auto"/>
        <w:left w:val="none" w:sz="0" w:space="0" w:color="auto"/>
        <w:bottom w:val="none" w:sz="0" w:space="0" w:color="auto"/>
        <w:right w:val="none" w:sz="0" w:space="0" w:color="auto"/>
      </w:divBdr>
    </w:div>
    <w:div w:id="1572934005">
      <w:bodyDiv w:val="1"/>
      <w:marLeft w:val="0"/>
      <w:marRight w:val="0"/>
      <w:marTop w:val="0"/>
      <w:marBottom w:val="0"/>
      <w:divBdr>
        <w:top w:val="none" w:sz="0" w:space="0" w:color="auto"/>
        <w:left w:val="none" w:sz="0" w:space="0" w:color="auto"/>
        <w:bottom w:val="none" w:sz="0" w:space="0" w:color="auto"/>
        <w:right w:val="none" w:sz="0" w:space="0" w:color="auto"/>
      </w:divBdr>
    </w:div>
    <w:div w:id="1672296800">
      <w:bodyDiv w:val="1"/>
      <w:marLeft w:val="0"/>
      <w:marRight w:val="0"/>
      <w:marTop w:val="0"/>
      <w:marBottom w:val="0"/>
      <w:divBdr>
        <w:top w:val="none" w:sz="0" w:space="0" w:color="auto"/>
        <w:left w:val="none" w:sz="0" w:space="0" w:color="auto"/>
        <w:bottom w:val="none" w:sz="0" w:space="0" w:color="auto"/>
        <w:right w:val="none" w:sz="0" w:space="0" w:color="auto"/>
      </w:divBdr>
    </w:div>
    <w:div w:id="17388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98BC-BA7D-4FCB-BF96-2269BC38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43582</Words>
  <Characters>248420</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Бобрешева</dc:creator>
  <cp:keywords/>
  <dc:description/>
  <cp:lastModifiedBy>Дума Печёнкина</cp:lastModifiedBy>
  <cp:revision>57</cp:revision>
  <cp:lastPrinted>2017-08-25T02:50:00Z</cp:lastPrinted>
  <dcterms:created xsi:type="dcterms:W3CDTF">2017-04-09T07:37:00Z</dcterms:created>
  <dcterms:modified xsi:type="dcterms:W3CDTF">2017-08-25T03:44:00Z</dcterms:modified>
</cp:coreProperties>
</file>